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F148" w14:textId="77777777" w:rsidR="00B2480C" w:rsidRDefault="00B2480C" w:rsidP="00B248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B3EBF">
        <w:rPr>
          <w:rFonts w:ascii="Calibri" w:hAnsi="Calibri" w:cs="Calibri"/>
          <w:b/>
          <w:bCs/>
          <w:sz w:val="36"/>
          <w:szCs w:val="36"/>
        </w:rPr>
        <w:t xml:space="preserve">Job </w:t>
      </w:r>
      <w:r>
        <w:rPr>
          <w:rFonts w:ascii="Calibri" w:hAnsi="Calibri" w:cs="Calibri"/>
          <w:b/>
          <w:bCs/>
          <w:sz w:val="36"/>
          <w:szCs w:val="36"/>
        </w:rPr>
        <w:t>Profile</w:t>
      </w:r>
      <w:r w:rsidR="00B35400">
        <w:rPr>
          <w:rFonts w:ascii="Calibri" w:hAnsi="Calibri" w:cs="Calibri"/>
          <w:b/>
          <w:bCs/>
          <w:sz w:val="36"/>
          <w:szCs w:val="36"/>
        </w:rPr>
        <w:t xml:space="preserve"> comprising Job Description and Person Specification</w:t>
      </w:r>
    </w:p>
    <w:p w14:paraId="06EE32A6" w14:textId="77777777" w:rsidR="00B35400" w:rsidRPr="005B3EBF" w:rsidRDefault="00B35400" w:rsidP="00915B47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Job Description</w:t>
      </w:r>
    </w:p>
    <w:p w14:paraId="7B19B576" w14:textId="77777777" w:rsidR="004C1BE3" w:rsidRPr="005B3EBF" w:rsidRDefault="004C1BE3" w:rsidP="002B7CD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7D5D17" w:rsidRPr="0092211E" w14:paraId="163312C7" w14:textId="77777777" w:rsidTr="007D5D17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83BDB0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Job Title: </w:t>
            </w:r>
          </w:p>
          <w:p w14:paraId="7C10F727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Waste Project Assistant</w:t>
            </w:r>
            <w:r>
              <w:rPr>
                <w:rFonts w:ascii="Calibri" w:hAnsi="Calibri" w:cs="Calibri"/>
                <w:bCs/>
              </w:rPr>
              <w:t xml:space="preserve"> (x4)</w:t>
            </w:r>
          </w:p>
          <w:p w14:paraId="31E69ADD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CFE853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Grade: </w:t>
            </w:r>
          </w:p>
          <w:p w14:paraId="2110A267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2211E">
              <w:rPr>
                <w:rFonts w:ascii="Calibri" w:hAnsi="Calibri" w:cs="Calibri"/>
                <w:bCs/>
              </w:rPr>
              <w:t>Scale 6</w:t>
            </w:r>
          </w:p>
        </w:tc>
      </w:tr>
      <w:tr w:rsidR="007D5D17" w:rsidRPr="0092211E" w14:paraId="06EBF7B7" w14:textId="77777777" w:rsidTr="007D5D17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64091A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14:paraId="58BDF5BF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Contracts and Leisure</w:t>
            </w:r>
          </w:p>
          <w:p w14:paraId="0A898F49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(Waste and Street Cleansing)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A9066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Directorate: </w:t>
            </w:r>
          </w:p>
          <w:p w14:paraId="799291B0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Environment and Community Services</w:t>
            </w:r>
          </w:p>
        </w:tc>
      </w:tr>
      <w:tr w:rsidR="007D5D17" w:rsidRPr="0092211E" w14:paraId="5664A775" w14:textId="77777777" w:rsidTr="007D5D17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8AD4D0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>Responsible to following manager:</w:t>
            </w:r>
          </w:p>
          <w:p w14:paraId="5A130547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Waste Strategy Manager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BE6D34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Responsible for following staff: </w:t>
            </w:r>
          </w:p>
          <w:p w14:paraId="727039C1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Not applicable</w:t>
            </w:r>
          </w:p>
        </w:tc>
      </w:tr>
      <w:tr w:rsidR="007D5D17" w:rsidRPr="0092211E" w14:paraId="32D4E54A" w14:textId="77777777" w:rsidTr="007D5D17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792791" w14:textId="77777777" w:rsidR="007D5D17" w:rsidRPr="00FB0F02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Post Number/s: </w:t>
            </w:r>
            <w:r>
              <w:t>RWE1902; RWE1903; RWE1904; RWE1905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EFCD61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>Last review date:</w:t>
            </w:r>
          </w:p>
          <w:p w14:paraId="62A6C4B3" w14:textId="77777777" w:rsidR="007D5D17" w:rsidRPr="0092211E" w:rsidRDefault="007D5D17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Not applicable</w:t>
            </w:r>
          </w:p>
        </w:tc>
      </w:tr>
    </w:tbl>
    <w:p w14:paraId="19E62979" w14:textId="77777777" w:rsidR="00343CED" w:rsidRPr="005B3EBF" w:rsidRDefault="00343CED" w:rsidP="00343CED">
      <w:pPr>
        <w:rPr>
          <w:rFonts w:ascii="Calibri" w:hAnsi="Calibri" w:cs="Arial"/>
          <w:i/>
        </w:rPr>
      </w:pPr>
    </w:p>
    <w:p w14:paraId="2DD1D645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t xml:space="preserve">Working for the Richmond/Wandsworth Shared </w:t>
      </w:r>
      <w:r w:rsidR="008C0883">
        <w:rPr>
          <w:rFonts w:ascii="Calibri" w:hAnsi="Calibri" w:cs="Arial"/>
          <w:b/>
          <w:bCs/>
        </w:rPr>
        <w:t>Staffing Arrangement</w:t>
      </w:r>
    </w:p>
    <w:p w14:paraId="6615E5F3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71238B68" w14:textId="77777777" w:rsidR="00343CED" w:rsidRPr="005B3EBF" w:rsidRDefault="00B53894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>T</w:t>
      </w:r>
      <w:r w:rsidR="00343CED" w:rsidRPr="005B3EBF">
        <w:rPr>
          <w:rFonts w:ascii="Calibri" w:hAnsi="Calibri" w:cs="Arial"/>
        </w:rPr>
        <w:t>his role is employed under the Shared S</w:t>
      </w:r>
      <w:r w:rsidR="00C62BA2">
        <w:rPr>
          <w:rFonts w:ascii="Calibri" w:hAnsi="Calibri" w:cs="Arial"/>
        </w:rPr>
        <w:t>taffing</w:t>
      </w:r>
      <w:r w:rsidR="00343CED" w:rsidRPr="005B3EBF">
        <w:rPr>
          <w:rFonts w:ascii="Calibri" w:hAnsi="Calibri" w:cs="Arial"/>
        </w:rPr>
        <w:t xml:space="preserve"> Arrangement between Richmond and Wandsworth </w:t>
      </w:r>
      <w:r w:rsidRPr="005B3EBF">
        <w:rPr>
          <w:rFonts w:ascii="Calibri" w:hAnsi="Calibri" w:cs="Arial"/>
        </w:rPr>
        <w:t>C</w:t>
      </w:r>
      <w:r w:rsidR="00343CED" w:rsidRPr="005B3EBF">
        <w:rPr>
          <w:rFonts w:ascii="Calibri" w:hAnsi="Calibri" w:cs="Arial"/>
        </w:rPr>
        <w:t xml:space="preserve">ouncils. </w:t>
      </w:r>
      <w:r w:rsidRPr="005B3EBF">
        <w:rPr>
          <w:rFonts w:ascii="Calibri" w:hAnsi="Calibri" w:cs="Arial"/>
        </w:rPr>
        <w:t xml:space="preserve">The overall purpose of the Shared </w:t>
      </w:r>
      <w:r w:rsidR="00AB7915">
        <w:rPr>
          <w:rFonts w:ascii="Calibri" w:hAnsi="Calibri" w:cs="Arial"/>
        </w:rPr>
        <w:t>Staffing</w:t>
      </w:r>
      <w:r w:rsidR="00AB7915" w:rsidRPr="005B3EBF">
        <w:rPr>
          <w:rFonts w:ascii="Calibri" w:hAnsi="Calibri" w:cs="Arial"/>
        </w:rPr>
        <w:t xml:space="preserve"> </w:t>
      </w:r>
      <w:r w:rsidRPr="005B3EBF">
        <w:rPr>
          <w:rFonts w:ascii="Calibri" w:hAnsi="Calibri" w:cs="Arial"/>
        </w:rPr>
        <w:t xml:space="preserve">Arrangement is to provide the highest quality of service at the lowest attainable cost. </w:t>
      </w:r>
    </w:p>
    <w:p w14:paraId="7BA7FB21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765A25FC" w14:textId="77777777" w:rsidR="00545A74" w:rsidRPr="005B3EBF" w:rsidRDefault="00B435E2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>Staff are</w:t>
      </w:r>
      <w:r w:rsidR="00B53894" w:rsidRPr="005B3EBF">
        <w:rPr>
          <w:rFonts w:ascii="Calibri" w:hAnsi="Calibri" w:cs="Arial"/>
        </w:rPr>
        <w:t xml:space="preserve"> expected to deliver high quality and responsive services whe</w:t>
      </w:r>
      <w:r w:rsidR="00545A74" w:rsidRPr="005B3EBF">
        <w:rPr>
          <w:rFonts w:ascii="Calibri" w:hAnsi="Calibri" w:cs="Arial"/>
        </w:rPr>
        <w:t xml:space="preserve">rever </w:t>
      </w:r>
      <w:r w:rsidR="00B53894" w:rsidRPr="005B3EBF">
        <w:rPr>
          <w:rFonts w:ascii="Calibri" w:hAnsi="Calibri" w:cs="Arial"/>
        </w:rPr>
        <w:t>they are based,</w:t>
      </w:r>
      <w:r w:rsidR="00343CED" w:rsidRPr="005B3EBF">
        <w:rPr>
          <w:rFonts w:ascii="Calibri" w:hAnsi="Calibri" w:cs="Arial"/>
        </w:rPr>
        <w:t xml:space="preserve"> as well as </w:t>
      </w:r>
      <w:r w:rsidR="00B53894" w:rsidRPr="005B3EBF">
        <w:rPr>
          <w:rFonts w:ascii="Calibri" w:hAnsi="Calibri" w:cs="Arial"/>
        </w:rPr>
        <w:t xml:space="preserve">having the </w:t>
      </w:r>
      <w:r w:rsidR="00343CED" w:rsidRPr="005B3EBF">
        <w:rPr>
          <w:rFonts w:ascii="Calibri" w:hAnsi="Calibri" w:cs="Arial"/>
        </w:rPr>
        <w:t>ability to adapt to sometimes differing processes and expectations</w:t>
      </w:r>
      <w:r w:rsidR="00B53894" w:rsidRPr="005B3EBF">
        <w:rPr>
          <w:rFonts w:ascii="Calibri" w:hAnsi="Calibri" w:cs="Arial"/>
        </w:rPr>
        <w:t xml:space="preserve">. </w:t>
      </w:r>
    </w:p>
    <w:p w14:paraId="7B701E44" w14:textId="77777777" w:rsidR="00545A74" w:rsidRPr="005B3EBF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1746224C" w14:textId="77777777" w:rsidR="00545A74" w:rsidRPr="005B3EBF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The </w:t>
      </w:r>
      <w:r w:rsidR="00E85ED8">
        <w:rPr>
          <w:rFonts w:ascii="Calibri" w:hAnsi="Calibri" w:cs="Arial"/>
        </w:rPr>
        <w:t>Shared S</w:t>
      </w:r>
      <w:r w:rsidR="00AB7915">
        <w:rPr>
          <w:rFonts w:ascii="Calibri" w:hAnsi="Calibri" w:cs="Arial"/>
        </w:rPr>
        <w:t>taffing</w:t>
      </w:r>
      <w:r w:rsidR="00E85ED8">
        <w:rPr>
          <w:rFonts w:ascii="Calibri" w:hAnsi="Calibri" w:cs="Arial"/>
        </w:rPr>
        <w:t xml:space="preserve"> Arrangement </w:t>
      </w:r>
      <w:r w:rsidR="004F668A">
        <w:rPr>
          <w:rFonts w:ascii="Calibri" w:hAnsi="Calibri" w:cs="Arial"/>
        </w:rPr>
        <w:t xml:space="preserve">aims to be </w:t>
      </w:r>
      <w:r w:rsidR="00E85ED8">
        <w:rPr>
          <w:rFonts w:ascii="Calibri" w:hAnsi="Calibri" w:cs="Arial"/>
        </w:rPr>
        <w:t xml:space="preserve">at the forefront </w:t>
      </w:r>
      <w:r w:rsidR="000621A9">
        <w:rPr>
          <w:rFonts w:ascii="Calibri" w:hAnsi="Calibri" w:cs="Arial"/>
        </w:rPr>
        <w:t xml:space="preserve">of </w:t>
      </w:r>
      <w:r w:rsidR="00B34715">
        <w:rPr>
          <w:rFonts w:ascii="Calibri" w:hAnsi="Calibri" w:cs="Arial"/>
        </w:rPr>
        <w:t xml:space="preserve">innovation </w:t>
      </w:r>
      <w:r w:rsidR="00E85ED8">
        <w:rPr>
          <w:rFonts w:ascii="Calibri" w:hAnsi="Calibri" w:cs="Arial"/>
        </w:rPr>
        <w:t>in local government</w:t>
      </w:r>
      <w:r w:rsidR="00CD0D02">
        <w:rPr>
          <w:rFonts w:ascii="Calibri" w:hAnsi="Calibri" w:cs="Arial"/>
        </w:rPr>
        <w:t xml:space="preserve"> and the organisation </w:t>
      </w:r>
      <w:r w:rsidRPr="005B3EBF">
        <w:rPr>
          <w:rFonts w:ascii="Calibri" w:hAnsi="Calibri" w:cs="Arial"/>
        </w:rPr>
        <w:t xml:space="preserve">will invest in </w:t>
      </w:r>
      <w:r w:rsidR="000621A9">
        <w:rPr>
          <w:rFonts w:ascii="Calibri" w:hAnsi="Calibri" w:cs="Arial"/>
        </w:rPr>
        <w:t>the</w:t>
      </w:r>
      <w:r w:rsidR="000621A9" w:rsidRPr="005B3EBF">
        <w:rPr>
          <w:rFonts w:ascii="Calibri" w:hAnsi="Calibri" w:cs="Arial"/>
        </w:rPr>
        <w:t xml:space="preserve"> </w:t>
      </w:r>
      <w:r w:rsidRPr="005B3EBF">
        <w:rPr>
          <w:rFonts w:ascii="Calibri" w:hAnsi="Calibri" w:cs="Arial"/>
        </w:rPr>
        <w:t xml:space="preserve">development </w:t>
      </w:r>
      <w:r w:rsidR="000621A9">
        <w:rPr>
          <w:rFonts w:ascii="Calibri" w:hAnsi="Calibri" w:cs="Arial"/>
        </w:rPr>
        <w:t xml:space="preserve">of its staff </w:t>
      </w:r>
      <w:r w:rsidRPr="005B3EBF">
        <w:rPr>
          <w:rFonts w:ascii="Calibri" w:hAnsi="Calibri" w:cs="Arial"/>
        </w:rPr>
        <w:t xml:space="preserve">and ensure the </w:t>
      </w:r>
      <w:r w:rsidR="006A1E18" w:rsidRPr="005B3EBF">
        <w:rPr>
          <w:rFonts w:ascii="Calibri" w:hAnsi="Calibri" w:cs="Arial"/>
        </w:rPr>
        <w:t>opportunities</w:t>
      </w:r>
      <w:r w:rsidRPr="005B3EBF">
        <w:rPr>
          <w:rFonts w:ascii="Calibri" w:hAnsi="Calibri" w:cs="Arial"/>
        </w:rPr>
        <w:t xml:space="preserve"> for progression that only a large organisation can provide. </w:t>
      </w:r>
    </w:p>
    <w:p w14:paraId="789E805E" w14:textId="77777777" w:rsidR="00343CED" w:rsidRPr="005B3EBF" w:rsidRDefault="00343CED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6EDFBB50" w14:textId="77777777" w:rsidR="00B81B86" w:rsidRDefault="00B81B86" w:rsidP="00343CED">
      <w:pPr>
        <w:rPr>
          <w:rFonts w:ascii="Calibri" w:hAnsi="Calibri" w:cs="Arial"/>
          <w:b/>
          <w:bCs/>
        </w:rPr>
      </w:pPr>
    </w:p>
    <w:p w14:paraId="313EF6FE" w14:textId="658108DA" w:rsidR="00343CED" w:rsidRPr="005B3EBF" w:rsidRDefault="00343CED" w:rsidP="00343CED">
      <w:pPr>
        <w:rPr>
          <w:rFonts w:ascii="Calibri" w:hAnsi="Calibri" w:cs="Arial"/>
        </w:rPr>
      </w:pPr>
      <w:r w:rsidRPr="005B3EBF">
        <w:rPr>
          <w:rFonts w:ascii="Calibri" w:hAnsi="Calibri" w:cs="Arial"/>
          <w:b/>
          <w:bCs/>
        </w:rPr>
        <w:t xml:space="preserve">Job Purpose </w:t>
      </w:r>
    </w:p>
    <w:p w14:paraId="583C8C60" w14:textId="77777777" w:rsidR="007D5D17" w:rsidRDefault="007D5D17" w:rsidP="007D5D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2211E">
        <w:rPr>
          <w:rFonts w:ascii="Calibri" w:hAnsi="Calibri" w:cs="Calibri"/>
          <w:color w:val="000000"/>
        </w:rPr>
        <w:t xml:space="preserve">To assist with the delivery of projects to </w:t>
      </w:r>
      <w:r>
        <w:rPr>
          <w:rFonts w:ascii="Calibri" w:hAnsi="Calibri" w:cs="Calibri"/>
          <w:color w:val="000000"/>
        </w:rPr>
        <w:t>improve (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) waste and recycling services and performance in Wandsworth; and (ii) community toilet provision </w:t>
      </w:r>
      <w:r w:rsidRPr="0092211E">
        <w:rPr>
          <w:rFonts w:ascii="Calibri" w:hAnsi="Calibri" w:cs="Calibri"/>
          <w:color w:val="000000"/>
        </w:rPr>
        <w:t xml:space="preserve">in Richmond.  The </w:t>
      </w:r>
      <w:r>
        <w:rPr>
          <w:rFonts w:ascii="Calibri" w:hAnsi="Calibri" w:cs="Calibri"/>
          <w:color w:val="000000"/>
        </w:rPr>
        <w:t xml:space="preserve">three </w:t>
      </w:r>
      <w:r w:rsidRPr="0092211E">
        <w:rPr>
          <w:rFonts w:ascii="Calibri" w:hAnsi="Calibri" w:cs="Calibri"/>
          <w:color w:val="000000"/>
        </w:rPr>
        <w:t>post holder</w:t>
      </w:r>
      <w:r>
        <w:rPr>
          <w:rFonts w:ascii="Calibri" w:hAnsi="Calibri" w:cs="Calibri"/>
          <w:color w:val="000000"/>
        </w:rPr>
        <w:t>s</w:t>
      </w:r>
      <w:r w:rsidRPr="0092211E">
        <w:rPr>
          <w:rFonts w:ascii="Calibri" w:hAnsi="Calibri" w:cs="Calibri"/>
          <w:color w:val="000000"/>
        </w:rPr>
        <w:t xml:space="preserve"> will support the Waste Projects Officer and report to the Waste Strategy Manager within the SSA Waste Service team.  </w:t>
      </w:r>
      <w:r>
        <w:rPr>
          <w:rFonts w:ascii="Calibri" w:hAnsi="Calibri" w:cs="Calibri"/>
          <w:color w:val="000000"/>
        </w:rPr>
        <w:t>Each post holder will focus on one of the following projects:</w:t>
      </w:r>
    </w:p>
    <w:p w14:paraId="25E229A6" w14:textId="77777777" w:rsidR="007D5D17" w:rsidRPr="00FB0F02" w:rsidRDefault="007D5D17" w:rsidP="007D5D17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Weekly f</w:t>
      </w:r>
      <w:r w:rsidRPr="00FB0F02">
        <w:rPr>
          <w:rFonts w:ascii="Calibri" w:hAnsi="Calibri" w:cs="Calibri"/>
          <w:color w:val="000000"/>
        </w:rPr>
        <w:t xml:space="preserve">ood waste </w:t>
      </w:r>
      <w:r>
        <w:rPr>
          <w:rFonts w:ascii="Calibri" w:hAnsi="Calibri" w:cs="Calibri"/>
          <w:color w:val="000000"/>
        </w:rPr>
        <w:t xml:space="preserve">recycling collection service (Wandsworth): Borough-wide roll-out to all households </w:t>
      </w:r>
    </w:p>
    <w:p w14:paraId="706498EC" w14:textId="77777777" w:rsidR="007D5D17" w:rsidRDefault="007D5D17" w:rsidP="007D5D17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Waste and recycling services on Council managed housing estates (Wandsworth): Implementation of improvement </w:t>
      </w:r>
      <w:proofErr w:type="gramStart"/>
      <w:r>
        <w:rPr>
          <w:rFonts w:ascii="Calibri" w:hAnsi="Calibri" w:cs="Calibri"/>
          <w:color w:val="000000"/>
        </w:rPr>
        <w:t>plans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14:paraId="5E4B8AD9" w14:textId="77777777" w:rsidR="007D5D17" w:rsidRPr="00BC7732" w:rsidRDefault="007D5D17" w:rsidP="007D5D17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BC7732">
        <w:rPr>
          <w:rFonts w:ascii="Calibri" w:hAnsi="Calibri" w:cs="Calibri"/>
          <w:color w:val="000000"/>
        </w:rPr>
        <w:t xml:space="preserve">Community Toilet </w:t>
      </w:r>
      <w:r>
        <w:rPr>
          <w:rFonts w:ascii="Calibri" w:hAnsi="Calibri" w:cs="Calibri"/>
          <w:color w:val="000000"/>
        </w:rPr>
        <w:t xml:space="preserve">scheme (Richmond): To improve the quality of provision in partnership with local businesses including the number and distribution of locations across the borough and disabled access. </w:t>
      </w:r>
    </w:p>
    <w:p w14:paraId="57964A36" w14:textId="4FA49105" w:rsidR="006A1E18" w:rsidRPr="007D5D17" w:rsidRDefault="007D5D17" w:rsidP="007D5D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Each post holder will also assist with the delivery of other waste service-related projects as required, potentially including ones not listed above.   </w:t>
      </w:r>
    </w:p>
    <w:p w14:paraId="3BA9CE96" w14:textId="77777777" w:rsidR="00343CED" w:rsidRPr="005B3EBF" w:rsidRDefault="00343CED" w:rsidP="00343CED">
      <w:pPr>
        <w:rPr>
          <w:rFonts w:ascii="Calibri" w:hAnsi="Calibri" w:cs="Arial"/>
        </w:rPr>
      </w:pPr>
    </w:p>
    <w:p w14:paraId="7C672994" w14:textId="77777777" w:rsidR="00343CED" w:rsidRPr="005B3EBF" w:rsidRDefault="00BB4DD8" w:rsidP="00343CED">
      <w:p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Specific </w:t>
      </w:r>
      <w:r w:rsidR="00343CED" w:rsidRPr="005B3EBF">
        <w:rPr>
          <w:rFonts w:ascii="Calibri" w:hAnsi="Calibri" w:cs="Arial"/>
          <w:b/>
          <w:bCs/>
        </w:rPr>
        <w:t>Duties and Responsibilities</w:t>
      </w:r>
    </w:p>
    <w:p w14:paraId="1DE61CD7" w14:textId="77777777" w:rsidR="007D5D17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r>
        <w:rPr>
          <w:rFonts w:ascii="Calibri" w:hAnsi="Calibri" w:cs="Arial"/>
        </w:rPr>
        <w:t>(Main focus):</w:t>
      </w:r>
    </w:p>
    <w:p w14:paraId="1FED3375" w14:textId="77777777" w:rsidR="007D5D17" w:rsidRDefault="007D5D17" w:rsidP="007D5D17">
      <w:pPr>
        <w:rPr>
          <w:rFonts w:ascii="Calibri" w:hAnsi="Calibri" w:cs="Arial"/>
        </w:rPr>
      </w:pPr>
    </w:p>
    <w:p w14:paraId="69DBD0B0" w14:textId="77777777" w:rsidR="007D5D17" w:rsidRPr="0092211E" w:rsidRDefault="007D5D17" w:rsidP="007D5D17">
      <w:pPr>
        <w:ind w:left="720"/>
        <w:rPr>
          <w:rFonts w:ascii="Calibri" w:hAnsi="Calibri" w:cs="Arial"/>
        </w:rPr>
      </w:pPr>
      <w:r w:rsidRPr="00FB0F02">
        <w:rPr>
          <w:rFonts w:ascii="Calibri" w:hAnsi="Calibri" w:cs="Arial"/>
          <w:b/>
          <w:bCs/>
        </w:rPr>
        <w:t xml:space="preserve">Post Holder </w:t>
      </w:r>
      <w:r>
        <w:rPr>
          <w:rFonts w:ascii="Calibri" w:hAnsi="Calibri" w:cs="Arial"/>
          <w:b/>
          <w:bCs/>
        </w:rPr>
        <w:t xml:space="preserve">1: </w:t>
      </w:r>
      <w:r w:rsidRPr="00806EF1">
        <w:rPr>
          <w:b/>
          <w:bCs/>
        </w:rPr>
        <w:t>Waste Projects Officer</w:t>
      </w:r>
      <w:r>
        <w:rPr>
          <w:b/>
          <w:bCs/>
        </w:rPr>
        <w:t xml:space="preserve">- Richmond only (recycling support) </w:t>
      </w:r>
      <w:r>
        <w:t xml:space="preserve">The post holder will support efforts to improve recycling performance with a particular focus on extending weekly food waste recycling collections to flats and increasing residents use of this and other recycling services. </w:t>
      </w:r>
      <w:r>
        <w:rPr>
          <w:b/>
          <w:bCs/>
        </w:rPr>
        <w:t xml:space="preserve">  </w:t>
      </w:r>
    </w:p>
    <w:p w14:paraId="30E1F131" w14:textId="77777777" w:rsidR="007D5D17" w:rsidRDefault="007D5D17" w:rsidP="007D5D17">
      <w:pPr>
        <w:rPr>
          <w:rFonts w:ascii="Calibri" w:hAnsi="Calibri" w:cs="Arial"/>
        </w:rPr>
      </w:pPr>
    </w:p>
    <w:p w14:paraId="66EEA4F0" w14:textId="77777777" w:rsidR="007D5D17" w:rsidRDefault="007D5D17" w:rsidP="007D5D17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000000"/>
        </w:rPr>
      </w:pPr>
      <w:r w:rsidRPr="00FB0F02">
        <w:rPr>
          <w:rFonts w:ascii="Calibri" w:hAnsi="Calibri" w:cs="Arial"/>
          <w:b/>
          <w:bCs/>
        </w:rPr>
        <w:t xml:space="preserve">Post Holder </w:t>
      </w:r>
      <w:r>
        <w:rPr>
          <w:rFonts w:ascii="Calibri" w:hAnsi="Calibri" w:cs="Arial"/>
          <w:b/>
          <w:bCs/>
        </w:rPr>
        <w:t>2:</w:t>
      </w:r>
      <w:r w:rsidRPr="00FB0F02">
        <w:rPr>
          <w:rFonts w:ascii="Calibri" w:hAnsi="Calibri" w:cs="Arial"/>
          <w:b/>
          <w:bCs/>
        </w:rPr>
        <w:t xml:space="preserve"> </w:t>
      </w:r>
      <w:r w:rsidRPr="00FB0F02">
        <w:rPr>
          <w:rFonts w:ascii="Calibri" w:hAnsi="Calibri" w:cs="Calibri"/>
          <w:b/>
          <w:bCs/>
          <w:color w:val="000000"/>
        </w:rPr>
        <w:t>Waste and recycling services on Council managed housing estates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BC7732">
        <w:rPr>
          <w:rFonts w:ascii="Calibri" w:hAnsi="Calibri" w:cs="Calibri"/>
          <w:b/>
          <w:bCs/>
          <w:color w:val="000000"/>
        </w:rPr>
        <w:t>(Wandsworth)</w:t>
      </w:r>
      <w:r w:rsidRPr="00FB0F02">
        <w:rPr>
          <w:rFonts w:ascii="Calibri" w:hAnsi="Calibri" w:cs="Calibri"/>
          <w:b/>
          <w:bCs/>
          <w:color w:val="000000"/>
        </w:rPr>
        <w:t xml:space="preserve">: Implementation of improvement plans </w:t>
      </w:r>
    </w:p>
    <w:p w14:paraId="6C3A779B" w14:textId="77777777" w:rsidR="007D5D17" w:rsidRDefault="007D5D17" w:rsidP="007D5D17">
      <w:pPr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92211E">
        <w:rPr>
          <w:rFonts w:ascii="Calibri" w:hAnsi="Calibri" w:cs="Arial"/>
        </w:rPr>
        <w:t>To support the planning and delivery of</w:t>
      </w:r>
      <w:r>
        <w:rPr>
          <w:rFonts w:ascii="Calibri" w:hAnsi="Calibri" w:cs="Arial"/>
        </w:rPr>
        <w:t xml:space="preserve"> improvements designed to improve recycling performance and bin capacity/condition and to reduce the escape of litter/dumping around them</w:t>
      </w:r>
      <w:r w:rsidRPr="0092211E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This will involve:</w:t>
      </w:r>
    </w:p>
    <w:p w14:paraId="1A0B6F25" w14:textId="77777777" w:rsidR="007D5D17" w:rsidRDefault="007D5D17" w:rsidP="007D5D17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Calibri" w:hAnsi="Calibri" w:cs="Arial"/>
        </w:rPr>
      </w:pPr>
      <w:r w:rsidRPr="00FB0F02">
        <w:rPr>
          <w:rFonts w:ascii="Calibri" w:hAnsi="Calibri" w:cs="Arial"/>
        </w:rPr>
        <w:t>proactively liaising with Housing Department and Waste Service colleagues to survey residents, agree waste service improvements and implement them.</w:t>
      </w:r>
    </w:p>
    <w:p w14:paraId="43B39F68" w14:textId="77777777" w:rsidR="007D5D17" w:rsidRDefault="007D5D17" w:rsidP="007D5D17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Visiting local housing estates to help identify potential improvements.</w:t>
      </w:r>
    </w:p>
    <w:p w14:paraId="5CF71EC3" w14:textId="77777777" w:rsidR="007D5D17" w:rsidRDefault="007D5D17" w:rsidP="007D5D17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Liaising with operational waste colleagues to identify and address bins requiring replacement.</w:t>
      </w:r>
    </w:p>
    <w:p w14:paraId="0F6411B5" w14:textId="77777777" w:rsidR="007D5D17" w:rsidRDefault="007D5D17" w:rsidP="007D5D17">
      <w:pPr>
        <w:autoSpaceDE w:val="0"/>
        <w:autoSpaceDN w:val="0"/>
        <w:adjustRightInd w:val="0"/>
        <w:rPr>
          <w:rFonts w:ascii="Calibri" w:hAnsi="Calibri" w:cs="Arial"/>
        </w:rPr>
      </w:pPr>
    </w:p>
    <w:p w14:paraId="0D0811B1" w14:textId="77777777" w:rsidR="007D5D17" w:rsidRDefault="007D5D17" w:rsidP="007D5D17">
      <w:pPr>
        <w:ind w:left="720"/>
        <w:rPr>
          <w:rFonts w:ascii="Calibri" w:hAnsi="Calibri" w:cs="Calibri"/>
          <w:b/>
          <w:bCs/>
          <w:color w:val="000000"/>
        </w:rPr>
      </w:pPr>
      <w:r w:rsidRPr="00FB0F02">
        <w:rPr>
          <w:rFonts w:ascii="Calibri" w:hAnsi="Calibri" w:cs="Arial"/>
          <w:b/>
          <w:bCs/>
        </w:rPr>
        <w:t xml:space="preserve">Post Holder </w:t>
      </w:r>
      <w:r>
        <w:rPr>
          <w:rFonts w:ascii="Calibri" w:hAnsi="Calibri" w:cs="Arial"/>
          <w:b/>
          <w:bCs/>
        </w:rPr>
        <w:t>3</w:t>
      </w:r>
      <w:r w:rsidRPr="00FB0F02">
        <w:rPr>
          <w:rFonts w:ascii="Calibri" w:hAnsi="Calibri" w:cs="Arial"/>
          <w:b/>
          <w:bCs/>
        </w:rPr>
        <w:t xml:space="preserve">: </w:t>
      </w:r>
      <w:r w:rsidRPr="00FB0F02">
        <w:rPr>
          <w:rFonts w:ascii="Calibri" w:hAnsi="Calibri" w:cs="Calibri"/>
          <w:b/>
          <w:bCs/>
          <w:color w:val="000000"/>
        </w:rPr>
        <w:t>Weekly food waste recycling collection service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BC7732">
        <w:rPr>
          <w:rFonts w:ascii="Calibri" w:hAnsi="Calibri" w:cs="Calibri"/>
          <w:b/>
          <w:bCs/>
          <w:color w:val="000000"/>
        </w:rPr>
        <w:t>(Wandsworth)</w:t>
      </w:r>
      <w:r w:rsidRPr="00FB0F02">
        <w:rPr>
          <w:rFonts w:ascii="Calibri" w:hAnsi="Calibri" w:cs="Calibri"/>
          <w:b/>
          <w:bCs/>
          <w:color w:val="000000"/>
        </w:rPr>
        <w:t xml:space="preserve">: Borough-wide roll-out to all households </w:t>
      </w:r>
    </w:p>
    <w:p w14:paraId="099B6AFA" w14:textId="77777777" w:rsidR="007D5D17" w:rsidRDefault="007D5D17" w:rsidP="007D5D17">
      <w:pPr>
        <w:ind w:left="720"/>
        <w:rPr>
          <w:rFonts w:ascii="Calibri" w:hAnsi="Calibri" w:cs="Arial"/>
        </w:rPr>
      </w:pPr>
      <w:r w:rsidRPr="0092211E">
        <w:rPr>
          <w:rFonts w:ascii="Calibri" w:hAnsi="Calibri" w:cs="Arial"/>
        </w:rPr>
        <w:t>To support the planning and delivery of the roll-out of food waste recycling services</w:t>
      </w:r>
      <w:r>
        <w:rPr>
          <w:rFonts w:ascii="Calibri" w:hAnsi="Calibri" w:cs="Arial"/>
        </w:rPr>
        <w:t xml:space="preserve"> to all households</w:t>
      </w:r>
      <w:r w:rsidRPr="0092211E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This will involve:</w:t>
      </w:r>
    </w:p>
    <w:p w14:paraId="2A63AAB9" w14:textId="77777777" w:rsidR="007D5D17" w:rsidRDefault="007D5D17" w:rsidP="007D5D17">
      <w:pPr>
        <w:pStyle w:val="ListParagraph"/>
        <w:numPr>
          <w:ilvl w:val="0"/>
          <w:numId w:val="34"/>
        </w:num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FB0F02">
        <w:rPr>
          <w:rFonts w:ascii="Calibri" w:hAnsi="Calibri" w:cs="Arial"/>
        </w:rPr>
        <w:t xml:space="preserve">roactively planning and conducting assessments at blocks of flats to identify the best available potential locations to site communal food waste recycling containers, visiting </w:t>
      </w:r>
      <w:proofErr w:type="gramStart"/>
      <w:r w:rsidRPr="00FB0F02">
        <w:rPr>
          <w:rFonts w:ascii="Calibri" w:hAnsi="Calibri" w:cs="Arial"/>
        </w:rPr>
        <w:t>sites</w:t>
      </w:r>
      <w:proofErr w:type="gramEnd"/>
      <w:r w:rsidRPr="00FB0F02">
        <w:rPr>
          <w:rFonts w:ascii="Calibri" w:hAnsi="Calibri" w:cs="Arial"/>
        </w:rPr>
        <w:t xml:space="preserve"> and liaising with </w:t>
      </w:r>
      <w:r>
        <w:rPr>
          <w:rFonts w:ascii="Calibri" w:hAnsi="Calibri" w:cs="Arial"/>
        </w:rPr>
        <w:t xml:space="preserve">Wandsworth’s Housing Department and private </w:t>
      </w:r>
      <w:r w:rsidRPr="00FB0F02">
        <w:rPr>
          <w:rFonts w:ascii="Calibri" w:hAnsi="Calibri" w:cs="Arial"/>
        </w:rPr>
        <w:t>property management agents as necessary to secure their agreement.</w:t>
      </w:r>
    </w:p>
    <w:p w14:paraId="4C9953FF" w14:textId="77777777" w:rsidR="007D5D17" w:rsidRDefault="007D5D17" w:rsidP="007D5D17">
      <w:pPr>
        <w:pStyle w:val="ListParagraph"/>
        <w:numPr>
          <w:ilvl w:val="0"/>
          <w:numId w:val="34"/>
        </w:num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FB0F02">
        <w:rPr>
          <w:rFonts w:ascii="Calibri" w:hAnsi="Calibri" w:cs="Arial"/>
        </w:rPr>
        <w:t>roduc</w:t>
      </w:r>
      <w:r>
        <w:rPr>
          <w:rFonts w:ascii="Calibri" w:hAnsi="Calibri" w:cs="Arial"/>
        </w:rPr>
        <w:t>ing</w:t>
      </w:r>
      <w:r w:rsidRPr="00FB0F02">
        <w:rPr>
          <w:rFonts w:ascii="Calibri" w:hAnsi="Calibri" w:cs="Arial"/>
        </w:rPr>
        <w:t xml:space="preserve"> written proposals and recommendations for </w:t>
      </w:r>
      <w:r>
        <w:rPr>
          <w:rFonts w:ascii="Calibri" w:hAnsi="Calibri" w:cs="Arial"/>
        </w:rPr>
        <w:t>installing</w:t>
      </w:r>
      <w:r w:rsidRPr="00FB0F02">
        <w:rPr>
          <w:rFonts w:ascii="Calibri" w:hAnsi="Calibri" w:cs="Arial"/>
        </w:rPr>
        <w:t xml:space="preserve"> communal food waste recycling facilities at blocks of flats based upon your findings from </w:t>
      </w:r>
      <w:r>
        <w:rPr>
          <w:rFonts w:ascii="Calibri" w:hAnsi="Calibri" w:cs="Arial"/>
        </w:rPr>
        <w:t xml:space="preserve">site visits and </w:t>
      </w:r>
      <w:r w:rsidRPr="00FB0F02">
        <w:rPr>
          <w:rFonts w:ascii="Calibri" w:hAnsi="Calibri" w:cs="Arial"/>
        </w:rPr>
        <w:t>related assessments</w:t>
      </w:r>
      <w:r>
        <w:rPr>
          <w:rFonts w:ascii="Calibri" w:hAnsi="Calibri" w:cs="Arial"/>
        </w:rPr>
        <w:t>.</w:t>
      </w:r>
    </w:p>
    <w:p w14:paraId="313840D8" w14:textId="77777777" w:rsidR="007D5D17" w:rsidRPr="00563A89" w:rsidRDefault="007D5D17" w:rsidP="007D5D17">
      <w:pPr>
        <w:pStyle w:val="ListParagraph"/>
        <w:numPr>
          <w:ilvl w:val="0"/>
          <w:numId w:val="34"/>
        </w:num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Seeking </w:t>
      </w:r>
      <w:r w:rsidRPr="00FB0F02">
        <w:rPr>
          <w:rFonts w:ascii="Calibri" w:hAnsi="Calibri" w:cs="Arial"/>
        </w:rPr>
        <w:t xml:space="preserve">approval </w:t>
      </w:r>
      <w:r>
        <w:rPr>
          <w:rFonts w:ascii="Calibri" w:hAnsi="Calibri" w:cs="Arial"/>
        </w:rPr>
        <w:t>for your proposals and recommendations from</w:t>
      </w:r>
      <w:r w:rsidRPr="00FB0F02">
        <w:rPr>
          <w:rFonts w:ascii="Calibri" w:hAnsi="Calibri" w:cs="Arial"/>
        </w:rPr>
        <w:t xml:space="preserve"> relevant property management agent</w:t>
      </w:r>
      <w:r>
        <w:rPr>
          <w:rFonts w:ascii="Calibri" w:hAnsi="Calibri" w:cs="Arial"/>
        </w:rPr>
        <w:t>s</w:t>
      </w:r>
      <w:r w:rsidRPr="00FB0F02">
        <w:rPr>
          <w:rFonts w:ascii="Calibri" w:hAnsi="Calibri" w:cs="Arial"/>
        </w:rPr>
        <w:t xml:space="preserve">. </w:t>
      </w:r>
    </w:p>
    <w:p w14:paraId="561C64D3" w14:textId="77777777" w:rsidR="007D5D17" w:rsidRDefault="007D5D17" w:rsidP="007D5D17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1A54E200" w14:textId="77777777" w:rsidR="007D5D17" w:rsidRDefault="007D5D17" w:rsidP="007D5D17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000000"/>
        </w:rPr>
      </w:pPr>
      <w:r w:rsidRPr="00FB0F02">
        <w:rPr>
          <w:rFonts w:ascii="Calibri" w:hAnsi="Calibri" w:cs="Calibri"/>
          <w:b/>
          <w:bCs/>
          <w:color w:val="000000"/>
        </w:rPr>
        <w:t xml:space="preserve">Post Holder </w:t>
      </w:r>
      <w:r>
        <w:rPr>
          <w:rFonts w:ascii="Calibri" w:hAnsi="Calibri" w:cs="Calibri"/>
          <w:b/>
          <w:bCs/>
          <w:color w:val="000000"/>
        </w:rPr>
        <w:t>4</w:t>
      </w:r>
      <w:r w:rsidRPr="00FB0F02">
        <w:rPr>
          <w:rFonts w:ascii="Calibri" w:hAnsi="Calibri" w:cs="Calibri"/>
          <w:b/>
          <w:bCs/>
          <w:color w:val="000000"/>
        </w:rPr>
        <w:t>: Community Toilet scheme</w:t>
      </w:r>
      <w:r>
        <w:rPr>
          <w:rFonts w:ascii="Calibri" w:hAnsi="Calibri" w:cs="Calibri"/>
          <w:b/>
          <w:bCs/>
          <w:color w:val="000000"/>
        </w:rPr>
        <w:t xml:space="preserve"> (Richmond)</w:t>
      </w:r>
    </w:p>
    <w:p w14:paraId="456ECA54" w14:textId="77777777" w:rsidR="007D5D17" w:rsidRDefault="007D5D17" w:rsidP="007D5D17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FB0F02">
        <w:rPr>
          <w:rFonts w:ascii="Calibri" w:hAnsi="Calibri" w:cs="Calibri"/>
          <w:color w:val="000000"/>
        </w:rPr>
        <w:t>To improve the quality of provision in partnership with local businesses including the number and distribution of locations across the borough and disabled access.</w:t>
      </w:r>
      <w:r w:rsidRPr="00FB0F02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It is anticipated that this project will continue for around 6 months, after which time the Post Holder will switch to focussing on the first two projects above, working alongside Post Holders 1 and 2.  The project will involve:</w:t>
      </w:r>
    </w:p>
    <w:p w14:paraId="4654D86C" w14:textId="77777777" w:rsidR="007D5D17" w:rsidRPr="00FB0F02" w:rsidRDefault="007D5D17" w:rsidP="007D5D17">
      <w:pPr>
        <w:pStyle w:val="ListParagraph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Mapping and assessing existing scheme coverage to identify gaps and potential improvements. </w:t>
      </w:r>
    </w:p>
    <w:p w14:paraId="3FFF9441" w14:textId="77777777" w:rsidR="007D5D17" w:rsidRPr="00FB0F02" w:rsidRDefault="007D5D17" w:rsidP="007D5D17">
      <w:pPr>
        <w:pStyle w:val="ListParagraph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Calibri" w:hAnsi="Calibri" w:cs="Arial"/>
        </w:rPr>
      </w:pPr>
      <w:r>
        <w:rPr>
          <w:rFonts w:ascii="Calibri" w:hAnsi="Calibri" w:cs="Calibri"/>
          <w:color w:val="000000"/>
        </w:rPr>
        <w:t>L</w:t>
      </w:r>
      <w:r w:rsidRPr="00FB0F02">
        <w:rPr>
          <w:rFonts w:ascii="Calibri" w:hAnsi="Calibri" w:cs="Calibri"/>
          <w:color w:val="000000"/>
        </w:rPr>
        <w:t>iaising with local businesses to recruit new businesses to the scheme</w:t>
      </w:r>
      <w:r>
        <w:rPr>
          <w:rFonts w:ascii="Calibri" w:hAnsi="Calibri" w:cs="Calibri"/>
          <w:color w:val="000000"/>
        </w:rPr>
        <w:t>.</w:t>
      </w:r>
    </w:p>
    <w:p w14:paraId="4AE76677" w14:textId="77777777" w:rsidR="007D5D17" w:rsidRPr="00FB0F02" w:rsidRDefault="007D5D17" w:rsidP="007D5D17">
      <w:pPr>
        <w:pStyle w:val="ListParagraph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Calibri" w:hAnsi="Calibri" w:cs="Arial"/>
        </w:rPr>
      </w:pPr>
      <w:r>
        <w:rPr>
          <w:rFonts w:ascii="Calibri" w:hAnsi="Calibri" w:cs="Calibri"/>
          <w:color w:val="000000"/>
        </w:rPr>
        <w:t>I</w:t>
      </w:r>
      <w:r w:rsidRPr="00FB0F02">
        <w:rPr>
          <w:rFonts w:ascii="Calibri" w:hAnsi="Calibri" w:cs="Calibri"/>
          <w:color w:val="000000"/>
        </w:rPr>
        <w:t xml:space="preserve">mproving disabled access coverage and monitoring compliance.  </w:t>
      </w:r>
    </w:p>
    <w:p w14:paraId="2A52CFCE" w14:textId="77777777" w:rsidR="007D5D17" w:rsidRPr="0092211E" w:rsidRDefault="007D5D17" w:rsidP="007D5D17">
      <w:pPr>
        <w:spacing w:after="120"/>
        <w:rPr>
          <w:rFonts w:ascii="Calibri" w:hAnsi="Calibri" w:cs="Arial"/>
        </w:rPr>
      </w:pPr>
    </w:p>
    <w:p w14:paraId="45FACCE1" w14:textId="77777777" w:rsidR="007D5D17" w:rsidRPr="0092211E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r w:rsidRPr="0092211E">
        <w:rPr>
          <w:rFonts w:ascii="Calibri" w:hAnsi="Calibri" w:cs="Arial"/>
        </w:rPr>
        <w:t>To support the planning and delivery of communications, engagement and outreach</w:t>
      </w:r>
      <w:r>
        <w:rPr>
          <w:rFonts w:ascii="Calibri" w:hAnsi="Calibri" w:cs="Arial"/>
        </w:rPr>
        <w:t xml:space="preserve"> to support Waste </w:t>
      </w:r>
      <w:proofErr w:type="gramStart"/>
      <w:r>
        <w:rPr>
          <w:rFonts w:ascii="Calibri" w:hAnsi="Calibri" w:cs="Arial"/>
        </w:rPr>
        <w:t>Service related</w:t>
      </w:r>
      <w:proofErr w:type="gramEnd"/>
      <w:r>
        <w:rPr>
          <w:rFonts w:ascii="Calibri" w:hAnsi="Calibri" w:cs="Arial"/>
        </w:rPr>
        <w:t xml:space="preserve"> projects</w:t>
      </w:r>
      <w:r w:rsidRPr="0092211E">
        <w:rPr>
          <w:rFonts w:ascii="Calibri" w:hAnsi="Calibri" w:cs="Arial"/>
        </w:rPr>
        <w:t>.</w:t>
      </w:r>
    </w:p>
    <w:p w14:paraId="4192B2AC" w14:textId="77777777" w:rsidR="007D5D17" w:rsidRPr="0092211E" w:rsidRDefault="007D5D17" w:rsidP="007D5D17">
      <w:pPr>
        <w:rPr>
          <w:rFonts w:ascii="Calibri" w:hAnsi="Calibri" w:cs="Arial"/>
        </w:rPr>
      </w:pPr>
      <w:r w:rsidRPr="0092211E">
        <w:rPr>
          <w:rFonts w:ascii="Calibri" w:hAnsi="Calibri" w:cs="Arial"/>
        </w:rPr>
        <w:t xml:space="preserve">  </w:t>
      </w:r>
    </w:p>
    <w:p w14:paraId="33DD4FA5" w14:textId="77777777" w:rsidR="007D5D17" w:rsidRPr="0092211E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r w:rsidRPr="0092211E">
        <w:rPr>
          <w:rFonts w:ascii="Calibri" w:hAnsi="Calibri" w:cs="Arial"/>
        </w:rPr>
        <w:t xml:space="preserve">To assist in the development of suitable work plans, ensuring that projects are delivered in an efficient manner including financial and operational considerations. </w:t>
      </w:r>
    </w:p>
    <w:p w14:paraId="4C453AA4" w14:textId="77777777" w:rsidR="007D5D17" w:rsidRPr="0092211E" w:rsidRDefault="007D5D17" w:rsidP="007D5D17">
      <w:pPr>
        <w:rPr>
          <w:rFonts w:ascii="Calibri" w:hAnsi="Calibri" w:cs="Arial"/>
        </w:rPr>
      </w:pPr>
    </w:p>
    <w:p w14:paraId="16E78D48" w14:textId="77777777" w:rsidR="007D5D17" w:rsidRPr="0092211E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r w:rsidRPr="0092211E">
        <w:rPr>
          <w:rFonts w:ascii="Calibri" w:hAnsi="Calibri" w:cs="Arial"/>
        </w:rPr>
        <w:t xml:space="preserve">To document and report progress to the Waste Projects Officer, highlighting any issues or concerns relating to project delivery in a timely manner.  </w:t>
      </w:r>
    </w:p>
    <w:p w14:paraId="4C23C59E" w14:textId="77777777" w:rsidR="007D5D17" w:rsidRPr="0092211E" w:rsidRDefault="007D5D17" w:rsidP="007D5D17">
      <w:pPr>
        <w:ind w:left="720"/>
        <w:rPr>
          <w:rFonts w:ascii="Calibri" w:hAnsi="Calibri" w:cs="Arial"/>
        </w:rPr>
      </w:pPr>
    </w:p>
    <w:p w14:paraId="13611CA9" w14:textId="77777777" w:rsidR="007D5D17" w:rsidRPr="0092211E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r w:rsidRPr="0092211E">
        <w:rPr>
          <w:rFonts w:ascii="Calibri" w:hAnsi="Calibri" w:cs="Arial"/>
        </w:rPr>
        <w:t xml:space="preserve">To liaise and collaborate with all relevant stakeholders (e.g. residents, residents’ associations, waste disposal authorities, businesses) in an appropriate manner be it via email, </w:t>
      </w:r>
      <w:proofErr w:type="gramStart"/>
      <w:r w:rsidRPr="0092211E">
        <w:rPr>
          <w:rFonts w:ascii="Calibri" w:hAnsi="Calibri" w:cs="Arial"/>
        </w:rPr>
        <w:t>telephone</w:t>
      </w:r>
      <w:proofErr w:type="gramEnd"/>
      <w:r w:rsidRPr="0092211E">
        <w:rPr>
          <w:rFonts w:ascii="Calibri" w:hAnsi="Calibri" w:cs="Arial"/>
        </w:rPr>
        <w:t xml:space="preserve"> or site meeting if and where required.</w:t>
      </w:r>
    </w:p>
    <w:p w14:paraId="0F954634" w14:textId="77777777" w:rsidR="007D5D17" w:rsidRPr="0092211E" w:rsidRDefault="007D5D17" w:rsidP="007D5D17">
      <w:pPr>
        <w:ind w:left="720"/>
        <w:rPr>
          <w:rFonts w:ascii="Calibri" w:hAnsi="Calibri" w:cs="Arial"/>
        </w:rPr>
      </w:pPr>
    </w:p>
    <w:p w14:paraId="6CB30551" w14:textId="77777777" w:rsidR="007D5D17" w:rsidRPr="0092211E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r w:rsidRPr="0092211E">
        <w:rPr>
          <w:rFonts w:ascii="Calibri" w:hAnsi="Calibri" w:cs="Arial"/>
        </w:rPr>
        <w:t>To appropriately manage and maintain the relevant project datasets which will include addresses, contact details and service recommendations.</w:t>
      </w:r>
    </w:p>
    <w:p w14:paraId="2ADFD8C2" w14:textId="77777777" w:rsidR="007D5D17" w:rsidRPr="0092211E" w:rsidRDefault="007D5D17" w:rsidP="007D5D17">
      <w:pPr>
        <w:rPr>
          <w:rFonts w:ascii="Calibri" w:hAnsi="Calibri" w:cs="Arial"/>
        </w:rPr>
      </w:pPr>
    </w:p>
    <w:p w14:paraId="688B4658" w14:textId="77777777" w:rsidR="007D5D17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r w:rsidRPr="0092211E">
        <w:rPr>
          <w:rFonts w:ascii="Calibri" w:hAnsi="Calibri" w:cs="Arial"/>
        </w:rPr>
        <w:t>To assist in the drafting of project documentation as necessary (e.g. data collection forms, proposal templates, email templates etc.)</w:t>
      </w:r>
    </w:p>
    <w:p w14:paraId="42167CD4" w14:textId="77777777" w:rsidR="007D5D17" w:rsidRDefault="007D5D17" w:rsidP="007D5D17">
      <w:pPr>
        <w:ind w:left="720"/>
        <w:rPr>
          <w:rFonts w:ascii="Calibri" w:hAnsi="Calibri" w:cs="Arial"/>
        </w:rPr>
      </w:pPr>
    </w:p>
    <w:p w14:paraId="73BFA934" w14:textId="77777777" w:rsidR="007D5D17" w:rsidRPr="0092211E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bookmarkStart w:id="0" w:name="_Hlk152075294"/>
      <w:r>
        <w:t xml:space="preserve">To supervise deliveries and review their quality/appropriateness on-site as required. </w:t>
      </w:r>
    </w:p>
    <w:bookmarkEnd w:id="0"/>
    <w:p w14:paraId="1ACB2814" w14:textId="77777777" w:rsidR="007D5D17" w:rsidRPr="0092211E" w:rsidRDefault="007D5D17" w:rsidP="007D5D17">
      <w:pPr>
        <w:ind w:left="720"/>
        <w:rPr>
          <w:rFonts w:ascii="Calibri" w:hAnsi="Calibri" w:cs="Arial"/>
        </w:rPr>
      </w:pPr>
    </w:p>
    <w:p w14:paraId="7ECD483A" w14:textId="77777777" w:rsidR="007D5D17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r w:rsidRPr="0092211E">
        <w:rPr>
          <w:rFonts w:ascii="Calibri" w:hAnsi="Calibri" w:cs="Arial"/>
        </w:rPr>
        <w:t xml:space="preserve">To assist with the delivery of other waste reduction of recycling projects </w:t>
      </w:r>
      <w:proofErr w:type="gramStart"/>
      <w:r w:rsidRPr="0092211E">
        <w:rPr>
          <w:rFonts w:ascii="Calibri" w:hAnsi="Calibri" w:cs="Arial"/>
        </w:rPr>
        <w:t>if and when</w:t>
      </w:r>
      <w:proofErr w:type="gramEnd"/>
      <w:r w:rsidRPr="0092211E">
        <w:rPr>
          <w:rFonts w:ascii="Calibri" w:hAnsi="Calibri" w:cs="Arial"/>
        </w:rPr>
        <w:t xml:space="preserve"> required.</w:t>
      </w:r>
    </w:p>
    <w:p w14:paraId="2458C56B" w14:textId="77777777" w:rsidR="007D5D17" w:rsidRPr="00FB0F02" w:rsidRDefault="007D5D17" w:rsidP="007D5D17">
      <w:pPr>
        <w:rPr>
          <w:rFonts w:ascii="Calibri" w:hAnsi="Calibri" w:cs="Arial"/>
        </w:rPr>
      </w:pPr>
    </w:p>
    <w:p w14:paraId="7C9A6685" w14:textId="77777777" w:rsidR="007D5D17" w:rsidRPr="0092211E" w:rsidRDefault="007D5D17" w:rsidP="007D5D17">
      <w:pPr>
        <w:numPr>
          <w:ilvl w:val="0"/>
          <w:numId w:val="3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 assist with the monitoring of contracted waste service provision </w:t>
      </w:r>
      <w:proofErr w:type="gramStart"/>
      <w:r>
        <w:rPr>
          <w:rFonts w:ascii="Calibri" w:hAnsi="Calibri" w:cs="Arial"/>
        </w:rPr>
        <w:t>if and when</w:t>
      </w:r>
      <w:proofErr w:type="gramEnd"/>
      <w:r>
        <w:rPr>
          <w:rFonts w:ascii="Calibri" w:hAnsi="Calibri" w:cs="Arial"/>
        </w:rPr>
        <w:t xml:space="preserve"> required.</w:t>
      </w:r>
    </w:p>
    <w:p w14:paraId="1CC067B5" w14:textId="77777777" w:rsidR="0015656E" w:rsidRDefault="0015656E" w:rsidP="00BB4DD8">
      <w:pPr>
        <w:rPr>
          <w:rFonts w:ascii="Calibri" w:hAnsi="Calibri" w:cs="Arial"/>
          <w:b/>
          <w:bCs/>
        </w:rPr>
      </w:pPr>
    </w:p>
    <w:p w14:paraId="1C57553C" w14:textId="77777777" w:rsidR="0015656E" w:rsidRDefault="0015656E" w:rsidP="00BB4DD8">
      <w:pPr>
        <w:rPr>
          <w:rFonts w:ascii="Calibri" w:hAnsi="Calibri" w:cs="Arial"/>
          <w:b/>
          <w:bCs/>
        </w:rPr>
      </w:pPr>
    </w:p>
    <w:p w14:paraId="5D6DA767" w14:textId="77777777" w:rsidR="00BB4DD8" w:rsidRDefault="00BB4DD8" w:rsidP="00BB4DD8">
      <w:pPr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t>Generic Duties and Responsibilities</w:t>
      </w:r>
    </w:p>
    <w:p w14:paraId="52BBF4A1" w14:textId="77777777" w:rsidR="00BB4DD8" w:rsidRPr="005B3EBF" w:rsidRDefault="00BB4DD8" w:rsidP="00C22178">
      <w:pPr>
        <w:ind w:left="360"/>
        <w:rPr>
          <w:rFonts w:ascii="Calibri" w:hAnsi="Calibri" w:cs="Arial"/>
        </w:rPr>
      </w:pPr>
    </w:p>
    <w:p w14:paraId="60A911DD" w14:textId="77777777" w:rsidR="007D5D17" w:rsidRPr="0092211E" w:rsidRDefault="007D5D17" w:rsidP="007D5D17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92211E">
        <w:rPr>
          <w:rFonts w:ascii="Calibri" w:hAnsi="Calibri" w:cs="Arial"/>
        </w:rPr>
        <w:t xml:space="preserve">To assist with the delivery of waste projects in Richmond and Wandsworth. </w:t>
      </w:r>
    </w:p>
    <w:p w14:paraId="745AF655" w14:textId="77777777" w:rsidR="007D5D17" w:rsidRDefault="007D5D17" w:rsidP="007D5D17">
      <w:pPr>
        <w:ind w:left="360"/>
        <w:rPr>
          <w:rFonts w:ascii="Calibri" w:hAnsi="Calibri" w:cs="Arial"/>
        </w:rPr>
      </w:pPr>
    </w:p>
    <w:p w14:paraId="0FA4B901" w14:textId="32AEBB7A" w:rsidR="00CD0D02" w:rsidRPr="00C22178" w:rsidRDefault="00CD0D02" w:rsidP="00C22178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C22178">
        <w:rPr>
          <w:rFonts w:ascii="Calibri" w:hAnsi="Calibri" w:cs="Arial"/>
        </w:rPr>
        <w:t xml:space="preserve">To contribute to the continuous improvement of the </w:t>
      </w:r>
      <w:r w:rsidR="000621A9">
        <w:rPr>
          <w:rFonts w:ascii="Calibri" w:hAnsi="Calibri" w:cs="Arial"/>
        </w:rPr>
        <w:t xml:space="preserve">services of the </w:t>
      </w:r>
      <w:r w:rsidRPr="00C22178">
        <w:rPr>
          <w:rFonts w:ascii="Calibri" w:hAnsi="Calibri" w:cs="Arial"/>
        </w:rPr>
        <w:t>Boroughs of Wandsworth and Richmond</w:t>
      </w:r>
      <w:r w:rsidR="00B34715">
        <w:rPr>
          <w:rFonts w:ascii="Calibri" w:hAnsi="Calibri" w:cs="Arial"/>
        </w:rPr>
        <w:t xml:space="preserve">. </w:t>
      </w:r>
    </w:p>
    <w:p w14:paraId="3D5A2026" w14:textId="77777777" w:rsidR="006345A2" w:rsidRDefault="006345A2" w:rsidP="006345A2">
      <w:pPr>
        <w:ind w:left="360"/>
        <w:rPr>
          <w:rFonts w:ascii="Calibri" w:hAnsi="Calibri" w:cs="Arial"/>
        </w:rPr>
      </w:pPr>
    </w:p>
    <w:p w14:paraId="459021E7" w14:textId="77777777" w:rsidR="00591F9B" w:rsidRDefault="00C62BA2" w:rsidP="00591F9B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comply </w:t>
      </w:r>
      <w:r w:rsidR="00B11F16" w:rsidRPr="005B3EBF">
        <w:rPr>
          <w:rFonts w:ascii="Calibri" w:hAnsi="Calibri" w:cs="Arial"/>
        </w:rPr>
        <w:t xml:space="preserve">with </w:t>
      </w:r>
      <w:r w:rsidR="00B11F16" w:rsidRPr="00CB0D3C">
        <w:rPr>
          <w:rFonts w:ascii="Calibri" w:hAnsi="Calibri" w:cs="Arial"/>
        </w:rPr>
        <w:t>relevant</w:t>
      </w:r>
      <w:r w:rsidRPr="00CB0D3C">
        <w:rPr>
          <w:rFonts w:ascii="Calibri" w:hAnsi="Calibri" w:cs="Arial"/>
        </w:rPr>
        <w:t xml:space="preserve"> Codes of Practice, including the Code of Conduct and policies concerning data protection and health and safety.</w:t>
      </w:r>
    </w:p>
    <w:p w14:paraId="45717B6D" w14:textId="77777777" w:rsidR="00591F9B" w:rsidRPr="00591F9B" w:rsidRDefault="00591F9B" w:rsidP="00915B47">
      <w:pPr>
        <w:ind w:left="360"/>
        <w:rPr>
          <w:rFonts w:ascii="Calibri" w:hAnsi="Calibri" w:cs="Arial"/>
        </w:rPr>
      </w:pPr>
    </w:p>
    <w:p w14:paraId="2D98DCA4" w14:textId="77777777" w:rsidR="00591F9B" w:rsidRPr="00CB0D3C" w:rsidRDefault="00591F9B" w:rsidP="00591F9B">
      <w:pPr>
        <w:numPr>
          <w:ilvl w:val="0"/>
          <w:numId w:val="28"/>
        </w:numPr>
        <w:ind w:left="360"/>
        <w:rPr>
          <w:rFonts w:ascii="Calibri" w:hAnsi="Calibri" w:cs="Arial"/>
        </w:rPr>
      </w:pPr>
      <w:r>
        <w:rPr>
          <w:rFonts w:ascii="Calibri" w:hAnsi="Calibri" w:cs="Arial"/>
          <w:bCs/>
        </w:rPr>
        <w:lastRenderedPageBreak/>
        <w:t xml:space="preserve">To </w:t>
      </w:r>
      <w:r w:rsidRPr="00705642">
        <w:rPr>
          <w:rFonts w:ascii="Calibri" w:hAnsi="Calibri" w:cs="Arial"/>
          <w:bCs/>
        </w:rPr>
        <w:t xml:space="preserve">adhere to security controls and requirements as mandated by the SSA’s policies, procedures and local risk assessments to maintain confidentiality, integrity, availability and legal compliance of information and </w:t>
      </w:r>
      <w:proofErr w:type="gramStart"/>
      <w:r w:rsidRPr="00705642">
        <w:rPr>
          <w:rFonts w:ascii="Calibri" w:hAnsi="Calibri" w:cs="Arial"/>
          <w:bCs/>
        </w:rPr>
        <w:t>systems</w:t>
      </w:r>
      <w:proofErr w:type="gramEnd"/>
    </w:p>
    <w:p w14:paraId="5C554376" w14:textId="77777777" w:rsidR="00C62BA2" w:rsidRPr="005B3EBF" w:rsidRDefault="00C62BA2" w:rsidP="00C62BA2">
      <w:pPr>
        <w:rPr>
          <w:rFonts w:ascii="Calibri" w:hAnsi="Calibri" w:cs="Arial"/>
        </w:rPr>
      </w:pPr>
    </w:p>
    <w:p w14:paraId="4E09F56F" w14:textId="77777777" w:rsidR="00C62BA2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>promote</w:t>
      </w:r>
      <w:r w:rsidRPr="005B3EBF">
        <w:rPr>
          <w:rFonts w:ascii="Calibri" w:hAnsi="Calibri" w:cs="Arial"/>
        </w:rPr>
        <w:t xml:space="preserve"> equality, diversity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and inclusion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maintain</w:t>
      </w:r>
      <w:r>
        <w:rPr>
          <w:rFonts w:ascii="Calibri" w:hAnsi="Calibri" w:cs="Arial"/>
        </w:rPr>
        <w:t xml:space="preserve">ing </w:t>
      </w:r>
      <w:r w:rsidRPr="005B3EBF">
        <w:rPr>
          <w:rFonts w:ascii="Calibri" w:hAnsi="Calibri" w:cs="Arial"/>
        </w:rPr>
        <w:t>an awareness of the equality and diversity protocol/policy</w:t>
      </w:r>
      <w:r>
        <w:rPr>
          <w:rFonts w:ascii="Calibri" w:hAnsi="Calibri" w:cs="Arial"/>
        </w:rPr>
        <w:t xml:space="preserve"> and </w:t>
      </w:r>
      <w:r w:rsidRPr="005B3EBF">
        <w:rPr>
          <w:rFonts w:ascii="Calibri" w:hAnsi="Calibri" w:cs="Arial"/>
        </w:rPr>
        <w:t>work</w:t>
      </w:r>
      <w:r w:rsidR="000621A9">
        <w:rPr>
          <w:rFonts w:ascii="Calibri" w:hAnsi="Calibri" w:cs="Arial"/>
        </w:rPr>
        <w:t>ing</w:t>
      </w:r>
      <w:r w:rsidRPr="005B3EBF">
        <w:rPr>
          <w:rFonts w:ascii="Calibri" w:hAnsi="Calibri" w:cs="Arial"/>
        </w:rPr>
        <w:t xml:space="preserve"> to create and maintain a safe, </w:t>
      </w:r>
      <w:proofErr w:type="gramStart"/>
      <w:r w:rsidRPr="005B3EBF">
        <w:rPr>
          <w:rFonts w:ascii="Calibri" w:hAnsi="Calibri" w:cs="Arial"/>
        </w:rPr>
        <w:t>supportive</w:t>
      </w:r>
      <w:proofErr w:type="gramEnd"/>
      <w:r w:rsidRPr="005B3EBF">
        <w:rPr>
          <w:rFonts w:ascii="Calibri" w:hAnsi="Calibri" w:cs="Arial"/>
        </w:rPr>
        <w:t xml:space="preserve"> and welcoming environment where all people are treated with dignity and their identity and culture are valued and respected</w:t>
      </w:r>
      <w:r>
        <w:rPr>
          <w:rFonts w:ascii="Calibri" w:hAnsi="Calibri" w:cs="Arial"/>
        </w:rPr>
        <w:t>.</w:t>
      </w:r>
    </w:p>
    <w:p w14:paraId="6F198EEB" w14:textId="77777777" w:rsidR="00C62BA2" w:rsidRDefault="00C62BA2" w:rsidP="00C62BA2">
      <w:pPr>
        <w:ind w:left="360"/>
        <w:rPr>
          <w:rFonts w:ascii="Calibri" w:hAnsi="Calibri" w:cs="Arial"/>
        </w:rPr>
      </w:pPr>
    </w:p>
    <w:p w14:paraId="428CC748" w14:textId="77777777" w:rsidR="00C62BA2" w:rsidRPr="005B3EBF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E457AF">
        <w:rPr>
          <w:rFonts w:ascii="Calibri" w:hAnsi="Calibri" w:cs="Arial"/>
        </w:rPr>
        <w:t xml:space="preserve">To understand </w:t>
      </w:r>
      <w:r w:rsidR="00B34715">
        <w:rPr>
          <w:rFonts w:ascii="Calibri" w:hAnsi="Calibri" w:cs="Arial"/>
        </w:rPr>
        <w:t>both Councils</w:t>
      </w:r>
      <w:r w:rsidR="000621A9">
        <w:rPr>
          <w:rFonts w:ascii="Calibri" w:hAnsi="Calibri" w:cs="Arial"/>
        </w:rPr>
        <w:t>’</w:t>
      </w:r>
      <w:r w:rsidR="00B34715">
        <w:rPr>
          <w:rFonts w:ascii="Calibri" w:hAnsi="Calibri" w:cs="Arial"/>
        </w:rPr>
        <w:t xml:space="preserve"> </w:t>
      </w:r>
      <w:r w:rsidRPr="00E457AF">
        <w:rPr>
          <w:rFonts w:ascii="Calibri" w:hAnsi="Calibri" w:cs="Arial"/>
        </w:rPr>
        <w:t xml:space="preserve">duties and responsibilities </w:t>
      </w:r>
      <w:r w:rsidR="00B34715">
        <w:rPr>
          <w:rFonts w:ascii="Calibri" w:hAnsi="Calibri" w:cs="Arial"/>
        </w:rPr>
        <w:t xml:space="preserve">for safeguarding children, young </w:t>
      </w:r>
      <w:proofErr w:type="gramStart"/>
      <w:r w:rsidR="00B34715">
        <w:rPr>
          <w:rFonts w:ascii="Calibri" w:hAnsi="Calibri" w:cs="Arial"/>
        </w:rPr>
        <w:t>people</w:t>
      </w:r>
      <w:proofErr w:type="gramEnd"/>
      <w:r w:rsidR="00B34715">
        <w:rPr>
          <w:rFonts w:ascii="Calibri" w:hAnsi="Calibri" w:cs="Arial"/>
        </w:rPr>
        <w:t xml:space="preserve"> and adults as they apply </w:t>
      </w:r>
      <w:r w:rsidRPr="00E457AF">
        <w:rPr>
          <w:rFonts w:ascii="Calibri" w:hAnsi="Calibri" w:cs="Arial"/>
        </w:rPr>
        <w:t xml:space="preserve">to </w:t>
      </w:r>
      <w:r w:rsidR="000621A9">
        <w:rPr>
          <w:rFonts w:ascii="Calibri" w:hAnsi="Calibri" w:cs="Arial"/>
        </w:rPr>
        <w:t>the</w:t>
      </w:r>
      <w:r w:rsidR="000621A9" w:rsidRPr="00E457AF">
        <w:rPr>
          <w:rFonts w:ascii="Calibri" w:hAnsi="Calibri" w:cs="Arial"/>
        </w:rPr>
        <w:t xml:space="preserve"> </w:t>
      </w:r>
      <w:r w:rsidRPr="00E457AF">
        <w:rPr>
          <w:rFonts w:ascii="Calibri" w:hAnsi="Calibri" w:cs="Arial"/>
        </w:rPr>
        <w:t xml:space="preserve">role within the council.  </w:t>
      </w:r>
    </w:p>
    <w:p w14:paraId="2DC5DD04" w14:textId="77777777" w:rsidR="00C62BA2" w:rsidRPr="005B3EBF" w:rsidRDefault="00C62BA2" w:rsidP="00C62BA2">
      <w:pPr>
        <w:shd w:val="clear" w:color="auto" w:fill="FFFFFF"/>
        <w:rPr>
          <w:rFonts w:ascii="Calibri" w:hAnsi="Calibri" w:cs="Arial"/>
          <w:color w:val="000000"/>
        </w:rPr>
      </w:pPr>
    </w:p>
    <w:p w14:paraId="58A256E9" w14:textId="1D823973" w:rsidR="00F255E8" w:rsidRPr="00EF11AC" w:rsidRDefault="00C62BA2" w:rsidP="006A1E18">
      <w:pPr>
        <w:numPr>
          <w:ilvl w:val="0"/>
          <w:numId w:val="28"/>
        </w:numPr>
        <w:shd w:val="clear" w:color="auto" w:fill="FFFFFF" w:themeFill="background1"/>
        <w:ind w:left="360"/>
        <w:rPr>
          <w:rFonts w:ascii="Calibri" w:hAnsi="Calibri" w:cs="Arial"/>
          <w:color w:val="000000"/>
        </w:rPr>
      </w:pPr>
      <w:r w:rsidRPr="4CFDB399">
        <w:rPr>
          <w:rFonts w:ascii="Calibri" w:hAnsi="Calibri" w:cs="Arial"/>
        </w:rPr>
        <w:t>T</w:t>
      </w:r>
      <w:r w:rsidR="7ED2A207" w:rsidRPr="4CFDB399">
        <w:rPr>
          <w:rFonts w:ascii="Calibri" w:hAnsi="Calibri" w:cs="Arial"/>
        </w:rPr>
        <w:t>he profile is not intended to be an exhaustive list of the duties the post holder will carry out</w:t>
      </w:r>
      <w:r w:rsidRPr="4CFDB399">
        <w:rPr>
          <w:rFonts w:ascii="Calibri" w:hAnsi="Calibri" w:cs="Arial"/>
          <w:color w:val="000000" w:themeColor="text1"/>
        </w:rPr>
        <w:t>.</w:t>
      </w:r>
      <w:r w:rsidR="47579566" w:rsidRPr="4CFDB399">
        <w:rPr>
          <w:rFonts w:ascii="Calibri" w:hAnsi="Calibri" w:cs="Arial"/>
          <w:color w:val="000000" w:themeColor="text1"/>
        </w:rPr>
        <w:t xml:space="preserve"> Other reasonable duties commensurate with the level of the post, including supporting emergency and priority situations, will form part of the role.</w:t>
      </w:r>
    </w:p>
    <w:p w14:paraId="50ED3054" w14:textId="77777777" w:rsidR="006A1E18" w:rsidRDefault="00D852F2" w:rsidP="006A1E18">
      <w:pPr>
        <w:pStyle w:val="NormalWeb"/>
        <w:rPr>
          <w:rFonts w:ascii="Calibri" w:hAnsi="Calibri"/>
          <w:b/>
          <w:bCs/>
        </w:rPr>
      </w:pPr>
      <w:r w:rsidRPr="4277F816">
        <w:rPr>
          <w:rFonts w:ascii="Calibri" w:hAnsi="Calibri"/>
          <w:b/>
          <w:bCs/>
        </w:rPr>
        <w:t>Additional Infor</w:t>
      </w:r>
      <w:r w:rsidR="00BB4DD8" w:rsidRPr="4277F816">
        <w:rPr>
          <w:rFonts w:ascii="Calibri" w:hAnsi="Calibri"/>
          <w:b/>
          <w:bCs/>
        </w:rPr>
        <w:t>mation</w:t>
      </w:r>
      <w:r w:rsidR="006A1E18" w:rsidRPr="4277F816">
        <w:rPr>
          <w:rFonts w:ascii="Calibri" w:hAnsi="Calibri"/>
          <w:b/>
          <w:bCs/>
        </w:rPr>
        <w:t xml:space="preserve"> </w:t>
      </w:r>
    </w:p>
    <w:p w14:paraId="485E48B4" w14:textId="77777777" w:rsidR="007D5D17" w:rsidRPr="0092211E" w:rsidRDefault="007D5D17" w:rsidP="007D5D17">
      <w:pPr>
        <w:numPr>
          <w:ilvl w:val="0"/>
          <w:numId w:val="36"/>
        </w:numPr>
        <w:rPr>
          <w:rFonts w:ascii="Calibri" w:hAnsi="Calibri" w:cs="Arial"/>
          <w:color w:val="000000"/>
        </w:rPr>
      </w:pPr>
      <w:bookmarkStart w:id="1" w:name="_Hlk152075335"/>
      <w:r w:rsidRPr="0092211E">
        <w:rPr>
          <w:rFonts w:ascii="Calibri" w:hAnsi="Calibri" w:cs="Arial"/>
          <w:color w:val="000000"/>
        </w:rPr>
        <w:t>Required to regularly conduct site visits in all seasons at locations across Richmond and Wandsworth.</w:t>
      </w:r>
    </w:p>
    <w:bookmarkEnd w:id="1"/>
    <w:p w14:paraId="6417FBAD" w14:textId="77777777" w:rsidR="007D5D17" w:rsidRPr="0092211E" w:rsidRDefault="007D5D17" w:rsidP="007D5D17">
      <w:pPr>
        <w:ind w:left="720"/>
        <w:rPr>
          <w:rFonts w:ascii="Calibri" w:hAnsi="Calibri" w:cs="Arial"/>
        </w:rPr>
      </w:pPr>
    </w:p>
    <w:p w14:paraId="071F1755" w14:textId="5AB45BB3" w:rsidR="007D5D17" w:rsidRPr="00052D21" w:rsidRDefault="007D5D17" w:rsidP="007D5D17">
      <w:pPr>
        <w:numPr>
          <w:ilvl w:val="0"/>
          <w:numId w:val="36"/>
        </w:numPr>
        <w:rPr>
          <w:rFonts w:ascii="Calibri" w:hAnsi="Calibri" w:cs="Arial"/>
        </w:rPr>
      </w:pPr>
      <w:r w:rsidRPr="0092211E">
        <w:rPr>
          <w:rFonts w:ascii="Calibri" w:hAnsi="Calibri" w:cs="Arial"/>
        </w:rPr>
        <w:t xml:space="preserve">Required on occasion to work outside of normal hours including evenings and weekends </w:t>
      </w:r>
      <w:r>
        <w:rPr>
          <w:rFonts w:ascii="Calibri" w:hAnsi="Calibri" w:cs="Arial"/>
        </w:rPr>
        <w:t>when</w:t>
      </w:r>
      <w:r w:rsidRPr="0092211E">
        <w:rPr>
          <w:rFonts w:ascii="Calibri" w:hAnsi="Calibri" w:cs="Arial"/>
        </w:rPr>
        <w:t xml:space="preserve"> the need arise</w:t>
      </w:r>
      <w:r>
        <w:rPr>
          <w:rFonts w:ascii="Calibri" w:hAnsi="Calibri" w:cs="Arial"/>
        </w:rPr>
        <w:t>s</w:t>
      </w:r>
      <w:r w:rsidRPr="0092211E">
        <w:rPr>
          <w:rFonts w:ascii="Calibri" w:hAnsi="Calibri" w:cs="Arial"/>
        </w:rPr>
        <w:t>.</w:t>
      </w:r>
    </w:p>
    <w:p w14:paraId="4ECED88B" w14:textId="77777777" w:rsidR="007D5D17" w:rsidRPr="0092211E" w:rsidRDefault="007D5D17" w:rsidP="007D5D17">
      <w:pPr>
        <w:ind w:left="720"/>
        <w:rPr>
          <w:rFonts w:ascii="Calibri" w:hAnsi="Calibri" w:cs="Arial"/>
        </w:rPr>
      </w:pPr>
    </w:p>
    <w:p w14:paraId="70561CF7" w14:textId="77777777" w:rsidR="007D5D17" w:rsidRPr="0092211E" w:rsidRDefault="007D5D17" w:rsidP="007D5D17">
      <w:pPr>
        <w:numPr>
          <w:ilvl w:val="0"/>
          <w:numId w:val="36"/>
        </w:numPr>
        <w:rPr>
          <w:rFonts w:ascii="Calibri" w:hAnsi="Calibri" w:cs="Arial"/>
        </w:rPr>
      </w:pPr>
      <w:r w:rsidRPr="0092211E">
        <w:rPr>
          <w:rFonts w:ascii="Calibri" w:hAnsi="Calibri" w:cs="Arial"/>
        </w:rPr>
        <w:t>Ability to travel to locations across the boroughs of Richmond upon Thames and Wandsworth to carry out the duties of the role.</w:t>
      </w:r>
    </w:p>
    <w:p w14:paraId="6990C188" w14:textId="77777777" w:rsidR="003847D3" w:rsidRDefault="003847D3" w:rsidP="00B53894">
      <w:pPr>
        <w:rPr>
          <w:rFonts w:ascii="Calibri" w:hAnsi="Calibri" w:cs="Arial"/>
          <w:b/>
        </w:rPr>
      </w:pPr>
    </w:p>
    <w:p w14:paraId="715D6A13" w14:textId="77777777" w:rsidR="00B53894" w:rsidRPr="005B3EBF" w:rsidRDefault="0026064E" w:rsidP="00B5389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</w:t>
      </w:r>
      <w:r w:rsidR="00B53894" w:rsidRPr="005B3EBF">
        <w:rPr>
          <w:rFonts w:ascii="Calibri" w:hAnsi="Calibri" w:cs="Arial"/>
          <w:b/>
        </w:rPr>
        <w:t>eam structure</w:t>
      </w:r>
    </w:p>
    <w:p w14:paraId="27BB5BC8" w14:textId="77777777" w:rsidR="0026064E" w:rsidRPr="0026064E" w:rsidRDefault="0026064E" w:rsidP="0026064E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</w:p>
    <w:p w14:paraId="40D58E8F" w14:textId="77777777" w:rsidR="007D5D17" w:rsidRDefault="007D5D17" w:rsidP="0026064E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Assistant Director (Waste)</w:t>
      </w:r>
    </w:p>
    <w:p w14:paraId="20DBE557" w14:textId="77777777" w:rsidR="007D5D17" w:rsidRDefault="007D5D17" w:rsidP="0026064E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  <w:t>I</w:t>
      </w:r>
    </w:p>
    <w:p w14:paraId="1FAE7267" w14:textId="77777777" w:rsidR="007D5D17" w:rsidRDefault="007D5D17" w:rsidP="0026064E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Head of Waste &amp; Street Cleansing</w:t>
      </w:r>
    </w:p>
    <w:p w14:paraId="3D03104F" w14:textId="674BB7B7" w:rsidR="007D5D17" w:rsidRDefault="007D5D17" w:rsidP="0026064E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  <w:t>I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 w:rsidR="00C7676E">
        <w:rPr>
          <w:rFonts w:ascii="Calibri" w:hAnsi="Calibri" w:cs="Arial"/>
          <w:bCs/>
          <w:color w:val="000000"/>
        </w:rPr>
        <w:tab/>
      </w:r>
      <w:proofErr w:type="spellStart"/>
      <w:r>
        <w:rPr>
          <w:rFonts w:ascii="Calibri" w:hAnsi="Calibri" w:cs="Arial"/>
          <w:bCs/>
          <w:color w:val="000000"/>
        </w:rPr>
        <w:t>I</w:t>
      </w:r>
      <w:proofErr w:type="spellEnd"/>
    </w:p>
    <w:p w14:paraId="3874CB0B" w14:textId="5ED3CDE8" w:rsidR="00C7676E" w:rsidRDefault="007D5D17" w:rsidP="0026064E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Cs/>
          <w:color w:val="000000"/>
        </w:rPr>
        <w:t>Waste Strategy Manager</w:t>
      </w:r>
      <w:r>
        <w:rPr>
          <w:rFonts w:ascii="Calibri" w:hAnsi="Calibri" w:cs="Arial"/>
          <w:bCs/>
          <w:color w:val="000000"/>
        </w:rPr>
        <w:tab/>
      </w:r>
      <w:r w:rsidR="00C7676E">
        <w:rPr>
          <w:rFonts w:ascii="Calibri" w:hAnsi="Calibri" w:cs="Arial"/>
          <w:bCs/>
          <w:color w:val="000000"/>
        </w:rPr>
        <w:tab/>
        <w:t>Operational Waste Team</w:t>
      </w:r>
      <w:r w:rsidR="00C7676E" w:rsidRPr="005B3EBF">
        <w:rPr>
          <w:rFonts w:ascii="Calibri" w:hAnsi="Calibri" w:cs="Arial"/>
          <w:b/>
          <w:bCs/>
          <w:color w:val="000000"/>
        </w:rPr>
        <w:t xml:space="preserve"> </w:t>
      </w:r>
    </w:p>
    <w:p w14:paraId="72D99C7C" w14:textId="0DE1A996" w:rsidR="00C7676E" w:rsidRPr="00C7676E" w:rsidRDefault="00C7676E" w:rsidP="0026064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C7676E">
        <w:rPr>
          <w:rFonts w:ascii="Calibri" w:hAnsi="Calibri" w:cs="Arial"/>
          <w:color w:val="000000"/>
        </w:rPr>
        <w:t>I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proofErr w:type="spellStart"/>
      <w:r>
        <w:rPr>
          <w:rFonts w:ascii="Calibri" w:hAnsi="Calibri" w:cs="Arial"/>
          <w:color w:val="000000"/>
        </w:rPr>
        <w:t>I</w:t>
      </w:r>
      <w:proofErr w:type="spellEnd"/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</w:p>
    <w:p w14:paraId="54345DE3" w14:textId="6F4127B0" w:rsidR="00C7676E" w:rsidRPr="00C7676E" w:rsidRDefault="00C7676E" w:rsidP="00C7676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C7676E">
        <w:rPr>
          <w:rFonts w:ascii="Calibri" w:hAnsi="Calibri" w:cs="Arial"/>
          <w:color w:val="000000"/>
        </w:rPr>
        <w:t>Waste Projects</w:t>
      </w:r>
      <w:r w:rsidRPr="00C7676E">
        <w:rPr>
          <w:rFonts w:ascii="Calibri" w:hAnsi="Calibri" w:cs="Arial"/>
          <w:color w:val="000000"/>
        </w:rPr>
        <w:tab/>
        <w:t>5 x</w:t>
      </w:r>
      <w:r>
        <w:rPr>
          <w:rFonts w:ascii="Calibri" w:hAnsi="Calibri" w:cs="Arial"/>
          <w:color w:val="000000"/>
        </w:rPr>
        <w:t xml:space="preserve"> fixed term Waste Projects Assistants</w:t>
      </w:r>
      <w:r w:rsidRPr="00C7676E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(incl. one already in </w:t>
      </w:r>
      <w:r w:rsidRPr="00C7676E">
        <w:rPr>
          <w:rFonts w:ascii="Calibri" w:hAnsi="Calibri" w:cs="Arial"/>
          <w:color w:val="000000"/>
        </w:rPr>
        <w:t>Officer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post)</w:t>
      </w:r>
    </w:p>
    <w:p w14:paraId="74F2ECF3" w14:textId="7BBC0EBC" w:rsidR="00343CED" w:rsidRPr="00C7676E" w:rsidRDefault="006A1E18" w:rsidP="0026064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C7676E">
        <w:rPr>
          <w:rFonts w:ascii="Calibri" w:hAnsi="Calibri" w:cs="Arial"/>
          <w:color w:val="000000"/>
        </w:rPr>
        <w:br w:type="page"/>
      </w:r>
    </w:p>
    <w:p w14:paraId="26791F10" w14:textId="77777777" w:rsidR="00B53894" w:rsidRDefault="00B3662C" w:rsidP="00915B47">
      <w:pPr>
        <w:shd w:val="clear" w:color="auto" w:fill="FFFFFF"/>
        <w:rPr>
          <w:rFonts w:ascii="Calibri" w:hAnsi="Calibri" w:cs="Arial"/>
          <w:b/>
          <w:bCs/>
          <w:color w:val="000000"/>
          <w:sz w:val="36"/>
          <w:szCs w:val="36"/>
        </w:rPr>
      </w:pPr>
      <w:r>
        <w:rPr>
          <w:rFonts w:ascii="Calibri" w:hAnsi="Calibri" w:cs="Arial"/>
          <w:b/>
          <w:bCs/>
          <w:color w:val="000000"/>
          <w:sz w:val="36"/>
          <w:szCs w:val="36"/>
        </w:rPr>
        <w:lastRenderedPageBreak/>
        <w:t>Person Specification</w:t>
      </w:r>
    </w:p>
    <w:p w14:paraId="0FA97B29" w14:textId="77777777" w:rsidR="00B3662C" w:rsidRPr="00915B47" w:rsidRDefault="00B3662C" w:rsidP="00915B47">
      <w:pPr>
        <w:shd w:val="clear" w:color="auto" w:fill="FFFFFF"/>
        <w:rPr>
          <w:rFonts w:ascii="Calibri" w:hAnsi="Calibri" w:cs="Arial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383"/>
      </w:tblGrid>
      <w:tr w:rsidR="00C7676E" w:rsidRPr="0092211E" w14:paraId="1138924F" w14:textId="77777777" w:rsidTr="003C02E8">
        <w:trPr>
          <w:trHeight w:val="54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4ABC5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Job Title: </w:t>
            </w:r>
          </w:p>
          <w:p w14:paraId="67EE5A70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Waste Project Assistant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106B88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>Grade:</w:t>
            </w:r>
          </w:p>
          <w:p w14:paraId="16FA0904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Cs/>
              </w:rPr>
              <w:t>Scale 6</w:t>
            </w:r>
          </w:p>
        </w:tc>
      </w:tr>
      <w:tr w:rsidR="00C7676E" w:rsidRPr="0092211E" w14:paraId="30F86943" w14:textId="77777777" w:rsidTr="003C02E8">
        <w:trPr>
          <w:trHeight w:val="493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1887D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14:paraId="4CEDE832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Contracts and Leisure</w:t>
            </w:r>
          </w:p>
          <w:p w14:paraId="5DF19643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(Waste and Street Cleansing)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1E68DA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Directorate: </w:t>
            </w:r>
          </w:p>
          <w:p w14:paraId="61A924DF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Environment and Community Services</w:t>
            </w:r>
          </w:p>
        </w:tc>
      </w:tr>
      <w:tr w:rsidR="00C7676E" w:rsidRPr="0092211E" w14:paraId="422D8B56" w14:textId="77777777" w:rsidTr="003C02E8">
        <w:trPr>
          <w:trHeight w:val="543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AF88B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Responsible to following manager: </w:t>
            </w:r>
          </w:p>
          <w:p w14:paraId="054DD819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Waste Strategy Manager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E444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Responsible for following staff: </w:t>
            </w:r>
          </w:p>
          <w:p w14:paraId="2AACCC7C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Cs/>
              </w:rPr>
              <w:t>Not applicable</w:t>
            </w:r>
          </w:p>
        </w:tc>
      </w:tr>
      <w:tr w:rsidR="00C7676E" w:rsidRPr="0092211E" w14:paraId="3809133D" w14:textId="77777777" w:rsidTr="003C02E8">
        <w:trPr>
          <w:trHeight w:val="47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47375C" w14:textId="4A634FB5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 xml:space="preserve">Post Number/s: </w:t>
            </w:r>
            <w:r>
              <w:t>RWE1902; RWE1903; RWE1904; RWE1905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3AB74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92211E">
              <w:rPr>
                <w:rFonts w:ascii="Calibri" w:hAnsi="Calibri" w:cs="Calibri"/>
                <w:b/>
                <w:bCs/>
              </w:rPr>
              <w:t>Last review date:</w:t>
            </w:r>
            <w:r w:rsidRPr="0092211E">
              <w:rPr>
                <w:rFonts w:ascii="Calibri" w:hAnsi="Calibri" w:cs="Calibri"/>
                <w:bCs/>
              </w:rPr>
              <w:t xml:space="preserve"> </w:t>
            </w:r>
          </w:p>
          <w:p w14:paraId="66752B40" w14:textId="77777777" w:rsidR="00C7676E" w:rsidRPr="0092211E" w:rsidRDefault="00C7676E" w:rsidP="003C0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2211E">
              <w:rPr>
                <w:rFonts w:ascii="Calibri" w:hAnsi="Calibri" w:cs="Calibri"/>
                <w:bCs/>
              </w:rPr>
              <w:t>Not applicable</w:t>
            </w:r>
          </w:p>
        </w:tc>
      </w:tr>
    </w:tbl>
    <w:p w14:paraId="4EE33E05" w14:textId="77777777" w:rsidR="00BB4DD8" w:rsidRPr="00BB4DD8" w:rsidRDefault="00BB4DD8">
      <w:pPr>
        <w:rPr>
          <w:rFonts w:ascii="Calibri" w:hAnsi="Calibri"/>
        </w:rPr>
      </w:pPr>
    </w:p>
    <w:p w14:paraId="61933CCC" w14:textId="77777777" w:rsidR="3DA743F6" w:rsidRDefault="3DA743F6" w:rsidP="4277F816">
      <w:pPr>
        <w:rPr>
          <w:rFonts w:ascii="Calibri" w:hAnsi="Calibri" w:cs="Arial"/>
          <w:b/>
          <w:bCs/>
        </w:rPr>
      </w:pPr>
      <w:r w:rsidRPr="4277F816">
        <w:rPr>
          <w:rFonts w:ascii="Calibri" w:hAnsi="Calibri" w:cs="Arial"/>
          <w:b/>
          <w:bCs/>
        </w:rPr>
        <w:t>Our Values</w:t>
      </w:r>
    </w:p>
    <w:p w14:paraId="79E4DABB" w14:textId="77777777" w:rsidR="3DA743F6" w:rsidRDefault="3DA743F6" w:rsidP="4277F816">
      <w:pPr>
        <w:pStyle w:val="NormalWeb"/>
        <w:spacing w:before="200" w:beforeAutospacing="0" w:after="0" w:afterAutospacing="0"/>
        <w:jc w:val="center"/>
        <w:rPr>
          <w:b/>
          <w:bCs/>
          <w:color w:val="95B3D7" w:themeColor="accent1" w:themeTint="99"/>
        </w:rPr>
      </w:pPr>
      <w:r w:rsidRPr="4277F816">
        <w:rPr>
          <w:rFonts w:asciiTheme="minorHAnsi" w:eastAsia="Calibri" w:hAnsi="Calibri" w:cs="Calibri"/>
          <w:b/>
          <w:bCs/>
          <w:color w:val="95B3D7" w:themeColor="accent1" w:themeTint="99"/>
          <w:lang w:val="en-US"/>
        </w:rPr>
        <w:t>THINK BIGGER</w:t>
      </w:r>
    </w:p>
    <w:p w14:paraId="78B517FF" w14:textId="77777777" w:rsidR="3DA743F6" w:rsidRDefault="3DA743F6" w:rsidP="4277F816">
      <w:pPr>
        <w:pStyle w:val="NormalWeb"/>
        <w:spacing w:before="200" w:beforeAutospacing="0" w:after="0" w:afterAutospacing="0"/>
        <w:jc w:val="center"/>
        <w:rPr>
          <w:b/>
          <w:bCs/>
        </w:rPr>
      </w:pPr>
      <w:r w:rsidRPr="4277F816">
        <w:rPr>
          <w:rFonts w:asciiTheme="minorHAnsi" w:eastAsia="Calibri" w:hAnsi="Calibri" w:cs="Calibri"/>
          <w:b/>
          <w:bCs/>
          <w:color w:val="B8CCE4" w:themeColor="accent1" w:themeTint="66"/>
          <w:lang w:val="en-US"/>
        </w:rPr>
        <w:t>   </w:t>
      </w:r>
      <w:r w:rsidRPr="4277F816">
        <w:rPr>
          <w:rFonts w:asciiTheme="minorHAnsi" w:eastAsia="Calibri" w:hAnsi="Calibri" w:cs="Calibri"/>
          <w:b/>
          <w:bCs/>
          <w:color w:val="000000" w:themeColor="text1"/>
          <w:lang w:val="en-US"/>
        </w:rPr>
        <w:t xml:space="preserve"> </w:t>
      </w:r>
      <w:r w:rsidRPr="4277F816">
        <w:rPr>
          <w:rFonts w:asciiTheme="minorHAnsi" w:eastAsia="Calibri" w:hAnsi="Calibri" w:cs="Calibri"/>
          <w:b/>
          <w:bCs/>
          <w:color w:val="FA7F05"/>
          <w:lang w:val="en-US"/>
        </w:rPr>
        <w:t>EMBRACE DIFFERENCE</w:t>
      </w:r>
    </w:p>
    <w:p w14:paraId="70312FCA" w14:textId="77777777" w:rsidR="3DA743F6" w:rsidRDefault="3DA743F6" w:rsidP="4277F816">
      <w:pPr>
        <w:pStyle w:val="NormalWeb"/>
        <w:spacing w:before="200" w:beforeAutospacing="0" w:after="0" w:afterAutospacing="0"/>
        <w:jc w:val="center"/>
        <w:rPr>
          <w:b/>
          <w:bCs/>
        </w:rPr>
      </w:pPr>
      <w:r w:rsidRPr="4277F816">
        <w:rPr>
          <w:rFonts w:asciiTheme="minorHAnsi" w:eastAsia="Calibri" w:hAnsi="Calibri" w:cs="Calibri"/>
          <w:b/>
          <w:bCs/>
          <w:color w:val="00B050"/>
          <w:lang w:val="en-US"/>
        </w:rPr>
        <w:t>CONNECT BETTER</w:t>
      </w:r>
    </w:p>
    <w:p w14:paraId="032EF94D" w14:textId="77777777" w:rsidR="3DA743F6" w:rsidRDefault="3DA743F6" w:rsidP="4277F816">
      <w:pPr>
        <w:pStyle w:val="NormalWeb"/>
        <w:spacing w:before="200" w:beforeAutospacing="0" w:after="0" w:afterAutospacing="0"/>
        <w:jc w:val="center"/>
        <w:rPr>
          <w:b/>
          <w:bCs/>
        </w:rPr>
      </w:pPr>
      <w:r w:rsidRPr="4277F816">
        <w:rPr>
          <w:rFonts w:asciiTheme="minorHAnsi" w:eastAsia="Calibri" w:hAnsi="Calibri" w:cs="Calibri"/>
          <w:b/>
          <w:bCs/>
          <w:color w:val="365F91" w:themeColor="accent1" w:themeShade="BF"/>
          <w:lang w:val="en-US"/>
        </w:rPr>
        <w:t>LEAD BY EXAMPLE</w:t>
      </w:r>
    </w:p>
    <w:p w14:paraId="3DCFF964" w14:textId="77777777" w:rsidR="3DA743F6" w:rsidRDefault="3DA743F6" w:rsidP="4277F816">
      <w:pPr>
        <w:pStyle w:val="NormalWeb"/>
        <w:spacing w:before="200" w:beforeAutospacing="0" w:after="0" w:afterAutospacing="0"/>
        <w:jc w:val="center"/>
        <w:rPr>
          <w:b/>
          <w:bCs/>
        </w:rPr>
      </w:pPr>
      <w:r w:rsidRPr="4277F816">
        <w:rPr>
          <w:rFonts w:asciiTheme="minorHAnsi" w:eastAsia="Calibri" w:hAnsi="Calibri" w:cs="Calibri"/>
          <w:b/>
          <w:bCs/>
          <w:color w:val="365F91" w:themeColor="accent1" w:themeShade="BF"/>
          <w:lang w:val="en-US"/>
        </w:rPr>
        <w:t> </w:t>
      </w:r>
      <w:r w:rsidRPr="4277F816">
        <w:rPr>
          <w:rFonts w:asciiTheme="minorHAnsi" w:eastAsia="Calibri" w:hAnsi="Calibri" w:cs="Calibri"/>
          <w:b/>
          <w:bCs/>
          <w:color w:val="FA05AC"/>
          <w:lang w:val="en-US"/>
        </w:rPr>
        <w:t>PUT PEOPLE FIRST</w:t>
      </w:r>
    </w:p>
    <w:p w14:paraId="213C6F75" w14:textId="77777777" w:rsidR="4277F816" w:rsidRDefault="4277F816" w:rsidP="4277F816">
      <w:pPr>
        <w:rPr>
          <w:rFonts w:ascii="Calibri" w:hAnsi="Calibri" w:cs="Arial"/>
          <w:b/>
          <w:bCs/>
        </w:rPr>
      </w:pPr>
    </w:p>
    <w:p w14:paraId="1C7EDCBF" w14:textId="77777777" w:rsidR="4277F816" w:rsidRDefault="4277F816" w:rsidP="4277F816">
      <w:pPr>
        <w:rPr>
          <w:rFonts w:ascii="Calibri" w:hAnsi="Calibri" w:cs="Arial"/>
          <w:b/>
          <w:bCs/>
        </w:rPr>
      </w:pPr>
    </w:p>
    <w:p w14:paraId="21E9A641" w14:textId="52F264AB" w:rsidR="3DA743F6" w:rsidRDefault="3DA743F6" w:rsidP="4277F816">
      <w:pPr>
        <w:rPr>
          <w:rFonts w:ascii="Calibri" w:hAnsi="Calibri" w:cs="Arial"/>
        </w:rPr>
      </w:pPr>
      <w:r w:rsidRPr="4277F816">
        <w:rPr>
          <w:rFonts w:ascii="Calibri" w:hAnsi="Calibri" w:cs="Arial"/>
        </w:rPr>
        <w:t xml:space="preserve">Our Values are embedded across the SSA and throughout all roles and responsibilities at all levels of the organisation. Please </w:t>
      </w:r>
      <w:hyperlink r:id="rId11">
        <w:r w:rsidRPr="4277F816">
          <w:rPr>
            <w:rStyle w:val="Hyperlink"/>
            <w:rFonts w:ascii="Calibri" w:hAnsi="Calibri" w:cs="Arial"/>
          </w:rPr>
          <w:t>familiarise yourself with our values</w:t>
        </w:r>
      </w:hyperlink>
      <w:r w:rsidRPr="4277F816">
        <w:rPr>
          <w:rFonts w:ascii="Calibri" w:hAnsi="Calibri" w:cs="Arial"/>
        </w:rPr>
        <w:t xml:space="preserve"> as they are an integral part of our recruitment and selection process.</w:t>
      </w:r>
    </w:p>
    <w:p w14:paraId="19224609" w14:textId="76F7CEAA" w:rsidR="4277F816" w:rsidRDefault="4277F816" w:rsidP="4277F816">
      <w:pPr>
        <w:shd w:val="clear" w:color="auto" w:fill="FFFFFF" w:themeFill="background1"/>
        <w:spacing w:before="120" w:after="120"/>
        <w:outlineLvl w:val="3"/>
        <w:rPr>
          <w:rFonts w:ascii="Calibri" w:hAnsi="Calibri"/>
        </w:rPr>
      </w:pPr>
    </w:p>
    <w:p w14:paraId="252FCC5E" w14:textId="77777777" w:rsidR="00BB4DD8" w:rsidRPr="00D57313" w:rsidRDefault="00AB7915">
      <w:pPr>
        <w:rPr>
          <w:rFonts w:ascii="Calibri" w:hAnsi="Calibri"/>
          <w:sz w:val="12"/>
          <w:szCs w:val="12"/>
        </w:rPr>
      </w:pPr>
      <w:r w:rsidRPr="0049147F">
        <w:rPr>
          <w:rFonts w:ascii="Calibri" w:hAnsi="Calibri"/>
          <w:sz w:val="12"/>
          <w:szCs w:val="12"/>
        </w:rPr>
        <w:t xml:space="preserve"> </w:t>
      </w:r>
    </w:p>
    <w:tbl>
      <w:tblPr>
        <w:tblW w:w="8922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"/>
        <w:gridCol w:w="5328"/>
        <w:gridCol w:w="1134"/>
        <w:gridCol w:w="1120"/>
        <w:gridCol w:w="1290"/>
        <w:gridCol w:w="25"/>
      </w:tblGrid>
      <w:tr w:rsidR="00343CED" w:rsidRPr="005B3EBF" w14:paraId="2A203B40" w14:textId="77777777" w:rsidTr="00D35D30">
        <w:trPr>
          <w:gridAfter w:val="1"/>
          <w:wAfter w:w="25" w:type="dxa"/>
          <w:trHeight w:val="548"/>
        </w:trPr>
        <w:tc>
          <w:tcPr>
            <w:tcW w:w="7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35BFEF24" w14:textId="77777777" w:rsidR="00343CED" w:rsidRPr="005B3EBF" w:rsidRDefault="00B3662C" w:rsidP="00343C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Person Specification </w:t>
            </w:r>
            <w:r w:rsidR="00343CED" w:rsidRPr="005B3EBF">
              <w:rPr>
                <w:rFonts w:ascii="Calibri" w:hAnsi="Calibri" w:cs="Arial"/>
                <w:b/>
                <w:bCs/>
              </w:rPr>
              <w:t>Requirements</w:t>
            </w:r>
          </w:p>
          <w:p w14:paraId="1F460C60" w14:textId="77777777" w:rsidR="00343CED" w:rsidRPr="005B3EBF" w:rsidRDefault="00343CED" w:rsidP="00343CED">
            <w:pPr>
              <w:rPr>
                <w:rFonts w:ascii="Calibri" w:hAnsi="Calibri" w:cs="Arial"/>
              </w:rPr>
            </w:pP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D557F9D" w14:textId="77777777" w:rsidR="00407E7C" w:rsidRDefault="00343CED" w:rsidP="00407E7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Assessed by </w:t>
            </w:r>
          </w:p>
          <w:p w14:paraId="3315A847" w14:textId="77777777" w:rsidR="00D35D30" w:rsidRDefault="00343CED" w:rsidP="00D35D3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B3EBF">
              <w:rPr>
                <w:rFonts w:ascii="Calibri" w:hAnsi="Calibri" w:cs="Arial"/>
                <w:b/>
                <w:bCs/>
              </w:rPr>
              <w:t>A</w:t>
            </w:r>
            <w:r w:rsidR="00D35D30">
              <w:rPr>
                <w:rFonts w:ascii="Calibri" w:hAnsi="Calibri" w:cs="Arial"/>
                <w:b/>
                <w:bCs/>
              </w:rPr>
              <w:t>/</w:t>
            </w:r>
            <w:r w:rsidRPr="005B3EBF">
              <w:rPr>
                <w:rFonts w:ascii="Calibri" w:hAnsi="Calibri" w:cs="Arial"/>
                <w:b/>
                <w:bCs/>
              </w:rPr>
              <w:t>I/T/C</w:t>
            </w:r>
            <w:r w:rsidR="00407E7C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052CFE30" w14:textId="2A164304" w:rsidR="00343CED" w:rsidRPr="00D35D30" w:rsidRDefault="00407E7C" w:rsidP="00D35D3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35D30">
              <w:rPr>
                <w:rFonts w:ascii="Calibri" w:hAnsi="Calibri" w:cs="Arial"/>
                <w:b/>
                <w:bCs/>
                <w:sz w:val="20"/>
                <w:szCs w:val="20"/>
              </w:rPr>
              <w:t>(see below for explanation)</w:t>
            </w:r>
          </w:p>
        </w:tc>
      </w:tr>
      <w:tr w:rsidR="00D35D30" w14:paraId="4EC30BAA" w14:textId="77777777" w:rsidTr="00D35D30">
        <w:trPr>
          <w:gridBefore w:val="1"/>
          <w:wBefore w:w="25" w:type="dxa"/>
          <w:trHeight w:val="70"/>
        </w:trPr>
        <w:tc>
          <w:tcPr>
            <w:tcW w:w="53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7DFCABD6" w14:textId="77777777" w:rsidR="00D35D30" w:rsidRDefault="00D35D30">
            <w:pPr>
              <w:spacing w:line="70" w:lineRule="atLeast"/>
              <w:rPr>
                <w:rFonts w:ascii="Calibri" w:hAnsi="Calibri" w:cs="Arial"/>
                <w:b/>
                <w:bCs/>
              </w:rPr>
            </w:pPr>
            <w:r w:rsidRPr="005B3EBF">
              <w:rPr>
                <w:rFonts w:ascii="Calibri" w:hAnsi="Calibri" w:cs="Arial"/>
                <w:b/>
                <w:bCs/>
              </w:rPr>
              <w:t>Knowledge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1592F38" w14:textId="77777777" w:rsidR="00D35D30" w:rsidRDefault="00D35D30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756890" w14:textId="77777777" w:rsidR="00D35D30" w:rsidRDefault="00D35D30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Desirable</w:t>
            </w: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4392165" w14:textId="77777777" w:rsidR="00D35D30" w:rsidRDefault="00D35D30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Assessed</w:t>
            </w:r>
          </w:p>
        </w:tc>
      </w:tr>
      <w:tr w:rsidR="00C7676E" w:rsidRPr="005B3EBF" w14:paraId="3EE6F557" w14:textId="77777777" w:rsidTr="00D35D30">
        <w:trPr>
          <w:gridBefore w:val="1"/>
          <w:wBefore w:w="25" w:type="dxa"/>
          <w:trHeight w:val="70"/>
        </w:trPr>
        <w:tc>
          <w:tcPr>
            <w:tcW w:w="53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47CECF" w14:textId="39BB06A6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eastAsia="NotDefSpecial" w:hAnsi="Calibri" w:cs="Arial"/>
              </w:rPr>
              <w:t>Knowledge and application of project delivery / project work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6D5D51B" w14:textId="18F5972F" w:rsidR="00C7676E" w:rsidRPr="002A6718" w:rsidRDefault="00EB0EFE" w:rsidP="00C7676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2A6718">
              <w:rPr>
                <w:rFonts w:ascii="Calibri" w:hAnsi="Calibri" w:cs="Arial"/>
              </w:rPr>
              <w:t>x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45D5B08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C79FCE1" w14:textId="692202DA" w:rsidR="00C7676E" w:rsidRPr="00EB0EFE" w:rsidRDefault="00EB0EFE" w:rsidP="00C7676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C7676E" w:rsidRPr="005B3EBF" w14:paraId="23238E22" w14:textId="77777777" w:rsidTr="00D35D30">
        <w:trPr>
          <w:gridBefore w:val="1"/>
          <w:wBefore w:w="25" w:type="dxa"/>
          <w:trHeight w:val="70"/>
        </w:trPr>
        <w:tc>
          <w:tcPr>
            <w:tcW w:w="53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5EEDE3" w14:textId="56FAF0E9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eastAsia="NotDefSpecial" w:hAnsi="Calibri" w:cs="Arial"/>
              </w:rPr>
              <w:t xml:space="preserve">Knowledge of local authority waste and recycling services, </w:t>
            </w:r>
            <w:proofErr w:type="gramStart"/>
            <w:r w:rsidRPr="0092211E">
              <w:rPr>
                <w:rFonts w:ascii="Calibri" w:eastAsia="NotDefSpecial" w:hAnsi="Calibri" w:cs="Arial"/>
              </w:rPr>
              <w:t>procedures</w:t>
            </w:r>
            <w:proofErr w:type="gramEnd"/>
            <w:r w:rsidRPr="0092211E">
              <w:rPr>
                <w:rFonts w:ascii="Calibri" w:eastAsia="NotDefSpecial" w:hAnsi="Calibri" w:cs="Arial"/>
              </w:rPr>
              <w:t xml:space="preserve"> and techniques 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D8EACA" w14:textId="20B5AE4F" w:rsidR="00C7676E" w:rsidRPr="002A6718" w:rsidRDefault="00EB0EFE" w:rsidP="00C7676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2A6718">
              <w:rPr>
                <w:rFonts w:ascii="Calibri" w:hAnsi="Calibri" w:cs="Arial"/>
              </w:rPr>
              <w:t>x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5B4329C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063B73" w14:textId="3BD3F116" w:rsidR="00C7676E" w:rsidRPr="00AD0E94" w:rsidRDefault="00EB0EF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C7676E" w:rsidRPr="005B3EBF" w14:paraId="3402A323" w14:textId="77777777" w:rsidTr="00D35D30">
        <w:trPr>
          <w:gridBefore w:val="1"/>
          <w:wBefore w:w="25" w:type="dxa"/>
          <w:trHeight w:val="70"/>
        </w:trPr>
        <w:tc>
          <w:tcPr>
            <w:tcW w:w="53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61082CC" w14:textId="77777777" w:rsidR="00C7676E" w:rsidRPr="00AD0E94" w:rsidRDefault="00C7676E" w:rsidP="00C7676E">
            <w:pPr>
              <w:spacing w:line="70" w:lineRule="atLeas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Experience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2769AC8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B1CE037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Desirable</w:t>
            </w: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DD29DF6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Assessed</w:t>
            </w:r>
          </w:p>
        </w:tc>
      </w:tr>
      <w:tr w:rsidR="00EB0EFE" w:rsidRPr="005B3EBF" w14:paraId="6717815F" w14:textId="77777777" w:rsidTr="00493FAA">
        <w:trPr>
          <w:gridBefore w:val="1"/>
          <w:wBefore w:w="25" w:type="dxa"/>
          <w:trHeight w:val="70"/>
        </w:trPr>
        <w:tc>
          <w:tcPr>
            <w:tcW w:w="5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9351A" w14:textId="14EDE869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t xml:space="preserve">Experience of supporting effective and cost-effective complex projects  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B719EA" w14:textId="7777777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869D5F6" w14:textId="59C6A1A8" w:rsidR="00EB0EFE" w:rsidRPr="002A6718" w:rsidRDefault="002A6718" w:rsidP="00EB0EF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2A6718">
              <w:rPr>
                <w:rFonts w:ascii="Calibri" w:hAnsi="Calibri" w:cs="Arial"/>
              </w:rPr>
              <w:t>x</w:t>
            </w: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4221CD" w14:textId="4CD4BBBF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EB0EFE" w:rsidRPr="005B3EBF" w14:paraId="397DC578" w14:textId="77777777" w:rsidTr="00493FAA">
        <w:trPr>
          <w:gridBefore w:val="1"/>
          <w:wBefore w:w="25" w:type="dxa"/>
          <w:trHeight w:val="70"/>
        </w:trPr>
        <w:tc>
          <w:tcPr>
            <w:tcW w:w="5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B19CB" w14:textId="05F9BA19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t>Experience of providing waste and recycling services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9A93307" w14:textId="7777777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174273" w14:textId="34347D21" w:rsidR="00EB0EFE" w:rsidRPr="002A6718" w:rsidRDefault="002A6718" w:rsidP="00EB0EF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2A6718">
              <w:rPr>
                <w:rFonts w:ascii="Calibri" w:hAnsi="Calibri" w:cs="Arial"/>
              </w:rPr>
              <w:t>x</w:t>
            </w: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5D0462" w14:textId="183377AA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EB0EFE" w:rsidRPr="005B3EBF" w14:paraId="4E876E96" w14:textId="77777777" w:rsidTr="00493FAA">
        <w:trPr>
          <w:gridBefore w:val="1"/>
          <w:wBefore w:w="25" w:type="dxa"/>
          <w:trHeight w:val="70"/>
        </w:trPr>
        <w:tc>
          <w:tcPr>
            <w:tcW w:w="5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D6A55" w14:textId="5864FC2A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Experience of liaising with the business community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B4FB46" w14:textId="7777777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186F56" w14:textId="5CB11F52" w:rsidR="00EB0EFE" w:rsidRPr="002A6718" w:rsidRDefault="002A6718" w:rsidP="00EB0EF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2A6718">
              <w:rPr>
                <w:rFonts w:ascii="Calibri" w:hAnsi="Calibri" w:cs="Arial"/>
              </w:rPr>
              <w:t>x</w:t>
            </w: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8743E50" w14:textId="0982701B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EB0EFE" w:rsidRPr="005B3EBF" w14:paraId="3E16854B" w14:textId="77777777" w:rsidTr="00493FAA">
        <w:trPr>
          <w:gridBefore w:val="1"/>
          <w:wBefore w:w="25" w:type="dxa"/>
          <w:trHeight w:val="70"/>
        </w:trPr>
        <w:tc>
          <w:tcPr>
            <w:tcW w:w="5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252FD" w14:textId="352AC21B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lastRenderedPageBreak/>
              <w:t xml:space="preserve">Experience of managing, </w:t>
            </w:r>
            <w:proofErr w:type="gramStart"/>
            <w:r w:rsidRPr="0092211E">
              <w:rPr>
                <w:rFonts w:ascii="Calibri" w:hAnsi="Calibri" w:cs="Arial"/>
              </w:rPr>
              <w:t>maintaining</w:t>
            </w:r>
            <w:proofErr w:type="gramEnd"/>
            <w:r w:rsidRPr="0092211E">
              <w:rPr>
                <w:rFonts w:ascii="Calibri" w:hAnsi="Calibri" w:cs="Arial"/>
              </w:rPr>
              <w:t xml:space="preserve"> and working with large datasets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3B6A73B" w14:textId="7777777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13A2474" w14:textId="120B7FCF" w:rsidR="00EB0EFE" w:rsidRPr="002A6718" w:rsidRDefault="002A6718" w:rsidP="00EB0EF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2A6718">
              <w:rPr>
                <w:rFonts w:ascii="Calibri" w:hAnsi="Calibri" w:cs="Arial"/>
              </w:rPr>
              <w:t>x</w:t>
            </w: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E953B72" w14:textId="6C1369E3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EB0EFE" w:rsidRPr="005B3EBF" w14:paraId="3B6A6C7C" w14:textId="77777777" w:rsidTr="00493FAA">
        <w:trPr>
          <w:gridBefore w:val="1"/>
          <w:wBefore w:w="25" w:type="dxa"/>
          <w:trHeight w:val="70"/>
        </w:trPr>
        <w:tc>
          <w:tcPr>
            <w:tcW w:w="5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076F5" w14:textId="44656066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t>Experience of effective communication with project stakeholders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0F09CFF" w14:textId="7777777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9C3D68D" w14:textId="5E32D4B5" w:rsidR="00EB0EFE" w:rsidRPr="002A6718" w:rsidRDefault="002A6718" w:rsidP="00EB0EF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2A6718">
              <w:rPr>
                <w:rFonts w:ascii="Calibri" w:hAnsi="Calibri" w:cs="Arial"/>
              </w:rPr>
              <w:t>x</w:t>
            </w: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90AB910" w14:textId="3FD21E81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C7676E" w:rsidRPr="005B3EBF" w14:paraId="032E48C9" w14:textId="77777777" w:rsidTr="00D35D30">
        <w:trPr>
          <w:gridBefore w:val="1"/>
          <w:wBefore w:w="25" w:type="dxa"/>
          <w:trHeight w:val="70"/>
        </w:trPr>
        <w:tc>
          <w:tcPr>
            <w:tcW w:w="53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CAA3D12" w14:textId="77777777" w:rsidR="00C7676E" w:rsidRPr="00AD0E94" w:rsidRDefault="00C7676E" w:rsidP="00C7676E">
            <w:pPr>
              <w:spacing w:line="70" w:lineRule="atLeas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Skills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9F5A770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02573F8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Desirable</w:t>
            </w: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7DEA360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Assessed</w:t>
            </w:r>
          </w:p>
        </w:tc>
      </w:tr>
      <w:tr w:rsidR="00EB0EFE" w:rsidRPr="005B3EBF" w14:paraId="3B46B477" w14:textId="77777777" w:rsidTr="00FF5603">
        <w:trPr>
          <w:gridBefore w:val="1"/>
          <w:wBefore w:w="25" w:type="dxa"/>
          <w:trHeight w:val="70"/>
        </w:trPr>
        <w:tc>
          <w:tcPr>
            <w:tcW w:w="5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AEF42" w14:textId="0268D7C6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t xml:space="preserve">Ability to plan and prioritise own workload 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5A97F36" w14:textId="4D09ADC6" w:rsidR="00EB0EFE" w:rsidRPr="00EB0EFE" w:rsidRDefault="00EB0EFE" w:rsidP="00EB0EF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EB0EFE">
              <w:rPr>
                <w:rFonts w:ascii="Calibri" w:hAnsi="Calibri" w:cs="Arial"/>
              </w:rPr>
              <w:t>x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28208FE" w14:textId="7777777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19FD1F7" w14:textId="7AE90A36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EB0EFE" w:rsidRPr="005B3EBF" w14:paraId="0E0D9CC6" w14:textId="77777777" w:rsidTr="00FF5603">
        <w:trPr>
          <w:gridBefore w:val="1"/>
          <w:wBefore w:w="25" w:type="dxa"/>
          <w:trHeight w:val="70"/>
        </w:trPr>
        <w:tc>
          <w:tcPr>
            <w:tcW w:w="5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61ADD" w14:textId="0B2A819A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t xml:space="preserve">Ability to work independently both in the field and at home/office (all home working and other equipment necessary for the role will be provided incl. mobile phone) 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C15DC4" w14:textId="075C5927" w:rsidR="00EB0EFE" w:rsidRPr="00EB0EFE" w:rsidRDefault="00EB0EFE" w:rsidP="00EB0EF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EB0EFE">
              <w:rPr>
                <w:rFonts w:ascii="Calibri" w:hAnsi="Calibri" w:cs="Arial"/>
              </w:rPr>
              <w:t>x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E36D4A3" w14:textId="7777777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88400B" w14:textId="5939A12B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EB0EFE" w:rsidRPr="005B3EBF" w14:paraId="577965FB" w14:textId="77777777" w:rsidTr="00FF5603">
        <w:trPr>
          <w:gridBefore w:val="1"/>
          <w:wBefore w:w="25" w:type="dxa"/>
          <w:trHeight w:val="70"/>
        </w:trPr>
        <w:tc>
          <w:tcPr>
            <w:tcW w:w="5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402F0" w14:textId="78BAAD09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t xml:space="preserve">Good working knowledge of Microsoft Office packages (specifically Outlook, </w:t>
            </w:r>
            <w:proofErr w:type="gramStart"/>
            <w:r w:rsidRPr="0092211E">
              <w:rPr>
                <w:rFonts w:ascii="Calibri" w:hAnsi="Calibri" w:cs="Arial"/>
              </w:rPr>
              <w:t>Word</w:t>
            </w:r>
            <w:proofErr w:type="gramEnd"/>
            <w:r w:rsidRPr="0092211E">
              <w:rPr>
                <w:rFonts w:ascii="Calibri" w:hAnsi="Calibri" w:cs="Arial"/>
              </w:rPr>
              <w:t xml:space="preserve"> and Excel)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319511" w14:textId="7CD4E6EF" w:rsidR="00EB0EFE" w:rsidRPr="00EB0EFE" w:rsidRDefault="00EB0EFE" w:rsidP="00EB0EF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EB0EFE">
              <w:rPr>
                <w:rFonts w:ascii="Calibri" w:hAnsi="Calibri" w:cs="Arial"/>
              </w:rPr>
              <w:t>x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308BE2" w14:textId="7777777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9734DB7" w14:textId="12E8C9A9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EB0EFE" w:rsidRPr="005B3EBF" w14:paraId="4930D02D" w14:textId="77777777" w:rsidTr="00FF5603">
        <w:trPr>
          <w:gridBefore w:val="1"/>
          <w:wBefore w:w="25" w:type="dxa"/>
          <w:trHeight w:val="70"/>
        </w:trPr>
        <w:tc>
          <w:tcPr>
            <w:tcW w:w="5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DA8245" w14:textId="2C8D3D0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t>Ability to communicate effectively with stakeholders using the appropriate medium, including clear presentation of detailed proposals in a confident and persuasive manner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C452A0" w14:textId="0EAC60C1" w:rsidR="00EB0EFE" w:rsidRPr="00EB0EFE" w:rsidRDefault="00EB0EFE" w:rsidP="00EB0EF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EB0EFE">
              <w:rPr>
                <w:rFonts w:ascii="Calibri" w:hAnsi="Calibri" w:cs="Arial"/>
              </w:rPr>
              <w:t>x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9A2C1DA" w14:textId="77777777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F3C09B" w14:textId="078D2679" w:rsidR="00EB0EFE" w:rsidRPr="00AD0E94" w:rsidRDefault="00EB0EFE" w:rsidP="00EB0EF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EB0EFE">
              <w:rPr>
                <w:rFonts w:ascii="Calibri" w:hAnsi="Calibri" w:cs="Arial"/>
              </w:rPr>
              <w:t>A &amp; I</w:t>
            </w:r>
          </w:p>
        </w:tc>
      </w:tr>
      <w:tr w:rsidR="00C7676E" w:rsidRPr="005B3EBF" w14:paraId="33977F03" w14:textId="77777777" w:rsidTr="00D35D30">
        <w:trPr>
          <w:gridBefore w:val="1"/>
          <w:wBefore w:w="25" w:type="dxa"/>
          <w:trHeight w:val="70"/>
        </w:trPr>
        <w:tc>
          <w:tcPr>
            <w:tcW w:w="53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74A3BCD" w14:textId="77777777" w:rsidR="00C7676E" w:rsidRPr="00AD0E94" w:rsidRDefault="00C7676E" w:rsidP="00C7676E">
            <w:pPr>
              <w:spacing w:line="70" w:lineRule="atLeas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Qualifications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5E51DB6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1B19AB8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Desirable</w:t>
            </w: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589693F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Assessed</w:t>
            </w:r>
          </w:p>
        </w:tc>
      </w:tr>
      <w:tr w:rsidR="00C7676E" w:rsidRPr="005B3EBF" w14:paraId="39253B7A" w14:textId="77777777" w:rsidTr="00D35D30">
        <w:trPr>
          <w:gridBefore w:val="1"/>
          <w:wBefore w:w="25" w:type="dxa"/>
          <w:trHeight w:val="70"/>
        </w:trPr>
        <w:tc>
          <w:tcPr>
            <w:tcW w:w="53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F069EF" w14:textId="17E9031E" w:rsidR="00C7676E" w:rsidRPr="00AD0E94" w:rsidRDefault="00EB0EF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t xml:space="preserve">Educated to degree level / relevant waste management qualification / or appropriate work experience over </w:t>
            </w:r>
            <w:proofErr w:type="gramStart"/>
            <w:r w:rsidRPr="0092211E">
              <w:rPr>
                <w:rFonts w:ascii="Calibri" w:hAnsi="Calibri" w:cs="Arial"/>
              </w:rPr>
              <w:t>a number of</w:t>
            </w:r>
            <w:proofErr w:type="gramEnd"/>
            <w:r w:rsidRPr="0092211E">
              <w:rPr>
                <w:rFonts w:ascii="Calibri" w:hAnsi="Calibri" w:cs="Arial"/>
              </w:rPr>
              <w:t xml:space="preserve"> years.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31CD97C" w14:textId="06087E65" w:rsidR="00C7676E" w:rsidRPr="00EB0EFE" w:rsidRDefault="00EB0EFE" w:rsidP="00C7676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EB0EFE">
              <w:rPr>
                <w:rFonts w:ascii="Calibri" w:hAnsi="Calibri" w:cs="Arial"/>
              </w:rPr>
              <w:t>x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4D00D7E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CA24B08" w14:textId="4A01CF9C" w:rsidR="00C7676E" w:rsidRPr="00EB0EFE" w:rsidRDefault="00EB0EFE" w:rsidP="00C7676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EB0EFE">
              <w:rPr>
                <w:rFonts w:ascii="Calibri" w:hAnsi="Calibri" w:cs="Arial"/>
              </w:rPr>
              <w:t>A</w:t>
            </w:r>
          </w:p>
        </w:tc>
      </w:tr>
      <w:tr w:rsidR="00C7676E" w:rsidRPr="005B3EBF" w14:paraId="792068DF" w14:textId="77777777" w:rsidTr="00D35D30">
        <w:trPr>
          <w:gridBefore w:val="1"/>
          <w:wBefore w:w="25" w:type="dxa"/>
          <w:trHeight w:val="70"/>
        </w:trPr>
        <w:tc>
          <w:tcPr>
            <w:tcW w:w="53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67901C" w14:textId="499ACC8D" w:rsidR="00C7676E" w:rsidRPr="00AD0E94" w:rsidRDefault="00EB0EF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  <w:r w:rsidRPr="0092211E">
              <w:rPr>
                <w:rFonts w:ascii="Calibri" w:hAnsi="Calibri" w:cs="Arial"/>
              </w:rPr>
              <w:t>Full and clean UK driving licence and/or be able to travel to sites across the borough of Richmond on a regular basis.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106560" w14:textId="0EE5979A" w:rsidR="00C7676E" w:rsidRPr="00EB0EFE" w:rsidRDefault="00EB0EFE" w:rsidP="00C7676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EB0EFE">
              <w:rPr>
                <w:rFonts w:ascii="Calibri" w:hAnsi="Calibri" w:cs="Arial"/>
              </w:rPr>
              <w:t>x</w:t>
            </w:r>
          </w:p>
        </w:tc>
        <w:tc>
          <w:tcPr>
            <w:tcW w:w="1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0E0099" w14:textId="77777777" w:rsidR="00C7676E" w:rsidRPr="00AD0E94" w:rsidRDefault="00C7676E" w:rsidP="00C7676E">
            <w:pPr>
              <w:spacing w:line="70" w:lineRule="atLeas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39B6A4" w14:textId="4286650B" w:rsidR="00C7676E" w:rsidRPr="00EB0EFE" w:rsidRDefault="00EB0EFE" w:rsidP="00C7676E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EB0EFE">
              <w:rPr>
                <w:rFonts w:ascii="Calibri" w:hAnsi="Calibri" w:cs="Arial"/>
              </w:rPr>
              <w:t>A</w:t>
            </w:r>
          </w:p>
        </w:tc>
      </w:tr>
    </w:tbl>
    <w:p w14:paraId="02AD8F90" w14:textId="77777777" w:rsidR="00202A7E" w:rsidRDefault="00202A7E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7693551" w14:textId="77777777" w:rsidR="00B3662C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– Application form</w:t>
      </w:r>
      <w:r w:rsidR="00563EA5">
        <w:rPr>
          <w:rFonts w:ascii="Calibri" w:hAnsi="Calibri" w:cs="Calibri"/>
          <w:b/>
        </w:rPr>
        <w:t xml:space="preserve"> / CV</w:t>
      </w:r>
    </w:p>
    <w:p w14:paraId="7A2F527F" w14:textId="77777777" w:rsidR="00407E7C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– Interview</w:t>
      </w:r>
    </w:p>
    <w:p w14:paraId="047CBC77" w14:textId="77777777" w:rsidR="00407E7C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 – Test</w:t>
      </w:r>
    </w:p>
    <w:p w14:paraId="4056CB1E" w14:textId="77777777" w:rsidR="00407E7C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 - Certificate</w:t>
      </w:r>
    </w:p>
    <w:p w14:paraId="5CBB05FA" w14:textId="77777777" w:rsidR="00407E7C" w:rsidRPr="005B3EBF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407E7C" w:rsidRPr="005B3EBF" w:rsidSect="007C7D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55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5D81" w14:textId="77777777" w:rsidR="001E6F34" w:rsidRDefault="001E6F34" w:rsidP="003E5354">
      <w:r>
        <w:separator/>
      </w:r>
    </w:p>
  </w:endnote>
  <w:endnote w:type="continuationSeparator" w:id="0">
    <w:p w14:paraId="6910D4FE" w14:textId="77777777" w:rsidR="001E6F34" w:rsidRDefault="001E6F34" w:rsidP="003E5354">
      <w:r>
        <w:continuationSeparator/>
      </w:r>
    </w:p>
  </w:endnote>
  <w:endnote w:type="continuationNotice" w:id="1">
    <w:p w14:paraId="2409290F" w14:textId="77777777" w:rsidR="001E6F34" w:rsidRDefault="001E6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5C22" w14:textId="77777777" w:rsidR="002857D1" w:rsidRDefault="00285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D74A" w14:textId="77777777" w:rsidR="00B3662C" w:rsidRPr="00602AEA" w:rsidRDefault="00B3662C">
    <w:pPr>
      <w:pStyle w:val="Footer"/>
      <w:jc w:val="center"/>
      <w:rPr>
        <w:rFonts w:ascii="Calibri" w:hAnsi="Calibri"/>
        <w:noProof/>
      </w:rPr>
    </w:pPr>
    <w:r w:rsidRPr="00602AEA">
      <w:rPr>
        <w:rFonts w:ascii="Calibri" w:hAnsi="Calibri"/>
      </w:rPr>
      <w:fldChar w:fldCharType="begin"/>
    </w:r>
    <w:r w:rsidRPr="00602AEA">
      <w:rPr>
        <w:rFonts w:ascii="Calibri" w:hAnsi="Calibri"/>
      </w:rPr>
      <w:instrText xml:space="preserve"> PAGE   \* MERGEFORMAT </w:instrText>
    </w:r>
    <w:r w:rsidRPr="00602AEA">
      <w:rPr>
        <w:rFonts w:ascii="Calibri" w:hAnsi="Calibri"/>
      </w:rPr>
      <w:fldChar w:fldCharType="separate"/>
    </w:r>
    <w:r w:rsidR="002857D1">
      <w:rPr>
        <w:rFonts w:ascii="Calibri" w:hAnsi="Calibri"/>
        <w:noProof/>
      </w:rPr>
      <w:t>1</w:t>
    </w:r>
    <w:r w:rsidRPr="00602AEA">
      <w:rPr>
        <w:rFonts w:ascii="Calibri" w:hAnsi="Calibri"/>
        <w:noProof/>
      </w:rPr>
      <w:fldChar w:fldCharType="end"/>
    </w:r>
  </w:p>
  <w:p w14:paraId="659707E6" w14:textId="77777777" w:rsidR="00B3662C" w:rsidRDefault="00E30EB9" w:rsidP="004D2B21">
    <w:pPr>
      <w:pStyle w:val="Footer"/>
      <w:tabs>
        <w:tab w:val="clear" w:pos="4513"/>
        <w:tab w:val="clear" w:pos="9026"/>
        <w:tab w:val="left" w:pos="1665"/>
        <w:tab w:val="left" w:pos="67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2980B9E" wp14:editId="4E029AF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546780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727A8" w14:textId="77777777" w:rsidR="00E30EB9" w:rsidRPr="00E30EB9" w:rsidRDefault="00E30EB9" w:rsidP="00E30EB9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E30EB9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80B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54678053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F727A8" w14:textId="77777777" w:rsidR="00E30EB9" w:rsidRPr="00E30EB9" w:rsidRDefault="00E30EB9" w:rsidP="00E30EB9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E30EB9">
                      <w:rPr>
                        <w:rFonts w:ascii="Calibri" w:hAnsi="Calibri"/>
                        <w:color w:val="000000"/>
                        <w:sz w:val="16"/>
                      </w:rPr>
                      <w:t>Sensitivity: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8485" w14:textId="77777777" w:rsidR="002857D1" w:rsidRDefault="00285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52A2" w14:textId="77777777" w:rsidR="001E6F34" w:rsidRDefault="001E6F34" w:rsidP="003E5354">
      <w:r>
        <w:separator/>
      </w:r>
    </w:p>
  </w:footnote>
  <w:footnote w:type="continuationSeparator" w:id="0">
    <w:p w14:paraId="62042C86" w14:textId="77777777" w:rsidR="001E6F34" w:rsidRDefault="001E6F34" w:rsidP="003E5354">
      <w:r>
        <w:continuationSeparator/>
      </w:r>
    </w:p>
  </w:footnote>
  <w:footnote w:type="continuationNotice" w:id="1">
    <w:p w14:paraId="393EAA31" w14:textId="77777777" w:rsidR="001E6F34" w:rsidRDefault="001E6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B12F" w14:textId="77777777" w:rsidR="002857D1" w:rsidRDefault="00285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noProof/>
        <w:sz w:val="28"/>
        <w:szCs w:val="28"/>
      </w:rPr>
      <w:id w:val="2030823914"/>
      <w:docPartObj>
        <w:docPartGallery w:val="Watermarks"/>
        <w:docPartUnique/>
      </w:docPartObj>
    </w:sdtPr>
    <w:sdtEndPr/>
    <w:sdtContent>
      <w:p w14:paraId="06D8588D" w14:textId="77777777" w:rsidR="00B3662C" w:rsidRPr="0015656E" w:rsidRDefault="007C7D20" w:rsidP="009E54E8">
        <w:pPr>
          <w:pStyle w:val="Header"/>
          <w:tabs>
            <w:tab w:val="clear" w:pos="4513"/>
            <w:tab w:val="clear" w:pos="9026"/>
            <w:tab w:val="left" w:pos="4935"/>
          </w:tabs>
          <w:rPr>
            <w:rFonts w:ascii="Arial" w:hAnsi="Arial" w:cs="Arial"/>
            <w:b/>
            <w:noProof/>
            <w:sz w:val="28"/>
            <w:szCs w:val="20"/>
          </w:rPr>
        </w:pPr>
        <w:r>
          <w:rPr>
            <w:rFonts w:ascii="FrutigerLT-Bold" w:hAnsi="FrutigerLT-Bold" w:cs="FrutigerLT-Bold"/>
            <w:b/>
            <w:bCs/>
            <w:noProof/>
            <w:color w:val="231F20"/>
            <w:sz w:val="32"/>
            <w:szCs w:val="32"/>
          </w:rPr>
          <w:drawing>
            <wp:anchor distT="0" distB="0" distL="114300" distR="114300" simplePos="0" relativeHeight="251657728" behindDoc="0" locked="0" layoutInCell="1" allowOverlap="1" wp14:anchorId="4CAFA782" wp14:editId="09B9FD12">
              <wp:simplePos x="0" y="0"/>
              <wp:positionH relativeFrom="column">
                <wp:posOffset>981075</wp:posOffset>
              </wp:positionH>
              <wp:positionV relativeFrom="paragraph">
                <wp:posOffset>-219710</wp:posOffset>
              </wp:positionV>
              <wp:extent cx="3460750" cy="796290"/>
              <wp:effectExtent l="0" t="0" r="6350" b="381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075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A6718">
          <w:rPr>
            <w:rFonts w:ascii="Arial" w:hAnsi="Arial" w:cs="Arial"/>
            <w:b/>
            <w:noProof/>
            <w:sz w:val="28"/>
            <w:szCs w:val="20"/>
            <w:lang w:val="en-US" w:eastAsia="zh-TW"/>
          </w:rPr>
          <w:pict w14:anchorId="34C9CA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AFC" w14:textId="77777777" w:rsidR="002857D1" w:rsidRDefault="00285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79A"/>
    <w:multiLevelType w:val="hybridMultilevel"/>
    <w:tmpl w:val="5896C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52396"/>
    <w:multiLevelType w:val="hybridMultilevel"/>
    <w:tmpl w:val="C28AC5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CC1D6D"/>
    <w:multiLevelType w:val="hybridMultilevel"/>
    <w:tmpl w:val="20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B7C"/>
    <w:multiLevelType w:val="hybridMultilevel"/>
    <w:tmpl w:val="A58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5CC2"/>
    <w:multiLevelType w:val="hybridMultilevel"/>
    <w:tmpl w:val="DF7AF328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7F971D1"/>
    <w:multiLevelType w:val="hybridMultilevel"/>
    <w:tmpl w:val="530C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AE1"/>
    <w:multiLevelType w:val="hybridMultilevel"/>
    <w:tmpl w:val="FB64B0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9272D"/>
    <w:multiLevelType w:val="hybridMultilevel"/>
    <w:tmpl w:val="2282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5225B"/>
    <w:multiLevelType w:val="hybridMultilevel"/>
    <w:tmpl w:val="2F74C206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4774E"/>
    <w:multiLevelType w:val="hybridMultilevel"/>
    <w:tmpl w:val="76E000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E558D"/>
    <w:multiLevelType w:val="hybridMultilevel"/>
    <w:tmpl w:val="34CE38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611AA"/>
    <w:multiLevelType w:val="hybridMultilevel"/>
    <w:tmpl w:val="C9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6DFA"/>
    <w:multiLevelType w:val="hybridMultilevel"/>
    <w:tmpl w:val="BE5658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F5578"/>
    <w:multiLevelType w:val="hybridMultilevel"/>
    <w:tmpl w:val="03227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026A"/>
    <w:multiLevelType w:val="hybridMultilevel"/>
    <w:tmpl w:val="DF2E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13E1E"/>
    <w:multiLevelType w:val="hybridMultilevel"/>
    <w:tmpl w:val="82243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A68AB"/>
    <w:multiLevelType w:val="hybridMultilevel"/>
    <w:tmpl w:val="2D30D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54398E"/>
    <w:multiLevelType w:val="hybridMultilevel"/>
    <w:tmpl w:val="86EE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94172"/>
    <w:multiLevelType w:val="hybridMultilevel"/>
    <w:tmpl w:val="FD0EC8D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 w15:restartNumberingAfterBreak="0">
    <w:nsid w:val="4E832BD2"/>
    <w:multiLevelType w:val="hybridMultilevel"/>
    <w:tmpl w:val="ACCCA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DB1040"/>
    <w:multiLevelType w:val="hybridMultilevel"/>
    <w:tmpl w:val="15C6D00C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2F11EE4"/>
    <w:multiLevelType w:val="hybridMultilevel"/>
    <w:tmpl w:val="9A22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1D69"/>
    <w:multiLevelType w:val="hybridMultilevel"/>
    <w:tmpl w:val="EF74ED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10B54"/>
    <w:multiLevelType w:val="hybridMultilevel"/>
    <w:tmpl w:val="9082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C5B62"/>
    <w:multiLevelType w:val="hybridMultilevel"/>
    <w:tmpl w:val="ED7A123E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F43FB"/>
    <w:multiLevelType w:val="hybridMultilevel"/>
    <w:tmpl w:val="9316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9551D"/>
    <w:multiLevelType w:val="hybridMultilevel"/>
    <w:tmpl w:val="E828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236B"/>
    <w:multiLevelType w:val="hybridMultilevel"/>
    <w:tmpl w:val="ECD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D24D7"/>
    <w:multiLevelType w:val="hybridMultilevel"/>
    <w:tmpl w:val="178A5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76E79"/>
    <w:multiLevelType w:val="hybridMultilevel"/>
    <w:tmpl w:val="AB0099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9A4C66"/>
    <w:multiLevelType w:val="hybridMultilevel"/>
    <w:tmpl w:val="74E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A5681"/>
    <w:multiLevelType w:val="hybridMultilevel"/>
    <w:tmpl w:val="3D1E1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1458C"/>
    <w:multiLevelType w:val="hybridMultilevel"/>
    <w:tmpl w:val="FAE2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64A53"/>
    <w:multiLevelType w:val="hybridMultilevel"/>
    <w:tmpl w:val="BD5E5754"/>
    <w:lvl w:ilvl="0" w:tplc="1D28DC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2E68AB"/>
    <w:multiLevelType w:val="hybridMultilevel"/>
    <w:tmpl w:val="89CE0A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8408644">
    <w:abstractNumId w:val="14"/>
  </w:num>
  <w:num w:numId="2" w16cid:durableId="507714373">
    <w:abstractNumId w:val="25"/>
  </w:num>
  <w:num w:numId="3" w16cid:durableId="818763830">
    <w:abstractNumId w:val="23"/>
  </w:num>
  <w:num w:numId="4" w16cid:durableId="1256743143">
    <w:abstractNumId w:val="17"/>
  </w:num>
  <w:num w:numId="5" w16cid:durableId="1863087608">
    <w:abstractNumId w:val="31"/>
  </w:num>
  <w:num w:numId="6" w16cid:durableId="1286346736">
    <w:abstractNumId w:val="3"/>
  </w:num>
  <w:num w:numId="7" w16cid:durableId="1320039565">
    <w:abstractNumId w:val="2"/>
  </w:num>
  <w:num w:numId="8" w16cid:durableId="2097283462">
    <w:abstractNumId w:val="16"/>
  </w:num>
  <w:num w:numId="9" w16cid:durableId="501548402">
    <w:abstractNumId w:val="1"/>
  </w:num>
  <w:num w:numId="10" w16cid:durableId="133648972">
    <w:abstractNumId w:val="27"/>
  </w:num>
  <w:num w:numId="11" w16cid:durableId="283852757">
    <w:abstractNumId w:val="11"/>
  </w:num>
  <w:num w:numId="12" w16cid:durableId="762258631">
    <w:abstractNumId w:val="9"/>
  </w:num>
  <w:num w:numId="13" w16cid:durableId="1876885722">
    <w:abstractNumId w:val="28"/>
  </w:num>
  <w:num w:numId="14" w16cid:durableId="284384524">
    <w:abstractNumId w:val="15"/>
  </w:num>
  <w:num w:numId="15" w16cid:durableId="859271286">
    <w:abstractNumId w:val="10"/>
  </w:num>
  <w:num w:numId="16" w16cid:durableId="1627855592">
    <w:abstractNumId w:val="12"/>
  </w:num>
  <w:num w:numId="17" w16cid:durableId="1954359177">
    <w:abstractNumId w:val="6"/>
  </w:num>
  <w:num w:numId="18" w16cid:durableId="1450512846">
    <w:abstractNumId w:val="35"/>
  </w:num>
  <w:num w:numId="19" w16cid:durableId="1896507463">
    <w:abstractNumId w:val="19"/>
  </w:num>
  <w:num w:numId="20" w16cid:durableId="204027581">
    <w:abstractNumId w:val="13"/>
  </w:num>
  <w:num w:numId="21" w16cid:durableId="2034107091">
    <w:abstractNumId w:val="30"/>
  </w:num>
  <w:num w:numId="22" w16cid:durableId="881795152">
    <w:abstractNumId w:val="26"/>
  </w:num>
  <w:num w:numId="23" w16cid:durableId="730076990">
    <w:abstractNumId w:val="29"/>
  </w:num>
  <w:num w:numId="24" w16cid:durableId="1495874154">
    <w:abstractNumId w:val="21"/>
  </w:num>
  <w:num w:numId="25" w16cid:durableId="1536041592">
    <w:abstractNumId w:val="0"/>
  </w:num>
  <w:num w:numId="26" w16cid:durableId="1854761340">
    <w:abstractNumId w:val="18"/>
  </w:num>
  <w:num w:numId="27" w16cid:durableId="1112750334">
    <w:abstractNumId w:val="32"/>
  </w:num>
  <w:num w:numId="28" w16cid:durableId="1904021794">
    <w:abstractNumId w:val="5"/>
  </w:num>
  <w:num w:numId="29" w16cid:durableId="2123646893">
    <w:abstractNumId w:val="34"/>
  </w:num>
  <w:num w:numId="30" w16cid:durableId="238176124">
    <w:abstractNumId w:val="8"/>
  </w:num>
  <w:num w:numId="31" w16cid:durableId="277683471">
    <w:abstractNumId w:val="24"/>
  </w:num>
  <w:num w:numId="32" w16cid:durableId="1105804294">
    <w:abstractNumId w:val="33"/>
  </w:num>
  <w:num w:numId="33" w16cid:durableId="1815177033">
    <w:abstractNumId w:val="22"/>
  </w:num>
  <w:num w:numId="34" w16cid:durableId="1451895320">
    <w:abstractNumId w:val="4"/>
  </w:num>
  <w:num w:numId="35" w16cid:durableId="913121106">
    <w:abstractNumId w:val="20"/>
  </w:num>
  <w:num w:numId="36" w16cid:durableId="108822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D7"/>
    <w:rsid w:val="000168A3"/>
    <w:rsid w:val="00016929"/>
    <w:rsid w:val="000310E3"/>
    <w:rsid w:val="00040A31"/>
    <w:rsid w:val="00041902"/>
    <w:rsid w:val="000621A9"/>
    <w:rsid w:val="00074F15"/>
    <w:rsid w:val="000B4643"/>
    <w:rsid w:val="000B61A4"/>
    <w:rsid w:val="000E62C7"/>
    <w:rsid w:val="00112470"/>
    <w:rsid w:val="00113AE0"/>
    <w:rsid w:val="00113D09"/>
    <w:rsid w:val="00125641"/>
    <w:rsid w:val="00154E7C"/>
    <w:rsid w:val="0015656E"/>
    <w:rsid w:val="00175705"/>
    <w:rsid w:val="00175823"/>
    <w:rsid w:val="0019434A"/>
    <w:rsid w:val="001B2FB2"/>
    <w:rsid w:val="001C2CA3"/>
    <w:rsid w:val="001E05C1"/>
    <w:rsid w:val="001E3C23"/>
    <w:rsid w:val="001E6F34"/>
    <w:rsid w:val="00202A7E"/>
    <w:rsid w:val="002037BD"/>
    <w:rsid w:val="002109FC"/>
    <w:rsid w:val="00223609"/>
    <w:rsid w:val="00224FEB"/>
    <w:rsid w:val="00240241"/>
    <w:rsid w:val="00240EA2"/>
    <w:rsid w:val="0024126E"/>
    <w:rsid w:val="0026064E"/>
    <w:rsid w:val="00261779"/>
    <w:rsid w:val="002748BB"/>
    <w:rsid w:val="002857D1"/>
    <w:rsid w:val="002A6718"/>
    <w:rsid w:val="002B7CD7"/>
    <w:rsid w:val="002D7A1D"/>
    <w:rsid w:val="002E02F3"/>
    <w:rsid w:val="002E49B1"/>
    <w:rsid w:val="002F732F"/>
    <w:rsid w:val="00303FCB"/>
    <w:rsid w:val="003054B2"/>
    <w:rsid w:val="00323C90"/>
    <w:rsid w:val="00324D3D"/>
    <w:rsid w:val="003333CB"/>
    <w:rsid w:val="00343CED"/>
    <w:rsid w:val="00376E8A"/>
    <w:rsid w:val="00380815"/>
    <w:rsid w:val="003847D3"/>
    <w:rsid w:val="00387E78"/>
    <w:rsid w:val="00396680"/>
    <w:rsid w:val="00397448"/>
    <w:rsid w:val="003A2F19"/>
    <w:rsid w:val="003A6B63"/>
    <w:rsid w:val="003C29A2"/>
    <w:rsid w:val="003D1184"/>
    <w:rsid w:val="003D348E"/>
    <w:rsid w:val="003E5354"/>
    <w:rsid w:val="003F3658"/>
    <w:rsid w:val="00401253"/>
    <w:rsid w:val="00402EF4"/>
    <w:rsid w:val="00403864"/>
    <w:rsid w:val="00404C0A"/>
    <w:rsid w:val="00407E7C"/>
    <w:rsid w:val="004108FC"/>
    <w:rsid w:val="00423461"/>
    <w:rsid w:val="004256D7"/>
    <w:rsid w:val="00427CE9"/>
    <w:rsid w:val="0044737D"/>
    <w:rsid w:val="00453DB8"/>
    <w:rsid w:val="00466702"/>
    <w:rsid w:val="004752A5"/>
    <w:rsid w:val="004839C4"/>
    <w:rsid w:val="00483D3A"/>
    <w:rsid w:val="004859A5"/>
    <w:rsid w:val="0049147F"/>
    <w:rsid w:val="004924DE"/>
    <w:rsid w:val="004A3A11"/>
    <w:rsid w:val="004A3DF9"/>
    <w:rsid w:val="004A74CD"/>
    <w:rsid w:val="004C1BE3"/>
    <w:rsid w:val="004C2EE3"/>
    <w:rsid w:val="004C55E7"/>
    <w:rsid w:val="004D2B21"/>
    <w:rsid w:val="004D3E78"/>
    <w:rsid w:val="004F2E96"/>
    <w:rsid w:val="004F668A"/>
    <w:rsid w:val="005117A1"/>
    <w:rsid w:val="00511BFE"/>
    <w:rsid w:val="00516304"/>
    <w:rsid w:val="005305AE"/>
    <w:rsid w:val="005308D0"/>
    <w:rsid w:val="00533982"/>
    <w:rsid w:val="00545A74"/>
    <w:rsid w:val="00563EA5"/>
    <w:rsid w:val="005750CD"/>
    <w:rsid w:val="0058438B"/>
    <w:rsid w:val="005907BB"/>
    <w:rsid w:val="00591F9B"/>
    <w:rsid w:val="00597320"/>
    <w:rsid w:val="00597977"/>
    <w:rsid w:val="005B3EBF"/>
    <w:rsid w:val="005E559A"/>
    <w:rsid w:val="00602AEA"/>
    <w:rsid w:val="006034E2"/>
    <w:rsid w:val="00607E93"/>
    <w:rsid w:val="00613F15"/>
    <w:rsid w:val="00623B33"/>
    <w:rsid w:val="006258D2"/>
    <w:rsid w:val="006345A2"/>
    <w:rsid w:val="006454AD"/>
    <w:rsid w:val="0064607D"/>
    <w:rsid w:val="00651FD8"/>
    <w:rsid w:val="0065238E"/>
    <w:rsid w:val="00657A2C"/>
    <w:rsid w:val="006636E1"/>
    <w:rsid w:val="00683531"/>
    <w:rsid w:val="006A1E18"/>
    <w:rsid w:val="006C40ED"/>
    <w:rsid w:val="006E78BE"/>
    <w:rsid w:val="006F7511"/>
    <w:rsid w:val="00703BE5"/>
    <w:rsid w:val="00713CEE"/>
    <w:rsid w:val="00714EFE"/>
    <w:rsid w:val="00721AA8"/>
    <w:rsid w:val="007319DD"/>
    <w:rsid w:val="007366A9"/>
    <w:rsid w:val="00750A13"/>
    <w:rsid w:val="00756863"/>
    <w:rsid w:val="00770F26"/>
    <w:rsid w:val="00783C6D"/>
    <w:rsid w:val="007A6A73"/>
    <w:rsid w:val="007B1542"/>
    <w:rsid w:val="007B653B"/>
    <w:rsid w:val="007C617C"/>
    <w:rsid w:val="007C7D20"/>
    <w:rsid w:val="007D20BD"/>
    <w:rsid w:val="007D5A3B"/>
    <w:rsid w:val="007D5D17"/>
    <w:rsid w:val="008003FF"/>
    <w:rsid w:val="00802B8D"/>
    <w:rsid w:val="00854C11"/>
    <w:rsid w:val="00863875"/>
    <w:rsid w:val="00865D8E"/>
    <w:rsid w:val="008907FC"/>
    <w:rsid w:val="008924AE"/>
    <w:rsid w:val="008A0DC4"/>
    <w:rsid w:val="008C0883"/>
    <w:rsid w:val="008D0A94"/>
    <w:rsid w:val="008D2BB6"/>
    <w:rsid w:val="008D6E04"/>
    <w:rsid w:val="008F0484"/>
    <w:rsid w:val="008F4070"/>
    <w:rsid w:val="008F677B"/>
    <w:rsid w:val="008F77C6"/>
    <w:rsid w:val="0090490C"/>
    <w:rsid w:val="00915B47"/>
    <w:rsid w:val="009202FC"/>
    <w:rsid w:val="00926E42"/>
    <w:rsid w:val="00927DFC"/>
    <w:rsid w:val="00935FA0"/>
    <w:rsid w:val="00940FF5"/>
    <w:rsid w:val="00970B89"/>
    <w:rsid w:val="00975F12"/>
    <w:rsid w:val="00981F00"/>
    <w:rsid w:val="009922EF"/>
    <w:rsid w:val="009C348D"/>
    <w:rsid w:val="009D35AF"/>
    <w:rsid w:val="009D4FB4"/>
    <w:rsid w:val="009D5536"/>
    <w:rsid w:val="009E54E8"/>
    <w:rsid w:val="009F1B52"/>
    <w:rsid w:val="00A262C4"/>
    <w:rsid w:val="00A42175"/>
    <w:rsid w:val="00A73544"/>
    <w:rsid w:val="00A920C4"/>
    <w:rsid w:val="00A92D79"/>
    <w:rsid w:val="00AA609E"/>
    <w:rsid w:val="00AB7915"/>
    <w:rsid w:val="00AB7E08"/>
    <w:rsid w:val="00AC0C7B"/>
    <w:rsid w:val="00AC307B"/>
    <w:rsid w:val="00AD0257"/>
    <w:rsid w:val="00AF0596"/>
    <w:rsid w:val="00B04C52"/>
    <w:rsid w:val="00B11F16"/>
    <w:rsid w:val="00B22CC6"/>
    <w:rsid w:val="00B2480C"/>
    <w:rsid w:val="00B34715"/>
    <w:rsid w:val="00B35400"/>
    <w:rsid w:val="00B3651E"/>
    <w:rsid w:val="00B3662C"/>
    <w:rsid w:val="00B435E2"/>
    <w:rsid w:val="00B53894"/>
    <w:rsid w:val="00B60375"/>
    <w:rsid w:val="00B81B86"/>
    <w:rsid w:val="00B96984"/>
    <w:rsid w:val="00BB192D"/>
    <w:rsid w:val="00BB4DD8"/>
    <w:rsid w:val="00BB7565"/>
    <w:rsid w:val="00BD64A8"/>
    <w:rsid w:val="00C0449A"/>
    <w:rsid w:val="00C12C7A"/>
    <w:rsid w:val="00C12CF6"/>
    <w:rsid w:val="00C12D4B"/>
    <w:rsid w:val="00C20461"/>
    <w:rsid w:val="00C22178"/>
    <w:rsid w:val="00C27BD9"/>
    <w:rsid w:val="00C350DD"/>
    <w:rsid w:val="00C4011A"/>
    <w:rsid w:val="00C41C88"/>
    <w:rsid w:val="00C45352"/>
    <w:rsid w:val="00C50C08"/>
    <w:rsid w:val="00C55803"/>
    <w:rsid w:val="00C62BA2"/>
    <w:rsid w:val="00C7676E"/>
    <w:rsid w:val="00C90AB7"/>
    <w:rsid w:val="00CB5723"/>
    <w:rsid w:val="00CC45F2"/>
    <w:rsid w:val="00CD0D02"/>
    <w:rsid w:val="00CD2380"/>
    <w:rsid w:val="00CE5A42"/>
    <w:rsid w:val="00CF52E9"/>
    <w:rsid w:val="00D04BFB"/>
    <w:rsid w:val="00D20A7D"/>
    <w:rsid w:val="00D23C17"/>
    <w:rsid w:val="00D26FD4"/>
    <w:rsid w:val="00D331E1"/>
    <w:rsid w:val="00D35D30"/>
    <w:rsid w:val="00D474D1"/>
    <w:rsid w:val="00D57313"/>
    <w:rsid w:val="00D67735"/>
    <w:rsid w:val="00D75260"/>
    <w:rsid w:val="00D852F2"/>
    <w:rsid w:val="00D8693A"/>
    <w:rsid w:val="00D86DA6"/>
    <w:rsid w:val="00DB211A"/>
    <w:rsid w:val="00DC3A8A"/>
    <w:rsid w:val="00DD3F67"/>
    <w:rsid w:val="00DE42CA"/>
    <w:rsid w:val="00DE61F8"/>
    <w:rsid w:val="00DE6659"/>
    <w:rsid w:val="00DE7506"/>
    <w:rsid w:val="00DF2A00"/>
    <w:rsid w:val="00DF697D"/>
    <w:rsid w:val="00DF7A3B"/>
    <w:rsid w:val="00E01113"/>
    <w:rsid w:val="00E05806"/>
    <w:rsid w:val="00E123BA"/>
    <w:rsid w:val="00E257B6"/>
    <w:rsid w:val="00E26A78"/>
    <w:rsid w:val="00E30EB9"/>
    <w:rsid w:val="00E36BC7"/>
    <w:rsid w:val="00E60B95"/>
    <w:rsid w:val="00E7662F"/>
    <w:rsid w:val="00E85ED8"/>
    <w:rsid w:val="00EA2CC9"/>
    <w:rsid w:val="00EB0EFE"/>
    <w:rsid w:val="00EB50EC"/>
    <w:rsid w:val="00EB68C3"/>
    <w:rsid w:val="00EB7098"/>
    <w:rsid w:val="00EF11AC"/>
    <w:rsid w:val="00EF1348"/>
    <w:rsid w:val="00EF3AB0"/>
    <w:rsid w:val="00F01544"/>
    <w:rsid w:val="00F03E99"/>
    <w:rsid w:val="00F255E8"/>
    <w:rsid w:val="00F27B4D"/>
    <w:rsid w:val="00F42AD0"/>
    <w:rsid w:val="00F517B1"/>
    <w:rsid w:val="00F7665D"/>
    <w:rsid w:val="00F90371"/>
    <w:rsid w:val="00F93B8A"/>
    <w:rsid w:val="00FB6581"/>
    <w:rsid w:val="00FD3059"/>
    <w:rsid w:val="00FD5289"/>
    <w:rsid w:val="00FF1837"/>
    <w:rsid w:val="2987D1D0"/>
    <w:rsid w:val="3DA743F6"/>
    <w:rsid w:val="4277F816"/>
    <w:rsid w:val="47579566"/>
    <w:rsid w:val="4CFDB399"/>
    <w:rsid w:val="6500885C"/>
    <w:rsid w:val="7ED2A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B81FF9F"/>
  <w15:docId w15:val="{199E3F53-ECD1-4208-9F93-7C035B52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B0"/>
    <w:pPr>
      <w:ind w:left="720"/>
    </w:pPr>
  </w:style>
  <w:style w:type="table" w:styleId="TableGrid">
    <w:name w:val="Table Grid"/>
    <w:basedOn w:val="TableNormal"/>
    <w:rsid w:val="0078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354"/>
    <w:rPr>
      <w:sz w:val="24"/>
      <w:szCs w:val="24"/>
    </w:rPr>
  </w:style>
  <w:style w:type="character" w:styleId="CommentReference">
    <w:name w:val="annotation reference"/>
    <w:rsid w:val="0048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3A"/>
  </w:style>
  <w:style w:type="paragraph" w:styleId="CommentSubject">
    <w:name w:val="annotation subject"/>
    <w:basedOn w:val="CommentText"/>
    <w:next w:val="CommentText"/>
    <w:link w:val="CommentSubjectChar"/>
    <w:rsid w:val="00483D3A"/>
    <w:rPr>
      <w:b/>
      <w:bCs/>
    </w:rPr>
  </w:style>
  <w:style w:type="character" w:customStyle="1" w:styleId="CommentSubjectChar">
    <w:name w:val="Comment Subject Char"/>
    <w:link w:val="CommentSubject"/>
    <w:rsid w:val="00483D3A"/>
    <w:rPr>
      <w:b/>
      <w:bCs/>
    </w:rPr>
  </w:style>
  <w:style w:type="paragraph" w:styleId="NormalWeb">
    <w:name w:val="Normal (Web)"/>
    <w:basedOn w:val="Normal"/>
    <w:uiPriority w:val="99"/>
    <w:rsid w:val="00C350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B7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915"/>
  </w:style>
  <w:style w:type="character" w:styleId="FootnoteReference">
    <w:name w:val="footnote reference"/>
    <w:basedOn w:val="DefaultParagraphFont"/>
    <w:rsid w:val="00AB7915"/>
    <w:rPr>
      <w:vertAlign w:val="superscript"/>
    </w:rPr>
  </w:style>
  <w:style w:type="paragraph" w:styleId="Revision">
    <w:name w:val="Revision"/>
    <w:hidden/>
    <w:uiPriority w:val="99"/>
    <w:semiHidden/>
    <w:rsid w:val="00F93B8A"/>
    <w:rPr>
      <w:sz w:val="24"/>
      <w:szCs w:val="24"/>
    </w:rPr>
  </w:style>
  <w:style w:type="character" w:styleId="Hyperlink">
    <w:name w:val="Hyperlink"/>
    <w:basedOn w:val="DefaultParagraphFont"/>
    <w:unhideWhenUsed/>
    <w:rsid w:val="008F4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D5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chmond.gov.uk/media/afdbdeao/five_valu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9565b2f-991f-43e4-9573-b249558c47b1">
      <Terms xmlns="http://schemas.microsoft.com/office/infopath/2007/PartnerControls"/>
    </lcf76f155ced4ddcb4097134ff3c332f>
    <TaxCatchAll xmlns="efd1bd46-c7e2-4193-9bf4-156dc1bdde5d" xsi:nil="true"/>
    <SharedWithUsers xmlns="efd1bd46-c7e2-4193-9bf4-156dc1bdde5d">
      <UserInfo>
        <DisplayName>Paul Mitchelmore</DisplayName>
        <AccountId>790</AccountId>
        <AccountType/>
      </UserInfo>
      <UserInfo>
        <DisplayName>Rebecca Fairclough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2FE59704AA443B942C6EADE9725C4" ma:contentTypeVersion="18" ma:contentTypeDescription="Create a new document." ma:contentTypeScope="" ma:versionID="cf376f7b114523c46cf3b628c8f00688">
  <xsd:schema xmlns:xsd="http://www.w3.org/2001/XMLSchema" xmlns:xs="http://www.w3.org/2001/XMLSchema" xmlns:p="http://schemas.microsoft.com/office/2006/metadata/properties" xmlns:ns1="http://schemas.microsoft.com/sharepoint/v3" xmlns:ns2="99565b2f-991f-43e4-9573-b249558c47b1" xmlns:ns3="efd1bd46-c7e2-4193-9bf4-156dc1bdde5d" targetNamespace="http://schemas.microsoft.com/office/2006/metadata/properties" ma:root="true" ma:fieldsID="70ad666b308e9ae3389f0fe44650addc" ns1:_="" ns2:_="" ns3:_="">
    <xsd:import namespace="http://schemas.microsoft.com/sharepoint/v3"/>
    <xsd:import namespace="99565b2f-991f-43e4-9573-b249558c47b1"/>
    <xsd:import namespace="efd1bd46-c7e2-4193-9bf4-156dc1bdd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65b2f-991f-43e4-9573-b249558c4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bd46-c7e2-4193-9bf4-156dc1bdd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e78860-dc3d-443c-b34b-21d482d50df7}" ma:internalName="TaxCatchAll" ma:showField="CatchAllData" ma:web="efd1bd46-c7e2-4193-9bf4-156dc1bdd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8CABD-A5C5-4F8C-A0FF-FE3AD1098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8B06D-4668-4B0C-A262-25994956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55103-905C-4873-8CA8-1FCE95EA9D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565b2f-991f-43e4-9573-b249558c47b1"/>
    <ds:schemaRef ds:uri="efd1bd46-c7e2-4193-9bf4-156dc1bdde5d"/>
  </ds:schemaRefs>
</ds:datastoreItem>
</file>

<file path=customXml/itemProps4.xml><?xml version="1.0" encoding="utf-8"?>
<ds:datastoreItem xmlns:ds="http://schemas.openxmlformats.org/officeDocument/2006/customXml" ds:itemID="{E6B6291E-070C-417D-B61F-E466E45C6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565b2f-991f-43e4-9573-b249558c47b1"/>
    <ds:schemaRef ds:uri="efd1bd46-c7e2-4193-9bf4-156dc1bdd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8683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Template</vt:lpstr>
    </vt:vector>
  </TitlesOfParts>
  <Company>LBW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Template</dc:title>
  <dc:subject/>
  <dc:creator>jdeakins</dc:creator>
  <cp:keywords/>
  <cp:lastModifiedBy>Michael Singham</cp:lastModifiedBy>
  <cp:revision>2</cp:revision>
  <cp:lastPrinted>2017-06-16T17:03:00Z</cp:lastPrinted>
  <dcterms:created xsi:type="dcterms:W3CDTF">2024-04-04T11:32:00Z</dcterms:created>
  <dcterms:modified xsi:type="dcterms:W3CDTF">2024-04-04T11:32:00Z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Caroline.Harrison@richmondandwandsworth.gov.uk</vt:lpwstr>
  </property>
  <property fmtid="{D5CDD505-2E9C-101B-9397-08002B2CF9AE}" pid="6" name="MSIP_Label_763da656-5c75-4f6d-9461-4a3ce9a537cc_SetDate">
    <vt:lpwstr>2017-05-26T10:03:31.4396078+01:00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TaxKeyword">
    <vt:lpwstr/>
  </property>
  <property fmtid="{D5CDD505-2E9C-101B-9397-08002B2CF9AE}" pid="12" name="ContentTypeId">
    <vt:lpwstr>0x0101008942FE59704AA443B942C6EADE9725C4</vt:lpwstr>
  </property>
  <property fmtid="{D5CDD505-2E9C-101B-9397-08002B2CF9AE}" pid="13" name="URL">
    <vt:lpwstr/>
  </property>
  <property fmtid="{D5CDD505-2E9C-101B-9397-08002B2CF9AE}" pid="14" name="MediaServiceImageTags">
    <vt:lpwstr/>
  </property>
</Properties>
</file>