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4B483" w14:textId="77777777" w:rsidR="001436AF" w:rsidRPr="00CE12C9" w:rsidRDefault="005432D8" w:rsidP="001436AF">
      <w:pPr>
        <w:pStyle w:val="c1"/>
        <w:spacing w:line="240" w:lineRule="auto"/>
        <w:jc w:val="left"/>
        <w:rPr>
          <w:rFonts w:ascii="Calibri" w:hAnsi="Calibri"/>
          <w:b/>
          <w:sz w:val="28"/>
        </w:rPr>
      </w:pPr>
      <w:r>
        <w:rPr>
          <w:noProof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201625F6" wp14:editId="0CBB1FBE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47306" cy="606889"/>
            <wp:effectExtent l="0" t="0" r="63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06" cy="60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F12" w:rsidRPr="00CE12C9">
        <w:rPr>
          <w:rFonts w:ascii="Calibri" w:hAnsi="Calibri"/>
          <w:b/>
          <w:sz w:val="28"/>
        </w:rPr>
        <w:t>Hotham</w:t>
      </w:r>
      <w:r w:rsidR="001436AF" w:rsidRPr="00CE12C9">
        <w:rPr>
          <w:rFonts w:ascii="Calibri" w:hAnsi="Calibri"/>
          <w:b/>
          <w:sz w:val="28"/>
        </w:rPr>
        <w:t xml:space="preserve"> Primary School</w:t>
      </w:r>
    </w:p>
    <w:p w14:paraId="5F6DAF8C" w14:textId="77777777" w:rsidR="001436AF" w:rsidRPr="00CE12C9" w:rsidRDefault="001436AF" w:rsidP="001436AF">
      <w:pPr>
        <w:pStyle w:val="c1"/>
        <w:spacing w:line="240" w:lineRule="auto"/>
        <w:jc w:val="left"/>
        <w:rPr>
          <w:rFonts w:ascii="Calibri" w:hAnsi="Calibri"/>
          <w:sz w:val="28"/>
        </w:rPr>
      </w:pPr>
      <w:r w:rsidRPr="00CE12C9">
        <w:rPr>
          <w:rFonts w:ascii="Calibri" w:hAnsi="Calibri"/>
          <w:b/>
          <w:sz w:val="28"/>
        </w:rPr>
        <w:t>Job Description</w:t>
      </w:r>
      <w:r w:rsidRPr="00CE12C9">
        <w:rPr>
          <w:rFonts w:ascii="Calibri" w:hAnsi="Calibri"/>
          <w:sz w:val="28"/>
        </w:rPr>
        <w:t xml:space="preserve"> </w:t>
      </w:r>
    </w:p>
    <w:p w14:paraId="0DF48346" w14:textId="69167109" w:rsidR="001436AF" w:rsidRPr="00CE12C9" w:rsidRDefault="00306657" w:rsidP="001436AF">
      <w:pPr>
        <w:pStyle w:val="c1"/>
        <w:spacing w:line="240" w:lineRule="auto"/>
        <w:jc w:val="left"/>
        <w:rPr>
          <w:rFonts w:ascii="Calibri" w:hAnsi="Calibri"/>
          <w:sz w:val="28"/>
        </w:rPr>
      </w:pPr>
      <w:r w:rsidRPr="000D4E7A">
        <w:rPr>
          <w:rFonts w:ascii="Calibri" w:hAnsi="Calibri"/>
          <w:sz w:val="28"/>
        </w:rPr>
        <w:t>Wraparound Assistant</w:t>
      </w:r>
      <w:r w:rsidR="00FE5840">
        <w:rPr>
          <w:rFonts w:ascii="Calibri" w:hAnsi="Calibri"/>
          <w:sz w:val="28"/>
        </w:rPr>
        <w:t xml:space="preserve"> </w:t>
      </w:r>
      <w:r w:rsidR="00A321BA">
        <w:rPr>
          <w:rFonts w:ascii="Calibri" w:hAnsi="Calibri"/>
          <w:sz w:val="28"/>
        </w:rPr>
        <w:t>(Pay Scale</w:t>
      </w:r>
      <w:r>
        <w:rPr>
          <w:rFonts w:ascii="Calibri" w:hAnsi="Calibri"/>
          <w:sz w:val="28"/>
        </w:rPr>
        <w:t xml:space="preserve"> Point 2</w:t>
      </w:r>
      <w:r w:rsidR="00A321BA">
        <w:rPr>
          <w:rFonts w:ascii="Calibri" w:hAnsi="Calibri"/>
          <w:sz w:val="28"/>
        </w:rPr>
        <w:t>)</w:t>
      </w:r>
    </w:p>
    <w:p w14:paraId="785CE01B" w14:textId="77777777" w:rsidR="001436AF" w:rsidRPr="00854512" w:rsidRDefault="001436AF" w:rsidP="001436AF">
      <w:pPr>
        <w:rPr>
          <w:rFonts w:ascii="Calibri" w:hAnsi="Calibri"/>
          <w:sz w:val="22"/>
        </w:rPr>
      </w:pPr>
    </w:p>
    <w:p w14:paraId="273364CB" w14:textId="77777777" w:rsidR="003E0209" w:rsidRPr="000D4E7A" w:rsidRDefault="003E0209" w:rsidP="001436AF">
      <w:pPr>
        <w:pStyle w:val="p2"/>
        <w:spacing w:line="240" w:lineRule="auto"/>
        <w:rPr>
          <w:rFonts w:asciiTheme="minorHAnsi" w:hAnsiTheme="minorHAnsi" w:cstheme="minorHAnsi"/>
        </w:rPr>
      </w:pPr>
    </w:p>
    <w:p w14:paraId="79AE747E" w14:textId="77777777" w:rsidR="001436AF" w:rsidRPr="000D4E7A" w:rsidRDefault="001436AF" w:rsidP="001436AF">
      <w:pPr>
        <w:pStyle w:val="p2"/>
        <w:spacing w:line="240" w:lineRule="auto"/>
        <w:rPr>
          <w:rFonts w:asciiTheme="minorHAnsi" w:hAnsiTheme="minorHAnsi" w:cstheme="minorHAnsi"/>
          <w:snapToGrid/>
          <w:sz w:val="22"/>
        </w:rPr>
      </w:pPr>
      <w:r w:rsidRPr="000D4E7A">
        <w:rPr>
          <w:rFonts w:asciiTheme="minorHAnsi" w:hAnsiTheme="minorHAnsi" w:cstheme="minorHAnsi"/>
          <w:snapToGrid/>
          <w:sz w:val="22"/>
        </w:rPr>
        <w:t>This job description may</w:t>
      </w:r>
      <w:bookmarkStart w:id="0" w:name="_GoBack"/>
      <w:bookmarkEnd w:id="0"/>
      <w:r w:rsidRPr="000D4E7A">
        <w:rPr>
          <w:rFonts w:asciiTheme="minorHAnsi" w:hAnsiTheme="minorHAnsi" w:cstheme="minorHAnsi"/>
          <w:snapToGrid/>
          <w:sz w:val="22"/>
        </w:rPr>
        <w:t xml:space="preserve"> be amended at any time following discussion between the head teacher and member of staff, and will be reviewed annually.</w:t>
      </w:r>
    </w:p>
    <w:p w14:paraId="34B8012E" w14:textId="77777777" w:rsidR="001436AF" w:rsidRPr="000D4E7A" w:rsidRDefault="001436AF" w:rsidP="00FE5840">
      <w:pPr>
        <w:rPr>
          <w:rFonts w:asciiTheme="minorHAnsi" w:hAnsiTheme="minorHAnsi" w:cstheme="minorHAnsi"/>
          <w:sz w:val="24"/>
        </w:rPr>
      </w:pPr>
    </w:p>
    <w:p w14:paraId="41BF2A51" w14:textId="77777777" w:rsidR="00306657" w:rsidRPr="000D4E7A" w:rsidRDefault="00306657" w:rsidP="00306657">
      <w:pPr>
        <w:rPr>
          <w:rFonts w:asciiTheme="minorHAnsi" w:hAnsiTheme="minorHAnsi" w:cstheme="minorHAnsi"/>
          <w:b/>
          <w:sz w:val="22"/>
        </w:rPr>
      </w:pPr>
      <w:r w:rsidRPr="000D4E7A">
        <w:rPr>
          <w:rFonts w:asciiTheme="minorHAnsi" w:hAnsiTheme="minorHAnsi" w:cstheme="minorHAnsi"/>
          <w:b/>
          <w:sz w:val="22"/>
        </w:rPr>
        <w:t xml:space="preserve">THE ROLE   </w:t>
      </w: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5DC73646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The Wraparound Assistant is a capable individual with responsibility for caring for children and maintaining a high-quality, stimulating learning environment. </w:t>
      </w:r>
    </w:p>
    <w:p w14:paraId="3E79F4E5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67B4CA62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They are warm and responsive, working flexibly and effectively as part of a team to ensure the smooth running of the club.   </w:t>
      </w:r>
    </w:p>
    <w:p w14:paraId="1DC4FF99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55901A2F" w14:textId="01101B49" w:rsidR="00306657" w:rsidRPr="000D4E7A" w:rsidRDefault="00306657" w:rsidP="00306657">
      <w:pPr>
        <w:rPr>
          <w:rFonts w:asciiTheme="minorHAnsi" w:hAnsiTheme="minorHAnsi" w:cstheme="minorHAnsi"/>
          <w:b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  <w:r w:rsidRPr="000D4E7A">
        <w:rPr>
          <w:rFonts w:asciiTheme="minorHAnsi" w:hAnsiTheme="minorHAnsi" w:cstheme="minorHAnsi"/>
          <w:b/>
          <w:sz w:val="22"/>
        </w:rPr>
        <w:t xml:space="preserve">MAIN DUTIES &amp; RESPONSIBILITIES </w:t>
      </w:r>
    </w:p>
    <w:p w14:paraId="1449635B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1. To create a safe, welcoming and inclusive environment for all children </w:t>
      </w:r>
    </w:p>
    <w:p w14:paraId="5E754B36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54D33673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2. To be aware of school policies and procedures and ensure these are adhered to </w:t>
      </w:r>
    </w:p>
    <w:p w14:paraId="45DCBFD4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40B810FE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3. To share responsibility for the welfare of all children at the club, following systems to ensure consistent, high-quality care </w:t>
      </w:r>
    </w:p>
    <w:p w14:paraId="7070A61B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2CA13EBD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4. To be vigilant and protect children from harm or abuse, reporting any concerns immediately – in accordance with child protection and whistleblowing policies </w:t>
      </w:r>
    </w:p>
    <w:p w14:paraId="40F0A5E9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6B19BFE5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5. To be reliable and punctual, maintaining staffing ratios at all times </w:t>
      </w:r>
    </w:p>
    <w:p w14:paraId="55E3B5BE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1BC0161D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6. To develop genuine bonds with the children and support colleagues to sensitively fulfil their responsibilities </w:t>
      </w:r>
    </w:p>
    <w:p w14:paraId="331D1314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7D71B71C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7. To reflect on practice and daily routines, tailoring them to meet the individual needs of each child </w:t>
      </w:r>
    </w:p>
    <w:p w14:paraId="0E8AAD01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791BAE57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8. To contribute to planning and the provision of a stimulating range of age appropriate activities and ensuring the club is well-resourced and creatively setup </w:t>
      </w:r>
    </w:p>
    <w:p w14:paraId="35FC3B8A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2884E165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9. To contribute to the effective recording and resolution of any complaints or investigations, ensuring confidentiality at all times </w:t>
      </w:r>
    </w:p>
    <w:p w14:paraId="0CC7A561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62202ADD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10. To be professional and a good role model to the children and other staff members, at all times </w:t>
      </w:r>
    </w:p>
    <w:p w14:paraId="07195C12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72EDD4B6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11. To work flexibly as part of the larger team, assisting and supporting colleagues wherever required, in order to ensure the smooth running of the company </w:t>
      </w:r>
    </w:p>
    <w:p w14:paraId="29063079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6D7E4A3A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17. To respect and value all colleagues, children and parents, encouraging a positive and diverse working environment </w:t>
      </w:r>
    </w:p>
    <w:p w14:paraId="20F27CB9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11A77D2E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>18. To prepare healthy breakfasts or light tea for the children</w:t>
      </w:r>
    </w:p>
    <w:p w14:paraId="617A1B7C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247D52B8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19. To undertake any other aspects of Club work according to need </w:t>
      </w:r>
    </w:p>
    <w:p w14:paraId="76DB1B2E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 </w:t>
      </w:r>
    </w:p>
    <w:p w14:paraId="4EAEB8B5" w14:textId="77777777" w:rsidR="00306657" w:rsidRPr="000D4E7A" w:rsidRDefault="00306657" w:rsidP="00306657">
      <w:pPr>
        <w:rPr>
          <w:rFonts w:asciiTheme="minorHAnsi" w:hAnsiTheme="minorHAnsi" w:cstheme="minorHAnsi"/>
          <w:sz w:val="22"/>
        </w:rPr>
      </w:pPr>
      <w:r w:rsidRPr="000D4E7A">
        <w:rPr>
          <w:rFonts w:asciiTheme="minorHAnsi" w:hAnsiTheme="minorHAnsi" w:cstheme="minorHAnsi"/>
          <w:sz w:val="22"/>
        </w:rPr>
        <w:t xml:space="preserve">This job description is intended to give you an indication of the main duties, but is not meant to be an exhaustive list. </w:t>
      </w:r>
    </w:p>
    <w:p w14:paraId="103B903B" w14:textId="460C6019" w:rsidR="009F1ECC" w:rsidRPr="00CE12C9" w:rsidRDefault="00306657" w:rsidP="000D4E7A">
      <w:pPr>
        <w:rPr>
          <w:rFonts w:ascii="Calibri" w:hAnsi="Calibri"/>
          <w:b/>
          <w:sz w:val="28"/>
        </w:rPr>
      </w:pPr>
      <w:r w:rsidRPr="000D4E7A">
        <w:rPr>
          <w:rFonts w:asciiTheme="minorHAnsi" w:hAnsiTheme="minorHAnsi" w:cstheme="minorHAnsi"/>
          <w:sz w:val="22"/>
        </w:rPr>
        <w:lastRenderedPageBreak/>
        <w:t xml:space="preserve"> </w:t>
      </w:r>
      <w:r w:rsidR="009F1ECC">
        <w:rPr>
          <w:noProof/>
          <w:szCs w:val="24"/>
          <w:lang w:eastAsia="en-GB"/>
        </w:rPr>
        <w:drawing>
          <wp:anchor distT="36576" distB="36576" distL="36576" distR="36576" simplePos="0" relativeHeight="251662336" behindDoc="0" locked="0" layoutInCell="1" allowOverlap="1" wp14:anchorId="4108FCD1" wp14:editId="10D7C302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647306" cy="606889"/>
            <wp:effectExtent l="0" t="0" r="63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06" cy="60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ECC" w:rsidRPr="00CE12C9">
        <w:rPr>
          <w:rFonts w:ascii="Calibri" w:hAnsi="Calibri"/>
          <w:b/>
          <w:sz w:val="28"/>
        </w:rPr>
        <w:t>Hotham Primary School</w:t>
      </w:r>
    </w:p>
    <w:p w14:paraId="5818F07D" w14:textId="77777777" w:rsidR="009F1ECC" w:rsidRPr="00CE12C9" w:rsidRDefault="009F1ECC" w:rsidP="009F1ECC">
      <w:pPr>
        <w:pStyle w:val="c1"/>
        <w:spacing w:line="240" w:lineRule="auto"/>
        <w:jc w:val="left"/>
        <w:rPr>
          <w:rFonts w:ascii="Calibri" w:hAnsi="Calibri"/>
          <w:b/>
          <w:sz w:val="28"/>
        </w:rPr>
      </w:pPr>
      <w:r w:rsidRPr="00CE12C9">
        <w:rPr>
          <w:rFonts w:ascii="Calibri" w:hAnsi="Calibri"/>
          <w:b/>
          <w:sz w:val="28"/>
        </w:rPr>
        <w:t>Person Specification</w:t>
      </w:r>
    </w:p>
    <w:p w14:paraId="4FCEC912" w14:textId="5E5D955D" w:rsidR="009F1ECC" w:rsidRDefault="009F1ECC" w:rsidP="009F1ECC">
      <w:pPr>
        <w:pStyle w:val="c1"/>
        <w:spacing w:line="240" w:lineRule="auto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Wraparound Assistant</w:t>
      </w:r>
    </w:p>
    <w:p w14:paraId="4B049353" w14:textId="77777777" w:rsidR="009F1ECC" w:rsidRPr="00B44FB0" w:rsidRDefault="009F1ECC" w:rsidP="009F1ECC">
      <w:pPr>
        <w:pStyle w:val="c1"/>
        <w:spacing w:line="240" w:lineRule="auto"/>
        <w:jc w:val="left"/>
        <w:rPr>
          <w:rFonts w:ascii="Calibri" w:hAnsi="Calibri" w:cs="Arial"/>
          <w:b/>
          <w:sz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134"/>
        <w:gridCol w:w="1134"/>
      </w:tblGrid>
      <w:tr w:rsidR="009F1ECC" w:rsidRPr="00AD7ECE" w14:paraId="5682E57B" w14:textId="77777777" w:rsidTr="00406FD6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4C48D" w14:textId="77777777" w:rsidR="009F1ECC" w:rsidRPr="00AD7EC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1031" w14:textId="77777777" w:rsidR="009F1ECC" w:rsidRPr="00AD7EC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D7ECE">
              <w:rPr>
                <w:rFonts w:ascii="Calibri" w:hAnsi="Calibr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AFFC5" w14:textId="77777777" w:rsidR="009F1ECC" w:rsidRPr="00AD7EC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D7ECE">
              <w:rPr>
                <w:rFonts w:ascii="Calibri" w:hAnsi="Calibri" w:cs="Arial"/>
                <w:b/>
                <w:sz w:val="22"/>
                <w:szCs w:val="22"/>
              </w:rPr>
              <w:t>Desirable</w:t>
            </w:r>
          </w:p>
        </w:tc>
      </w:tr>
      <w:tr w:rsidR="009F1ECC" w:rsidRPr="00B958EE" w14:paraId="39BF410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AA935F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58EE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E48EB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449970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5AF2CCC6" w14:textId="77777777" w:rsidTr="00406FD6">
        <w:trPr>
          <w:trHeight w:val="13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74A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 w:rsidRPr="0000515C">
              <w:rPr>
                <w:rFonts w:ascii="Calibri" w:hAnsi="Calibri" w:cs="Arial"/>
                <w:sz w:val="22"/>
                <w:szCs w:val="22"/>
              </w:rPr>
              <w:t>GCSEs at grades 9 to 4 (</w:t>
            </w:r>
            <w:r>
              <w:rPr>
                <w:rFonts w:ascii="Calibri" w:hAnsi="Calibri" w:cs="Arial"/>
                <w:sz w:val="22"/>
                <w:szCs w:val="22"/>
              </w:rPr>
              <w:t>A* to C) including English and M</w:t>
            </w:r>
            <w:r w:rsidRPr="0000515C">
              <w:rPr>
                <w:rFonts w:ascii="Calibri" w:hAnsi="Calibri" w:cs="Arial"/>
                <w:sz w:val="22"/>
                <w:szCs w:val="22"/>
              </w:rPr>
              <w:t xml:space="preserve">aths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58F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92F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532B98A6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B21B" w14:textId="77777777" w:rsidR="009F1ECC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Excellent literacy and numeracy skills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780C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2DB7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9607EE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9F8" w14:textId="77777777" w:rsidR="009F1ECC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Satisfactory DBS and safeguarding checks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DFC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862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8E2" w:rsidRPr="00B958EE" w14:paraId="368E38FA" w14:textId="77777777" w:rsidTr="002078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360F" w14:textId="092CA584" w:rsidR="002078E2" w:rsidRPr="002078E2" w:rsidRDefault="002078E2" w:rsidP="00406FD6">
            <w:pPr>
              <w:rPr>
                <w:rFonts w:ascii="Calibri" w:hAnsi="Calibri" w:cs="Arial"/>
                <w:sz w:val="22"/>
                <w:szCs w:val="22"/>
              </w:rPr>
            </w:pPr>
            <w:r w:rsidRPr="002078E2">
              <w:rPr>
                <w:rFonts w:ascii="Calibri" w:hAnsi="Calibri" w:cs="Arial"/>
                <w:sz w:val="22"/>
                <w:szCs w:val="22"/>
              </w:rPr>
              <w:t>Food safety certificate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C17A" w14:textId="77777777" w:rsidR="002078E2" w:rsidRPr="002078E2" w:rsidRDefault="002078E2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520B" w14:textId="2C19A634" w:rsidR="002078E2" w:rsidRPr="002078E2" w:rsidRDefault="002078E2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9F1ECC" w:rsidRPr="00B958EE" w14:paraId="6ABE1A5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F0491D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58EE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31D36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87BF2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F1ECC" w:rsidRPr="00B958EE" w14:paraId="78DCAA6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C50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working with or caring for children of an appropriate 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813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F7E3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7AE639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999" w14:textId="77777777" w:rsidR="009F1ECC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of working successfully as part of a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B022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E21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4C6C65BD" w14:textId="77777777" w:rsidTr="00406FD6">
        <w:trPr>
          <w:trHeight w:val="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2FE888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Professional Knowledge, </w:t>
            </w:r>
            <w:r w:rsidRPr="00B958EE">
              <w:rPr>
                <w:rFonts w:ascii="Calibri" w:hAnsi="Calibri" w:cs="Arial"/>
                <w:b/>
                <w:sz w:val="22"/>
                <w:szCs w:val="22"/>
              </w:rPr>
              <w:t>Understanding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and Skills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F87E3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0F423A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3281A17D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AD66" w14:textId="2A7E0A5E" w:rsidR="009F1ECC" w:rsidRPr="00B958EE" w:rsidRDefault="009F1ECC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Understands the role of </w:t>
            </w:r>
            <w:r w:rsidR="00275D2F">
              <w:rPr>
                <w:rFonts w:ascii="Calibri" w:hAnsi="Calibri" w:cs="Arial"/>
                <w:sz w:val="22"/>
                <w:szCs w:val="22"/>
              </w:rPr>
              <w:t>school staff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in supporting pupil </w:t>
            </w:r>
            <w:r w:rsidR="00275D2F">
              <w:rPr>
                <w:rFonts w:ascii="Calibri" w:hAnsi="Calibri" w:cs="Arial"/>
                <w:sz w:val="22"/>
                <w:szCs w:val="22"/>
              </w:rPr>
              <w:t>wellbeing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CCD6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231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B054F8E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F8E" w14:textId="06227296" w:rsidR="009F1ECC" w:rsidRPr="002F2BF8" w:rsidRDefault="00275D2F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Able to lead group</w:t>
            </w:r>
            <w:r w:rsidR="009F1EC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activities s</w:t>
            </w:r>
            <w:r w:rsidR="009F1ECC">
              <w:rPr>
                <w:rFonts w:ascii="Calibri" w:hAnsi="Calibri" w:cs="Arial"/>
                <w:sz w:val="22"/>
                <w:szCs w:val="22"/>
              </w:rPr>
              <w:t xml:space="preserve">kilfully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779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D10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20C149EC" w14:textId="77777777" w:rsidTr="00406FD6">
        <w:trPr>
          <w:trHeight w:val="15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2A6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Understands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the principle </w:t>
            </w:r>
            <w:r>
              <w:rPr>
                <w:rFonts w:ascii="Calibri" w:hAnsi="Calibri" w:cs="Arial"/>
                <w:sz w:val="22"/>
                <w:szCs w:val="22"/>
              </w:rPr>
              <w:t xml:space="preserve">of </w:t>
            </w:r>
            <w:r w:rsidRPr="00B958EE">
              <w:rPr>
                <w:rFonts w:ascii="Calibri" w:hAnsi="Calibri" w:cs="Arial"/>
                <w:sz w:val="22"/>
                <w:szCs w:val="22"/>
              </w:rPr>
              <w:t>Equality of Opportunity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16A8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D12B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7273144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169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t>Understand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and show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a commitment towards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safeguarding, </w:t>
            </w:r>
            <w:r w:rsidRPr="00B958EE">
              <w:rPr>
                <w:rFonts w:ascii="Calibri" w:hAnsi="Calibri" w:cs="Arial"/>
                <w:sz w:val="22"/>
                <w:szCs w:val="22"/>
              </w:rPr>
              <w:t>child protection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and wellbeing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D85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19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71F30B5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DD0DBB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Specific</w:t>
            </w:r>
            <w:r w:rsidRPr="00B958EE">
              <w:rPr>
                <w:rFonts w:ascii="Calibri" w:hAnsi="Calibri" w:cs="Arial"/>
                <w:b/>
                <w:sz w:val="22"/>
                <w:szCs w:val="22"/>
              </w:rPr>
              <w:t xml:space="preserve"> Skills and Abilities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648C30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62CB5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506B9A3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4567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ood ICT knowledge and skills </w:t>
            </w:r>
            <w:r>
              <w:rPr>
                <w:rFonts w:ascii="Calibri" w:hAnsi="Calibri" w:cs="Arial"/>
                <w:sz w:val="22"/>
                <w:szCs w:val="22"/>
              </w:rPr>
              <w:t>and an ability to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use </w:t>
            </w:r>
            <w:r>
              <w:rPr>
                <w:rFonts w:ascii="Calibri" w:hAnsi="Calibri" w:cs="Arial"/>
                <w:sz w:val="22"/>
                <w:szCs w:val="22"/>
              </w:rPr>
              <w:t>technology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to enhance the learning and teaching of all subjects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C5B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407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75D2F" w:rsidRPr="00B958EE" w14:paraId="61E9F0E0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04F" w14:textId="6E9EC71A" w:rsidR="00275D2F" w:rsidRDefault="00275D2F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Basic knowledge of first aid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7A66" w14:textId="77777777" w:rsidR="00275D2F" w:rsidRPr="00B958EE" w:rsidRDefault="00275D2F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81A1" w14:textId="77777777" w:rsidR="00275D2F" w:rsidRPr="00B958EE" w:rsidRDefault="00275D2F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6AC77D2A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491" w14:textId="2575F9F3" w:rsidR="00275D2F" w:rsidRDefault="00275D2F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Basic knowledge of food preparation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1AE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4D7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9F1ECC" w:rsidRPr="00B958EE" w14:paraId="74C84B99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C6A" w14:textId="77777777" w:rsidR="009F1ECC" w:rsidRPr="00B958EE" w:rsidRDefault="009F1ECC" w:rsidP="00406F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Able to c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ommunicate effectively (both orally and in writing)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2E3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545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685BF15F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C457E3" w14:textId="77777777" w:rsidR="009F1ECC" w:rsidRPr="00B51CF5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51CF5">
              <w:rPr>
                <w:rFonts w:ascii="Calibri" w:hAnsi="Calibri"/>
                <w:b/>
                <w:sz w:val="22"/>
                <w:szCs w:val="22"/>
              </w:rPr>
              <w:t>Personal Qualities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C8418" w14:textId="77777777" w:rsidR="009F1ECC" w:rsidRPr="00B51CF5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146462" w14:textId="77777777" w:rsidR="009F1ECC" w:rsidRPr="00B51CF5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F1ECC" w:rsidRPr="00B958EE" w14:paraId="2B2C571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A753" w14:textId="77777777" w:rsidR="009F1ECC" w:rsidRDefault="009F1ECC" w:rsidP="00406FD6">
            <w:pPr>
              <w:tabs>
                <w:tab w:val="left" w:pos="153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Understands the school aims and values, and has a genuine desire to promote these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E8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2CB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E7826DE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7BB" w14:textId="77777777" w:rsidR="009F1ECC" w:rsidRPr="00B958EE" w:rsidRDefault="009F1ECC" w:rsidP="00406FD6">
            <w:pPr>
              <w:tabs>
                <w:tab w:val="left" w:pos="153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High expectations of themselves and the children they work with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15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E43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2A7441EA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30E" w14:textId="77777777" w:rsidR="009F1ECC" w:rsidRPr="00B958EE" w:rsidRDefault="009F1ECC" w:rsidP="00406FD6">
            <w:pPr>
              <w:tabs>
                <w:tab w:val="left" w:pos="99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ood interpersonal skills, with the ability to enthuse and motivate </w:t>
            </w:r>
            <w:r>
              <w:rPr>
                <w:rFonts w:ascii="Calibri" w:hAnsi="Calibri"/>
                <w:sz w:val="22"/>
                <w:szCs w:val="22"/>
              </w:rPr>
              <w:t xml:space="preserve">children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B09A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C67C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E649C30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0B2" w14:textId="77777777" w:rsidR="009F1ECC" w:rsidRPr="00B958EE" w:rsidRDefault="009F1ECC" w:rsidP="00406F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Able to e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stablish and develop close relationships with parents, </w:t>
            </w:r>
            <w:r>
              <w:rPr>
                <w:rFonts w:ascii="Calibri" w:hAnsi="Calibri"/>
                <w:sz w:val="22"/>
                <w:szCs w:val="22"/>
              </w:rPr>
              <w:t>staff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and the community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2977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9B0A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54E08FF7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0D7" w14:textId="77777777" w:rsidR="009F1ECC" w:rsidRPr="00B958EE" w:rsidRDefault="009F1ECC" w:rsidP="00406F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Has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a flexible approach to work and </w:t>
            </w:r>
            <w:r>
              <w:rPr>
                <w:rFonts w:ascii="Calibri" w:hAnsi="Calibri"/>
                <w:sz w:val="22"/>
                <w:szCs w:val="22"/>
              </w:rPr>
              <w:t>is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a proactive team member who shows respect for their colleagues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2CE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CB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A58E9E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C71" w14:textId="77777777" w:rsidR="009F1ECC" w:rsidRPr="00B958EE" w:rsidRDefault="009F1ECC" w:rsidP="00406FD6">
            <w:pPr>
              <w:tabs>
                <w:tab w:val="left" w:pos="99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Able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to manage own work load effectiv</w:t>
            </w:r>
            <w:r>
              <w:rPr>
                <w:rFonts w:ascii="Calibri" w:hAnsi="Calibri"/>
                <w:sz w:val="22"/>
                <w:szCs w:val="22"/>
              </w:rPr>
              <w:t xml:space="preserve">ely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929B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8D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47109EC7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928" w14:textId="77777777" w:rsidR="009F1ECC" w:rsidRPr="00B958EE" w:rsidRDefault="009F1ECC" w:rsidP="00406FD6">
            <w:pPr>
              <w:tabs>
                <w:tab w:val="left" w:pos="99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Shows an o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penness and willingness to </w:t>
            </w:r>
            <w:r>
              <w:rPr>
                <w:rFonts w:ascii="Calibri" w:hAnsi="Calibri"/>
                <w:sz w:val="22"/>
                <w:szCs w:val="22"/>
              </w:rPr>
              <w:t>constantly improve</w:t>
            </w:r>
            <w:r w:rsidRPr="00B958EE">
              <w:rPr>
                <w:rFonts w:ascii="Calibri" w:hAnsi="Calibri"/>
                <w:sz w:val="22"/>
                <w:szCs w:val="22"/>
              </w:rPr>
              <w:t>, build</w:t>
            </w:r>
            <w:r>
              <w:rPr>
                <w:rFonts w:ascii="Calibri" w:hAnsi="Calibri"/>
                <w:sz w:val="22"/>
                <w:szCs w:val="22"/>
              </w:rPr>
              <w:t>ing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upon feedback </w:t>
            </w:r>
            <w:r>
              <w:rPr>
                <w:rFonts w:ascii="Calibri" w:hAnsi="Calibri"/>
                <w:sz w:val="22"/>
                <w:szCs w:val="22"/>
              </w:rPr>
              <w:t>and demonstrating the drive to be an outstanding practitioner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7D5E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3FF6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3A80D09" w14:textId="77777777" w:rsidR="009F1ECC" w:rsidRPr="00854512" w:rsidRDefault="009F1ECC" w:rsidP="009F1ECC">
      <w:pPr>
        <w:pStyle w:val="p4"/>
        <w:tabs>
          <w:tab w:val="clear" w:pos="220"/>
          <w:tab w:val="left" w:pos="-5812"/>
          <w:tab w:val="left" w:pos="-5670"/>
        </w:tabs>
        <w:spacing w:line="240" w:lineRule="auto"/>
        <w:ind w:left="0" w:right="-65" w:firstLine="0"/>
        <w:rPr>
          <w:rFonts w:ascii="Calibri" w:hAnsi="Calibri"/>
          <w:sz w:val="22"/>
        </w:rPr>
      </w:pPr>
    </w:p>
    <w:p w14:paraId="6735A659" w14:textId="77777777" w:rsidR="009F1ECC" w:rsidRDefault="009F1ECC" w:rsidP="00306657"/>
    <w:sectPr w:rsidR="009F1ECC" w:rsidSect="00D17D5F">
      <w:footerReference w:type="default" r:id="rId9"/>
      <w:pgSz w:w="11906" w:h="16838" w:code="9"/>
      <w:pgMar w:top="1134" w:right="1440" w:bottom="1134" w:left="1440" w:header="720" w:footer="28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4F886" w14:textId="77777777" w:rsidR="001A6F3E" w:rsidRDefault="001A6F3E">
      <w:r>
        <w:separator/>
      </w:r>
    </w:p>
  </w:endnote>
  <w:endnote w:type="continuationSeparator" w:id="0">
    <w:p w14:paraId="2B37FA93" w14:textId="77777777" w:rsidR="001A6F3E" w:rsidRDefault="001A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556FB" w14:textId="77777777" w:rsidR="001A6F3E" w:rsidRDefault="001A6F3E" w:rsidP="005C0D24">
    <w:pPr>
      <w:tabs>
        <w:tab w:val="left" w:pos="6180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05B9" w14:textId="77777777" w:rsidR="001A6F3E" w:rsidRDefault="001A6F3E">
      <w:r>
        <w:separator/>
      </w:r>
    </w:p>
  </w:footnote>
  <w:footnote w:type="continuationSeparator" w:id="0">
    <w:p w14:paraId="6F7C0A03" w14:textId="77777777" w:rsidR="001A6F3E" w:rsidRDefault="001A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A716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91B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2A5E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A3D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9B66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FD70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BC1DCF"/>
    <w:multiLevelType w:val="hybridMultilevel"/>
    <w:tmpl w:val="A08C93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F3B49"/>
    <w:multiLevelType w:val="hybridMultilevel"/>
    <w:tmpl w:val="3A04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D4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A124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6B1A19"/>
    <w:multiLevelType w:val="hybridMultilevel"/>
    <w:tmpl w:val="939C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4011E"/>
    <w:multiLevelType w:val="hybridMultilevel"/>
    <w:tmpl w:val="F86AAB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032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E5A49FA"/>
    <w:multiLevelType w:val="hybridMultilevel"/>
    <w:tmpl w:val="81528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B18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221143"/>
    <w:multiLevelType w:val="singleLevel"/>
    <w:tmpl w:val="CB5E8F9A"/>
    <w:lvl w:ilvl="0">
      <w:start w:val="1"/>
      <w:numFmt w:val="lowerRoman"/>
      <w:lvlText w:val="%1."/>
      <w:lvlJc w:val="left"/>
      <w:pPr>
        <w:tabs>
          <w:tab w:val="num" w:pos="1584"/>
        </w:tabs>
        <w:ind w:left="1584" w:hanging="720"/>
      </w:pPr>
      <w:rPr>
        <w:rFonts w:hint="default"/>
      </w:rPr>
    </w:lvl>
  </w:abstractNum>
  <w:abstractNum w:abstractNumId="16" w15:restartNumberingAfterBreak="0">
    <w:nsid w:val="48814BBD"/>
    <w:multiLevelType w:val="hybridMultilevel"/>
    <w:tmpl w:val="C6B0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45D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B901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D52840"/>
    <w:multiLevelType w:val="hybridMultilevel"/>
    <w:tmpl w:val="9286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713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C40597"/>
    <w:multiLevelType w:val="hybridMultilevel"/>
    <w:tmpl w:val="205478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7C7A2C5A"/>
    <w:multiLevelType w:val="hybridMultilevel"/>
    <w:tmpl w:val="66AC4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A04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15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21"/>
  </w:num>
  <w:num w:numId="10">
    <w:abstractNumId w:val="23"/>
  </w:num>
  <w:num w:numId="11">
    <w:abstractNumId w:val="13"/>
  </w:num>
  <w:num w:numId="12">
    <w:abstractNumId w:val="2"/>
  </w:num>
  <w:num w:numId="13">
    <w:abstractNumId w:val="24"/>
  </w:num>
  <w:num w:numId="14">
    <w:abstractNumId w:val="1"/>
  </w:num>
  <w:num w:numId="15">
    <w:abstractNumId w:val="4"/>
  </w:num>
  <w:num w:numId="16">
    <w:abstractNumId w:val="9"/>
  </w:num>
  <w:num w:numId="17">
    <w:abstractNumId w:val="12"/>
  </w:num>
  <w:num w:numId="18">
    <w:abstractNumId w:val="14"/>
  </w:num>
  <w:num w:numId="19">
    <w:abstractNumId w:val="8"/>
  </w:num>
  <w:num w:numId="20">
    <w:abstractNumId w:val="18"/>
  </w:num>
  <w:num w:numId="21">
    <w:abstractNumId w:val="20"/>
  </w:num>
  <w:num w:numId="22">
    <w:abstractNumId w:val="10"/>
  </w:num>
  <w:num w:numId="23">
    <w:abstractNumId w:val="19"/>
  </w:num>
  <w:num w:numId="24">
    <w:abstractNumId w:val="22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5F"/>
    <w:rsid w:val="0000515C"/>
    <w:rsid w:val="00036797"/>
    <w:rsid w:val="00042611"/>
    <w:rsid w:val="00055920"/>
    <w:rsid w:val="000831F3"/>
    <w:rsid w:val="00087667"/>
    <w:rsid w:val="000952A2"/>
    <w:rsid w:val="000A2985"/>
    <w:rsid w:val="000C504D"/>
    <w:rsid w:val="000C6C55"/>
    <w:rsid w:val="000D4E7A"/>
    <w:rsid w:val="000E2FA0"/>
    <w:rsid w:val="001436AF"/>
    <w:rsid w:val="00144D93"/>
    <w:rsid w:val="00147885"/>
    <w:rsid w:val="00150DDD"/>
    <w:rsid w:val="00175627"/>
    <w:rsid w:val="001A1FC8"/>
    <w:rsid w:val="001A2005"/>
    <w:rsid w:val="001A2EED"/>
    <w:rsid w:val="001A6F3E"/>
    <w:rsid w:val="001C4564"/>
    <w:rsid w:val="001C59AF"/>
    <w:rsid w:val="001F2997"/>
    <w:rsid w:val="001F509D"/>
    <w:rsid w:val="002017F4"/>
    <w:rsid w:val="002078E2"/>
    <w:rsid w:val="002407C2"/>
    <w:rsid w:val="00252EC0"/>
    <w:rsid w:val="002563D2"/>
    <w:rsid w:val="00275D2F"/>
    <w:rsid w:val="00285732"/>
    <w:rsid w:val="00293963"/>
    <w:rsid w:val="002C0C1B"/>
    <w:rsid w:val="002D3BF5"/>
    <w:rsid w:val="002E17ED"/>
    <w:rsid w:val="002F2BF8"/>
    <w:rsid w:val="003046B4"/>
    <w:rsid w:val="00306657"/>
    <w:rsid w:val="00317E64"/>
    <w:rsid w:val="00330799"/>
    <w:rsid w:val="00352A9E"/>
    <w:rsid w:val="003879A1"/>
    <w:rsid w:val="00387CD7"/>
    <w:rsid w:val="003959E5"/>
    <w:rsid w:val="003A3488"/>
    <w:rsid w:val="003C3C81"/>
    <w:rsid w:val="003E0209"/>
    <w:rsid w:val="003E306E"/>
    <w:rsid w:val="00404979"/>
    <w:rsid w:val="0041783C"/>
    <w:rsid w:val="00437659"/>
    <w:rsid w:val="004808AF"/>
    <w:rsid w:val="00492880"/>
    <w:rsid w:val="0049445F"/>
    <w:rsid w:val="004D4453"/>
    <w:rsid w:val="004E0AB8"/>
    <w:rsid w:val="004E1A8C"/>
    <w:rsid w:val="00502786"/>
    <w:rsid w:val="00532202"/>
    <w:rsid w:val="005432D8"/>
    <w:rsid w:val="00593A7D"/>
    <w:rsid w:val="005C0D24"/>
    <w:rsid w:val="005C72A3"/>
    <w:rsid w:val="005C79F6"/>
    <w:rsid w:val="005E6788"/>
    <w:rsid w:val="00614169"/>
    <w:rsid w:val="006169D5"/>
    <w:rsid w:val="00617006"/>
    <w:rsid w:val="00635267"/>
    <w:rsid w:val="00673FF1"/>
    <w:rsid w:val="00693D6B"/>
    <w:rsid w:val="006B4F9D"/>
    <w:rsid w:val="006B6963"/>
    <w:rsid w:val="00705DD0"/>
    <w:rsid w:val="00706043"/>
    <w:rsid w:val="00712827"/>
    <w:rsid w:val="00743EE3"/>
    <w:rsid w:val="0076023E"/>
    <w:rsid w:val="00761177"/>
    <w:rsid w:val="00782A47"/>
    <w:rsid w:val="007D0E9B"/>
    <w:rsid w:val="007E7E8E"/>
    <w:rsid w:val="007F4E1E"/>
    <w:rsid w:val="0080498B"/>
    <w:rsid w:val="00854512"/>
    <w:rsid w:val="0086582F"/>
    <w:rsid w:val="008701A1"/>
    <w:rsid w:val="00874EE7"/>
    <w:rsid w:val="008776BE"/>
    <w:rsid w:val="00885F08"/>
    <w:rsid w:val="008863D1"/>
    <w:rsid w:val="008916C7"/>
    <w:rsid w:val="008938E5"/>
    <w:rsid w:val="008A17A2"/>
    <w:rsid w:val="008E2D57"/>
    <w:rsid w:val="008F3CE4"/>
    <w:rsid w:val="00904058"/>
    <w:rsid w:val="00905370"/>
    <w:rsid w:val="009159CD"/>
    <w:rsid w:val="00960161"/>
    <w:rsid w:val="009645BA"/>
    <w:rsid w:val="00971573"/>
    <w:rsid w:val="00975B46"/>
    <w:rsid w:val="009A4727"/>
    <w:rsid w:val="009C1FAD"/>
    <w:rsid w:val="009E120C"/>
    <w:rsid w:val="009F1ECC"/>
    <w:rsid w:val="00A321BA"/>
    <w:rsid w:val="00A426DA"/>
    <w:rsid w:val="00A51A0B"/>
    <w:rsid w:val="00A536FD"/>
    <w:rsid w:val="00A764B1"/>
    <w:rsid w:val="00A82F60"/>
    <w:rsid w:val="00A83232"/>
    <w:rsid w:val="00A83471"/>
    <w:rsid w:val="00A84333"/>
    <w:rsid w:val="00AF7A5F"/>
    <w:rsid w:val="00B32F12"/>
    <w:rsid w:val="00B44FB0"/>
    <w:rsid w:val="00B51CF5"/>
    <w:rsid w:val="00B601FE"/>
    <w:rsid w:val="00B6741F"/>
    <w:rsid w:val="00B70F08"/>
    <w:rsid w:val="00B71F03"/>
    <w:rsid w:val="00B80EBB"/>
    <w:rsid w:val="00B843AA"/>
    <w:rsid w:val="00B87FEB"/>
    <w:rsid w:val="00B958EE"/>
    <w:rsid w:val="00BA459F"/>
    <w:rsid w:val="00BA70EA"/>
    <w:rsid w:val="00BE219B"/>
    <w:rsid w:val="00BF0462"/>
    <w:rsid w:val="00BF7309"/>
    <w:rsid w:val="00C00170"/>
    <w:rsid w:val="00C02C6F"/>
    <w:rsid w:val="00C15974"/>
    <w:rsid w:val="00C32056"/>
    <w:rsid w:val="00C35765"/>
    <w:rsid w:val="00C419B7"/>
    <w:rsid w:val="00C55E9C"/>
    <w:rsid w:val="00C77D57"/>
    <w:rsid w:val="00C86931"/>
    <w:rsid w:val="00CB0458"/>
    <w:rsid w:val="00CD37A8"/>
    <w:rsid w:val="00CD52BD"/>
    <w:rsid w:val="00CE12C9"/>
    <w:rsid w:val="00CE7E43"/>
    <w:rsid w:val="00D02D5E"/>
    <w:rsid w:val="00D17D5F"/>
    <w:rsid w:val="00D2045C"/>
    <w:rsid w:val="00D30811"/>
    <w:rsid w:val="00D32D2B"/>
    <w:rsid w:val="00D62E27"/>
    <w:rsid w:val="00D71826"/>
    <w:rsid w:val="00D94B68"/>
    <w:rsid w:val="00DB11F0"/>
    <w:rsid w:val="00DB32DD"/>
    <w:rsid w:val="00DB689A"/>
    <w:rsid w:val="00DC0AD4"/>
    <w:rsid w:val="00DC1C77"/>
    <w:rsid w:val="00DC632A"/>
    <w:rsid w:val="00E175EF"/>
    <w:rsid w:val="00E3036A"/>
    <w:rsid w:val="00E55A90"/>
    <w:rsid w:val="00E6630B"/>
    <w:rsid w:val="00EA7825"/>
    <w:rsid w:val="00EB08AD"/>
    <w:rsid w:val="00ED3A7C"/>
    <w:rsid w:val="00EE3DCE"/>
    <w:rsid w:val="00EE5AE4"/>
    <w:rsid w:val="00F06D91"/>
    <w:rsid w:val="00F56F8B"/>
    <w:rsid w:val="00F8049A"/>
    <w:rsid w:val="00F8141F"/>
    <w:rsid w:val="00F83AE1"/>
    <w:rsid w:val="00F85FD6"/>
    <w:rsid w:val="00FB5785"/>
    <w:rsid w:val="00FE5840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AD70B8"/>
  <w15:docId w15:val="{65181E1E-9C04-4955-BB50-41B52AB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49A"/>
    <w:rPr>
      <w:lang w:eastAsia="en-US"/>
    </w:rPr>
  </w:style>
  <w:style w:type="paragraph" w:styleId="Heading1">
    <w:name w:val="heading 1"/>
    <w:basedOn w:val="Normal"/>
    <w:next w:val="Normal"/>
    <w:qFormat/>
    <w:rsid w:val="00F8049A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F8049A"/>
    <w:pPr>
      <w:keepNext/>
      <w:outlineLvl w:val="1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F8049A"/>
    <w:pPr>
      <w:keepNext/>
      <w:outlineLvl w:val="3"/>
    </w:pPr>
    <w:rPr>
      <w:sz w:val="28"/>
      <w:u w:val="thick"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E0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4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049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30799"/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rsid w:val="001436AF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">
    <w:name w:val="p2"/>
    <w:basedOn w:val="Normal"/>
    <w:rsid w:val="001436AF"/>
    <w:pPr>
      <w:widowControl w:val="0"/>
      <w:tabs>
        <w:tab w:val="left" w:pos="720"/>
      </w:tabs>
      <w:spacing w:line="320" w:lineRule="atLeast"/>
    </w:pPr>
    <w:rPr>
      <w:snapToGrid w:val="0"/>
      <w:sz w:val="24"/>
    </w:rPr>
  </w:style>
  <w:style w:type="paragraph" w:customStyle="1" w:styleId="p3">
    <w:name w:val="p3"/>
    <w:basedOn w:val="Normal"/>
    <w:rsid w:val="001436AF"/>
    <w:pPr>
      <w:widowControl w:val="0"/>
      <w:tabs>
        <w:tab w:val="left" w:pos="740"/>
      </w:tabs>
      <w:spacing w:line="340" w:lineRule="atLeast"/>
    </w:pPr>
    <w:rPr>
      <w:snapToGrid w:val="0"/>
      <w:sz w:val="24"/>
    </w:rPr>
  </w:style>
  <w:style w:type="paragraph" w:customStyle="1" w:styleId="p4">
    <w:name w:val="p4"/>
    <w:basedOn w:val="Normal"/>
    <w:rsid w:val="001436AF"/>
    <w:pPr>
      <w:widowControl w:val="0"/>
      <w:tabs>
        <w:tab w:val="left" w:pos="220"/>
      </w:tabs>
      <w:spacing w:line="320" w:lineRule="atLeast"/>
      <w:ind w:left="1152" w:hanging="288"/>
    </w:pPr>
    <w:rPr>
      <w:snapToGrid w:val="0"/>
      <w:sz w:val="24"/>
    </w:rPr>
  </w:style>
  <w:style w:type="paragraph" w:customStyle="1" w:styleId="p5">
    <w:name w:val="p5"/>
    <w:basedOn w:val="Normal"/>
    <w:rsid w:val="001436AF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p6">
    <w:name w:val="p6"/>
    <w:basedOn w:val="Normal"/>
    <w:rsid w:val="001436AF"/>
    <w:pPr>
      <w:widowControl w:val="0"/>
      <w:spacing w:line="340" w:lineRule="atLeast"/>
      <w:ind w:left="1152" w:hanging="288"/>
    </w:pPr>
    <w:rPr>
      <w:snapToGrid w:val="0"/>
      <w:sz w:val="24"/>
    </w:rPr>
  </w:style>
  <w:style w:type="paragraph" w:customStyle="1" w:styleId="p7">
    <w:name w:val="p7"/>
    <w:basedOn w:val="Normal"/>
    <w:rsid w:val="001436AF"/>
    <w:pPr>
      <w:widowControl w:val="0"/>
      <w:tabs>
        <w:tab w:val="left" w:pos="800"/>
        <w:tab w:val="left" w:pos="1120"/>
      </w:tabs>
      <w:spacing w:line="320" w:lineRule="atLeast"/>
      <w:ind w:left="288" w:hanging="288"/>
    </w:pPr>
    <w:rPr>
      <w:snapToGrid w:val="0"/>
      <w:sz w:val="24"/>
    </w:rPr>
  </w:style>
  <w:style w:type="paragraph" w:customStyle="1" w:styleId="p10">
    <w:name w:val="p10"/>
    <w:basedOn w:val="Normal"/>
    <w:rsid w:val="001436AF"/>
    <w:pPr>
      <w:widowControl w:val="0"/>
      <w:spacing w:line="320" w:lineRule="atLeast"/>
      <w:ind w:left="288" w:hanging="432"/>
    </w:pPr>
    <w:rPr>
      <w:snapToGrid w:val="0"/>
      <w:sz w:val="24"/>
    </w:rPr>
  </w:style>
  <w:style w:type="paragraph" w:customStyle="1" w:styleId="p11">
    <w:name w:val="p11"/>
    <w:basedOn w:val="Normal"/>
    <w:rsid w:val="001436AF"/>
    <w:pPr>
      <w:widowControl w:val="0"/>
      <w:spacing w:line="320" w:lineRule="atLeast"/>
      <w:ind w:left="432" w:hanging="288"/>
    </w:pPr>
    <w:rPr>
      <w:snapToGrid w:val="0"/>
      <w:sz w:val="24"/>
    </w:rPr>
  </w:style>
  <w:style w:type="paragraph" w:styleId="BodyTextIndent">
    <w:name w:val="Body Text Indent"/>
    <w:basedOn w:val="Normal"/>
    <w:rsid w:val="001436AF"/>
    <w:pPr>
      <w:tabs>
        <w:tab w:val="left" w:pos="220"/>
      </w:tabs>
      <w:spacing w:line="320" w:lineRule="exact"/>
      <w:ind w:left="426" w:hanging="426"/>
    </w:pPr>
    <w:rPr>
      <w:sz w:val="24"/>
      <w:lang w:val="en-US"/>
    </w:rPr>
  </w:style>
  <w:style w:type="character" w:customStyle="1" w:styleId="Heading4Char">
    <w:name w:val="Heading 4 Char"/>
    <w:link w:val="Heading4"/>
    <w:rsid w:val="00854512"/>
    <w:rPr>
      <w:sz w:val="28"/>
      <w:u w:val="thick"/>
    </w:rPr>
  </w:style>
  <w:style w:type="character" w:customStyle="1" w:styleId="Heading9Char">
    <w:name w:val="Heading 9 Char"/>
    <w:basedOn w:val="DefaultParagraphFont"/>
    <w:link w:val="Heading9"/>
    <w:semiHidden/>
    <w:rsid w:val="003E020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">
    <w:name w:val="Body Text"/>
    <w:basedOn w:val="Normal"/>
    <w:link w:val="BodyTextChar"/>
    <w:rsid w:val="003E02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0209"/>
    <w:rPr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00515C"/>
    <w:pPr>
      <w:spacing w:after="120"/>
    </w:pPr>
    <w:rPr>
      <w:rFonts w:ascii="Arial" w:eastAsia="MS Mincho" w:hAnsi="Arial"/>
      <w:szCs w:val="24"/>
      <w:lang w:val="en-US"/>
    </w:rPr>
  </w:style>
  <w:style w:type="paragraph" w:customStyle="1" w:styleId="4Bulletedcopyblue">
    <w:name w:val="4 Bulleted copy blue"/>
    <w:basedOn w:val="Normal"/>
    <w:qFormat/>
    <w:rsid w:val="0000515C"/>
    <w:pPr>
      <w:numPr>
        <w:numId w:val="24"/>
      </w:numPr>
      <w:spacing w:after="60"/>
    </w:pPr>
    <w:rPr>
      <w:rFonts w:ascii="Arial" w:eastAsia="MS Mincho" w:hAnsi="Arial" w:cs="Arial"/>
      <w:lang w:val="en-US"/>
    </w:rPr>
  </w:style>
  <w:style w:type="character" w:customStyle="1" w:styleId="1bodycopy10ptChar">
    <w:name w:val="1 body copy 10pt Char"/>
    <w:link w:val="1bodycopy10pt"/>
    <w:rsid w:val="0000515C"/>
    <w:rPr>
      <w:rFonts w:ascii="Arial" w:eastAsia="MS Mincho" w:hAnsi="Arial"/>
      <w:szCs w:val="24"/>
      <w:lang w:val="en-US" w:eastAsia="en-US"/>
    </w:rPr>
  </w:style>
  <w:style w:type="paragraph" w:customStyle="1" w:styleId="6Abstract">
    <w:name w:val="6 Abstract"/>
    <w:qFormat/>
    <w:rsid w:val="0000515C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customStyle="1" w:styleId="Text">
    <w:name w:val="Text"/>
    <w:basedOn w:val="BodyText"/>
    <w:link w:val="TextChar"/>
    <w:qFormat/>
    <w:rsid w:val="0000515C"/>
    <w:rPr>
      <w:rFonts w:ascii="Arial" w:eastAsia="MS Mincho" w:hAnsi="Arial" w:cs="Arial"/>
      <w:lang w:val="en-US"/>
    </w:rPr>
  </w:style>
  <w:style w:type="character" w:customStyle="1" w:styleId="TextChar">
    <w:name w:val="Text Char"/>
    <w:link w:val="Text"/>
    <w:rsid w:val="0000515C"/>
    <w:rPr>
      <w:rFonts w:ascii="Arial" w:eastAsia="MS Mincho" w:hAnsi="Arial" w:cs="Arial"/>
      <w:lang w:val="en-US" w:eastAsia="en-US"/>
    </w:rPr>
  </w:style>
  <w:style w:type="paragraph" w:customStyle="1" w:styleId="Tablebodycopy">
    <w:name w:val="Table body copy"/>
    <w:basedOn w:val="1bodycopy10pt"/>
    <w:qFormat/>
    <w:rsid w:val="0000515C"/>
    <w:pPr>
      <w:keepLines/>
      <w:spacing w:after="6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00515C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0515C"/>
    <w:rPr>
      <w:rFonts w:ascii="Arial" w:eastAsia="MS Mincho" w:hAnsi="Arial"/>
      <w:b/>
      <w:color w:val="12263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3a3d05a186ab8abd35815c4947a312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342b9a32da8ece3433e70a0a470f7ec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2056B86B-6848-485B-AF58-46E5EC89A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89B1C-619A-4AC6-96DF-82041CDF5841}"/>
</file>

<file path=customXml/itemProps3.xml><?xml version="1.0" encoding="utf-8"?>
<ds:datastoreItem xmlns:ds="http://schemas.openxmlformats.org/officeDocument/2006/customXml" ds:itemID="{28EAA37B-4629-4406-BA62-0A010AD03303}"/>
</file>

<file path=customXml/itemProps4.xml><?xml version="1.0" encoding="utf-8"?>
<ds:datastoreItem xmlns:ds="http://schemas.openxmlformats.org/officeDocument/2006/customXml" ds:itemID="{7A8069C6-3A10-4FD2-8001-7DF88CD16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605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Dinner Money Refund</vt:lpstr>
    </vt:vector>
  </TitlesOfParts>
  <Company>London Borough of Wandsworth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 Money Refund</dc:title>
  <dc:subject/>
  <dc:creator>its</dc:creator>
  <cp:keywords/>
  <cp:lastModifiedBy>Richard Byrne-Smith</cp:lastModifiedBy>
  <cp:revision>8</cp:revision>
  <cp:lastPrinted>2021-07-14T08:56:00Z</cp:lastPrinted>
  <dcterms:created xsi:type="dcterms:W3CDTF">2021-07-14T08:49:00Z</dcterms:created>
  <dcterms:modified xsi:type="dcterms:W3CDTF">2024-10-16T07:05:00Z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