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070D46B" w14:textId="2C7FD3AE" w:rsidR="00215FC3" w:rsidRPr="00763497" w:rsidRDefault="00C65B2E" w:rsidP="00063D69">
      <w:pPr>
        <w:jc w:val="both"/>
        <w:rPr>
          <w:rFonts w:ascii="Century Gothic" w:eastAsia="Calibri" w:hAnsi="Century Gothic" w:cs="Calibri"/>
          <w:b/>
          <w:sz w:val="22"/>
          <w:szCs w:val="22"/>
          <w:lang w:eastAsia="en-US"/>
        </w:rPr>
      </w:pPr>
      <w:r w:rsidRPr="00763497">
        <w:rPr>
          <w:rFonts w:ascii="Calibri" w:hAnsi="Calibri" w:cs="Calibri"/>
          <w:b/>
          <w:bCs/>
          <w:noProof/>
          <w:color w:val="000000" w:themeColor="text1"/>
          <w:sz w:val="28"/>
          <w:szCs w:val="28"/>
        </w:rPr>
        <w:t>Trinity St Mary’s</w:t>
      </w:r>
      <w:r w:rsidR="00763497" w:rsidRPr="00763497">
        <w:rPr>
          <w:rFonts w:ascii="Century Gothic" w:eastAsia="Calibri" w:hAnsi="Century Gothic" w:cs="Calibri"/>
          <w:b/>
          <w:sz w:val="22"/>
          <w:szCs w:val="22"/>
          <w:lang w:eastAsia="en-US"/>
        </w:rPr>
        <w:t xml:space="preserve"> CE School</w:t>
      </w:r>
      <w:r w:rsidRPr="00763497">
        <w:rPr>
          <w:rFonts w:ascii="Century Gothic" w:eastAsia="Calibri" w:hAnsi="Century Gothic" w:cs="Calibri"/>
          <w:b/>
          <w:sz w:val="22"/>
          <w:szCs w:val="22"/>
          <w:lang w:eastAsia="en-US"/>
        </w:rPr>
        <w:t xml:space="preserve"> </w:t>
      </w:r>
    </w:p>
    <w:p w14:paraId="5391B781" w14:textId="77777777" w:rsidR="007978AC" w:rsidRDefault="007978AC" w:rsidP="00063D69">
      <w:pPr>
        <w:autoSpaceDE w:val="0"/>
        <w:autoSpaceDN w:val="0"/>
        <w:adjustRightInd w:val="0"/>
        <w:jc w:val="both"/>
        <w:rPr>
          <w:rFonts w:ascii="Century Gothic" w:eastAsia="Calibri" w:hAnsi="Century Gothic" w:cs="Calibri"/>
          <w:b/>
          <w:sz w:val="22"/>
          <w:szCs w:val="22"/>
          <w:lang w:eastAsia="en-US"/>
        </w:rPr>
      </w:pPr>
    </w:p>
    <w:p w14:paraId="1839B744" w14:textId="77777777" w:rsidR="00E545A3" w:rsidRPr="00063D69" w:rsidRDefault="00C56954" w:rsidP="00063D69">
      <w:pPr>
        <w:autoSpaceDE w:val="0"/>
        <w:autoSpaceDN w:val="0"/>
        <w:adjustRightInd w:val="0"/>
        <w:jc w:val="both"/>
        <w:rPr>
          <w:rFonts w:ascii="Arial" w:eastAsia="Calibri" w:hAnsi="Arial" w:cs="Arial"/>
          <w:b/>
          <w:sz w:val="22"/>
          <w:szCs w:val="22"/>
          <w:lang w:eastAsia="en-US"/>
        </w:rPr>
      </w:pPr>
      <w:r w:rsidRPr="00063D69">
        <w:rPr>
          <w:rFonts w:ascii="Arial" w:eastAsia="Calibri" w:hAnsi="Arial" w:cs="Arial"/>
          <w:b/>
          <w:sz w:val="22"/>
          <w:szCs w:val="22"/>
          <w:lang w:eastAsia="en-US"/>
        </w:rPr>
        <w:t xml:space="preserve">School </w:t>
      </w:r>
      <w:r w:rsidR="00E545A3" w:rsidRPr="00063D69">
        <w:rPr>
          <w:rFonts w:ascii="Arial" w:eastAsia="Calibri" w:hAnsi="Arial" w:cs="Arial"/>
          <w:b/>
          <w:sz w:val="22"/>
          <w:szCs w:val="22"/>
          <w:lang w:eastAsia="en-US"/>
        </w:rPr>
        <w:t>Business Manager</w:t>
      </w:r>
      <w:r w:rsidR="001D049A" w:rsidRPr="00063D69">
        <w:rPr>
          <w:rFonts w:ascii="Arial" w:eastAsia="Calibri" w:hAnsi="Arial" w:cs="Arial"/>
          <w:b/>
          <w:sz w:val="22"/>
          <w:szCs w:val="22"/>
          <w:lang w:eastAsia="en-US"/>
        </w:rPr>
        <w:t xml:space="preserve"> (SBM)</w:t>
      </w:r>
    </w:p>
    <w:p w14:paraId="793878A7" w14:textId="77777777" w:rsidR="00E545A3" w:rsidRPr="00063D69" w:rsidRDefault="00972BD3" w:rsidP="00063D69">
      <w:pPr>
        <w:autoSpaceDE w:val="0"/>
        <w:autoSpaceDN w:val="0"/>
        <w:adjustRightInd w:val="0"/>
        <w:jc w:val="both"/>
        <w:rPr>
          <w:rFonts w:ascii="Arial" w:eastAsia="Calibri" w:hAnsi="Arial" w:cs="Arial"/>
          <w:b/>
          <w:sz w:val="22"/>
          <w:szCs w:val="22"/>
          <w:lang w:eastAsia="en-US"/>
        </w:rPr>
      </w:pPr>
      <w:r w:rsidRPr="00063D69">
        <w:rPr>
          <w:rFonts w:ascii="Arial" w:eastAsia="Calibri" w:hAnsi="Arial" w:cs="Arial"/>
          <w:b/>
          <w:sz w:val="22"/>
          <w:szCs w:val="22"/>
          <w:lang w:eastAsia="en-US"/>
        </w:rPr>
        <w:t>Job Description</w:t>
      </w:r>
    </w:p>
    <w:p w14:paraId="06798D6A" w14:textId="77777777" w:rsidR="00E545A3" w:rsidRPr="00063D69" w:rsidRDefault="00E545A3" w:rsidP="00063D69">
      <w:pPr>
        <w:autoSpaceDE w:val="0"/>
        <w:autoSpaceDN w:val="0"/>
        <w:adjustRightInd w:val="0"/>
        <w:jc w:val="both"/>
        <w:rPr>
          <w:rFonts w:ascii="Arial" w:eastAsia="Calibri" w:hAnsi="Arial" w:cs="Arial"/>
          <w:sz w:val="22"/>
          <w:szCs w:val="22"/>
          <w:lang w:eastAsia="en-US"/>
        </w:rPr>
      </w:pPr>
    </w:p>
    <w:p w14:paraId="0032E0F8" w14:textId="5AB6B8D0" w:rsidR="00E545A3" w:rsidRDefault="00E545A3" w:rsidP="00063D69">
      <w:pPr>
        <w:autoSpaceDE w:val="0"/>
        <w:autoSpaceDN w:val="0"/>
        <w:adjustRightInd w:val="0"/>
        <w:jc w:val="both"/>
        <w:rPr>
          <w:rFonts w:ascii="Arial" w:hAnsi="Arial" w:cs="Arial"/>
          <w:sz w:val="22"/>
          <w:szCs w:val="22"/>
        </w:rPr>
      </w:pPr>
      <w:r w:rsidRPr="00063D69">
        <w:rPr>
          <w:rFonts w:ascii="Arial" w:hAnsi="Arial" w:cs="Arial"/>
          <w:sz w:val="22"/>
          <w:szCs w:val="22"/>
        </w:rPr>
        <w:t xml:space="preserve">The </w:t>
      </w:r>
      <w:r w:rsidR="00C56954" w:rsidRPr="00063D69">
        <w:rPr>
          <w:rFonts w:ascii="Arial" w:hAnsi="Arial" w:cs="Arial"/>
          <w:sz w:val="22"/>
          <w:szCs w:val="22"/>
        </w:rPr>
        <w:t xml:space="preserve">School </w:t>
      </w:r>
      <w:r w:rsidRPr="00063D69">
        <w:rPr>
          <w:rFonts w:ascii="Arial" w:hAnsi="Arial" w:cs="Arial"/>
          <w:sz w:val="22"/>
          <w:szCs w:val="22"/>
        </w:rPr>
        <w:t>Business Manager (</w:t>
      </w:r>
      <w:r w:rsidR="00C56954" w:rsidRPr="00063D69">
        <w:rPr>
          <w:rFonts w:ascii="Arial" w:hAnsi="Arial" w:cs="Arial"/>
          <w:sz w:val="22"/>
          <w:szCs w:val="22"/>
        </w:rPr>
        <w:t>S</w:t>
      </w:r>
      <w:r w:rsidRPr="00063D69">
        <w:rPr>
          <w:rFonts w:ascii="Arial" w:hAnsi="Arial" w:cs="Arial"/>
          <w:sz w:val="22"/>
          <w:szCs w:val="22"/>
        </w:rPr>
        <w:t xml:space="preserve">BM) works as part of the Senior Leadership Team (SLT) to provide strategic vision and leadership so that </w:t>
      </w:r>
      <w:r w:rsidR="00722C35">
        <w:rPr>
          <w:rFonts w:ascii="Arial" w:hAnsi="Arial" w:cs="Arial"/>
          <w:sz w:val="22"/>
          <w:szCs w:val="22"/>
        </w:rPr>
        <w:t>Trinity St Mary’s CE Primary School</w:t>
      </w:r>
      <w:r w:rsidR="007C7D5E">
        <w:rPr>
          <w:rFonts w:ascii="Arial" w:hAnsi="Arial" w:cs="Arial"/>
          <w:sz w:val="22"/>
          <w:szCs w:val="22"/>
        </w:rPr>
        <w:t xml:space="preserve"> </w:t>
      </w:r>
      <w:r w:rsidR="00722C35">
        <w:rPr>
          <w:rFonts w:ascii="Arial" w:hAnsi="Arial" w:cs="Arial"/>
          <w:sz w:val="22"/>
          <w:szCs w:val="22"/>
        </w:rPr>
        <w:t xml:space="preserve">(TSM) </w:t>
      </w:r>
      <w:r w:rsidRPr="00063D69">
        <w:rPr>
          <w:rFonts w:ascii="Arial" w:hAnsi="Arial" w:cs="Arial"/>
          <w:sz w:val="22"/>
          <w:szCs w:val="22"/>
        </w:rPr>
        <w:t>can deliver its aims and pr</w:t>
      </w:r>
      <w:r w:rsidR="001407C8">
        <w:rPr>
          <w:rFonts w:ascii="Arial" w:hAnsi="Arial" w:cs="Arial"/>
          <w:sz w:val="22"/>
          <w:szCs w:val="22"/>
        </w:rPr>
        <w:t>iorities, ensuring services are</w:t>
      </w:r>
      <w:r w:rsidR="00C11246">
        <w:rPr>
          <w:rFonts w:ascii="Arial" w:hAnsi="Arial" w:cs="Arial"/>
          <w:sz w:val="22"/>
          <w:szCs w:val="22"/>
        </w:rPr>
        <w:t xml:space="preserve"> </w:t>
      </w:r>
      <w:r w:rsidRPr="00063D69">
        <w:rPr>
          <w:rFonts w:ascii="Arial" w:hAnsi="Arial" w:cs="Arial"/>
          <w:sz w:val="22"/>
          <w:szCs w:val="22"/>
        </w:rPr>
        <w:t xml:space="preserve">delivered effectively, efficiently and in line with probity and the </w:t>
      </w:r>
      <w:r w:rsidR="00E34476">
        <w:rPr>
          <w:rFonts w:ascii="Arial" w:hAnsi="Arial" w:cs="Arial"/>
          <w:sz w:val="22"/>
          <w:szCs w:val="22"/>
        </w:rPr>
        <w:t>school’s</w:t>
      </w:r>
      <w:r w:rsidRPr="00063D69">
        <w:rPr>
          <w:rFonts w:ascii="Arial" w:hAnsi="Arial" w:cs="Arial"/>
          <w:sz w:val="22"/>
          <w:szCs w:val="22"/>
        </w:rPr>
        <w:t xml:space="preserve"> governance requirements.</w:t>
      </w:r>
    </w:p>
    <w:p w14:paraId="3AED4C2E" w14:textId="77777777" w:rsidR="001407C8" w:rsidRDefault="001407C8" w:rsidP="00063D69">
      <w:pPr>
        <w:autoSpaceDE w:val="0"/>
        <w:autoSpaceDN w:val="0"/>
        <w:adjustRightInd w:val="0"/>
        <w:jc w:val="both"/>
        <w:rPr>
          <w:rFonts w:ascii="Arial" w:hAnsi="Arial" w:cs="Arial"/>
          <w:sz w:val="22"/>
          <w:szCs w:val="22"/>
        </w:rPr>
      </w:pPr>
    </w:p>
    <w:p w14:paraId="3C90627F" w14:textId="77777777" w:rsidR="00E545A3" w:rsidRPr="00063D69" w:rsidRDefault="00E545A3" w:rsidP="00063D69">
      <w:pPr>
        <w:autoSpaceDE w:val="0"/>
        <w:autoSpaceDN w:val="0"/>
        <w:adjustRightInd w:val="0"/>
        <w:jc w:val="both"/>
        <w:rPr>
          <w:rFonts w:ascii="Arial" w:hAnsi="Arial" w:cs="Arial"/>
          <w:sz w:val="22"/>
          <w:szCs w:val="22"/>
        </w:rPr>
      </w:pPr>
    </w:p>
    <w:p w14:paraId="0A1F6593" w14:textId="77777777" w:rsidR="00E545A3" w:rsidRPr="00063D69" w:rsidRDefault="00E545A3" w:rsidP="00063D69">
      <w:pPr>
        <w:autoSpaceDE w:val="0"/>
        <w:autoSpaceDN w:val="0"/>
        <w:adjustRightInd w:val="0"/>
        <w:jc w:val="both"/>
        <w:rPr>
          <w:rFonts w:ascii="Arial" w:hAnsi="Arial" w:cs="Arial"/>
          <w:sz w:val="22"/>
          <w:szCs w:val="22"/>
        </w:rPr>
      </w:pPr>
      <w:r w:rsidRPr="00063D69">
        <w:rPr>
          <w:rFonts w:ascii="Arial" w:hAnsi="Arial" w:cs="Arial"/>
          <w:sz w:val="22"/>
          <w:szCs w:val="22"/>
        </w:rPr>
        <w:t xml:space="preserve">The </w:t>
      </w:r>
      <w:r w:rsidR="00C56954" w:rsidRPr="00063D69">
        <w:rPr>
          <w:rFonts w:ascii="Arial" w:hAnsi="Arial" w:cs="Arial"/>
          <w:sz w:val="22"/>
          <w:szCs w:val="22"/>
        </w:rPr>
        <w:t>S</w:t>
      </w:r>
      <w:r w:rsidRPr="00063D69">
        <w:rPr>
          <w:rFonts w:ascii="Arial" w:hAnsi="Arial" w:cs="Arial"/>
          <w:sz w:val="22"/>
          <w:szCs w:val="22"/>
        </w:rPr>
        <w:t>BM will work in partnership with the Headteacher to:</w:t>
      </w:r>
    </w:p>
    <w:p w14:paraId="71887E28" w14:textId="77777777" w:rsidR="00E545A3" w:rsidRPr="00063D69" w:rsidRDefault="00E545A3" w:rsidP="00063D69">
      <w:pPr>
        <w:autoSpaceDE w:val="0"/>
        <w:autoSpaceDN w:val="0"/>
        <w:adjustRightInd w:val="0"/>
        <w:jc w:val="both"/>
        <w:rPr>
          <w:rFonts w:ascii="Arial" w:hAnsi="Arial" w:cs="Arial"/>
          <w:sz w:val="22"/>
          <w:szCs w:val="22"/>
        </w:rPr>
      </w:pPr>
    </w:p>
    <w:p w14:paraId="1C5CC8DB" w14:textId="19378A44" w:rsidR="00E545A3" w:rsidRPr="00063D69" w:rsidRDefault="00374FB8" w:rsidP="00063D69">
      <w:pPr>
        <w:numPr>
          <w:ilvl w:val="0"/>
          <w:numId w:val="1"/>
        </w:numPr>
        <w:autoSpaceDE w:val="0"/>
        <w:autoSpaceDN w:val="0"/>
        <w:adjustRightInd w:val="0"/>
        <w:ind w:left="0" w:firstLine="0"/>
        <w:jc w:val="both"/>
        <w:rPr>
          <w:rFonts w:ascii="Arial" w:hAnsi="Arial" w:cs="Arial"/>
          <w:sz w:val="22"/>
          <w:szCs w:val="22"/>
        </w:rPr>
      </w:pPr>
      <w:r>
        <w:rPr>
          <w:rFonts w:ascii="Arial" w:hAnsi="Arial" w:cs="Arial"/>
          <w:sz w:val="22"/>
          <w:szCs w:val="22"/>
        </w:rPr>
        <w:t>P</w:t>
      </w:r>
      <w:r w:rsidR="00E545A3" w:rsidRPr="00063D69">
        <w:rPr>
          <w:rFonts w:ascii="Arial" w:hAnsi="Arial" w:cs="Arial"/>
          <w:sz w:val="22"/>
          <w:szCs w:val="22"/>
        </w:rPr>
        <w:t>rovide vision and strategic leadership for the school</w:t>
      </w:r>
      <w:r w:rsidR="00E34476">
        <w:rPr>
          <w:rFonts w:ascii="Arial" w:hAnsi="Arial" w:cs="Arial"/>
          <w:sz w:val="22"/>
          <w:szCs w:val="22"/>
        </w:rPr>
        <w:t>,</w:t>
      </w:r>
      <w:r w:rsidR="00E545A3" w:rsidRPr="00063D69">
        <w:rPr>
          <w:rFonts w:ascii="Arial" w:hAnsi="Arial" w:cs="Arial"/>
          <w:sz w:val="22"/>
          <w:szCs w:val="22"/>
        </w:rPr>
        <w:t xml:space="preserve"> particularly </w:t>
      </w:r>
      <w:r>
        <w:rPr>
          <w:rFonts w:ascii="Arial" w:hAnsi="Arial" w:cs="Arial"/>
          <w:sz w:val="22"/>
          <w:szCs w:val="22"/>
        </w:rPr>
        <w:t xml:space="preserve">with respect to </w:t>
      </w:r>
      <w:r w:rsidR="00E545A3" w:rsidRPr="00063D69">
        <w:rPr>
          <w:rFonts w:ascii="Arial" w:hAnsi="Arial" w:cs="Arial"/>
          <w:sz w:val="22"/>
          <w:szCs w:val="22"/>
        </w:rPr>
        <w:t>financial</w:t>
      </w:r>
      <w:r>
        <w:rPr>
          <w:rFonts w:ascii="Arial" w:hAnsi="Arial" w:cs="Arial"/>
          <w:sz w:val="22"/>
          <w:szCs w:val="22"/>
        </w:rPr>
        <w:t>, school site</w:t>
      </w:r>
      <w:r w:rsidR="00E545A3" w:rsidRPr="00063D69">
        <w:rPr>
          <w:rFonts w:ascii="Arial" w:hAnsi="Arial" w:cs="Arial"/>
          <w:sz w:val="22"/>
          <w:szCs w:val="22"/>
        </w:rPr>
        <w:t xml:space="preserve"> </w:t>
      </w:r>
      <w:r>
        <w:rPr>
          <w:rFonts w:ascii="Arial" w:hAnsi="Arial" w:cs="Arial"/>
          <w:sz w:val="22"/>
          <w:szCs w:val="22"/>
        </w:rPr>
        <w:t xml:space="preserve">and human resources management </w:t>
      </w:r>
    </w:p>
    <w:p w14:paraId="2E924B02" w14:textId="02C01398" w:rsidR="00E545A3" w:rsidRPr="00063D69" w:rsidRDefault="00374FB8" w:rsidP="00063D69">
      <w:pPr>
        <w:numPr>
          <w:ilvl w:val="0"/>
          <w:numId w:val="1"/>
        </w:numPr>
        <w:autoSpaceDE w:val="0"/>
        <w:autoSpaceDN w:val="0"/>
        <w:adjustRightInd w:val="0"/>
        <w:ind w:left="0" w:firstLine="0"/>
        <w:jc w:val="both"/>
        <w:rPr>
          <w:rFonts w:ascii="Arial" w:hAnsi="Arial" w:cs="Arial"/>
          <w:sz w:val="22"/>
          <w:szCs w:val="22"/>
        </w:rPr>
      </w:pPr>
      <w:r>
        <w:rPr>
          <w:rFonts w:ascii="Arial" w:hAnsi="Arial" w:cs="Arial"/>
          <w:sz w:val="22"/>
          <w:szCs w:val="22"/>
        </w:rPr>
        <w:t>C</w:t>
      </w:r>
      <w:r w:rsidR="00E545A3" w:rsidRPr="00063D69">
        <w:rPr>
          <w:rFonts w:ascii="Arial" w:hAnsi="Arial" w:cs="Arial"/>
          <w:sz w:val="22"/>
          <w:szCs w:val="22"/>
        </w:rPr>
        <w:t xml:space="preserve">reate, maintain and develop conditions which enable effective </w:t>
      </w:r>
      <w:proofErr w:type="gramStart"/>
      <w:r w:rsidR="00E545A3" w:rsidRPr="00063D69">
        <w:rPr>
          <w:rFonts w:ascii="Arial" w:hAnsi="Arial" w:cs="Arial"/>
          <w:sz w:val="22"/>
          <w:szCs w:val="22"/>
        </w:rPr>
        <w:t>learning;</w:t>
      </w:r>
      <w:proofErr w:type="gramEnd"/>
    </w:p>
    <w:p w14:paraId="3D545036" w14:textId="1DBC6D3C" w:rsidR="007978AC" w:rsidRPr="00063D69" w:rsidRDefault="00374FB8" w:rsidP="00063D69">
      <w:pPr>
        <w:numPr>
          <w:ilvl w:val="0"/>
          <w:numId w:val="1"/>
        </w:numPr>
        <w:autoSpaceDE w:val="0"/>
        <w:autoSpaceDN w:val="0"/>
        <w:adjustRightInd w:val="0"/>
        <w:ind w:left="0" w:firstLine="0"/>
        <w:jc w:val="both"/>
        <w:rPr>
          <w:rFonts w:ascii="Arial" w:hAnsi="Arial" w:cs="Arial"/>
          <w:sz w:val="22"/>
          <w:szCs w:val="22"/>
        </w:rPr>
      </w:pPr>
      <w:r>
        <w:rPr>
          <w:rFonts w:ascii="Arial" w:hAnsi="Arial" w:cs="Arial"/>
          <w:sz w:val="22"/>
          <w:szCs w:val="22"/>
        </w:rPr>
        <w:t>E</w:t>
      </w:r>
      <w:r w:rsidR="00E545A3" w:rsidRPr="00063D69">
        <w:rPr>
          <w:rFonts w:ascii="Arial" w:hAnsi="Arial" w:cs="Arial"/>
          <w:sz w:val="22"/>
          <w:szCs w:val="22"/>
        </w:rPr>
        <w:t>ns</w:t>
      </w:r>
      <w:r w:rsidR="00C56954" w:rsidRPr="00063D69">
        <w:rPr>
          <w:rFonts w:ascii="Arial" w:hAnsi="Arial" w:cs="Arial"/>
          <w:sz w:val="22"/>
          <w:szCs w:val="22"/>
        </w:rPr>
        <w:t xml:space="preserve">ure that the aims of the school </w:t>
      </w:r>
      <w:r w:rsidR="00E545A3" w:rsidRPr="00063D69">
        <w:rPr>
          <w:rFonts w:ascii="Arial" w:hAnsi="Arial" w:cs="Arial"/>
          <w:sz w:val="22"/>
          <w:szCs w:val="22"/>
        </w:rPr>
        <w:t>are implemented in acco</w:t>
      </w:r>
      <w:r w:rsidR="007978AC" w:rsidRPr="00063D69">
        <w:rPr>
          <w:rFonts w:ascii="Arial" w:hAnsi="Arial" w:cs="Arial"/>
          <w:sz w:val="22"/>
          <w:szCs w:val="22"/>
        </w:rPr>
        <w:t xml:space="preserve">rdance with the policies of the </w:t>
      </w:r>
    </w:p>
    <w:p w14:paraId="66960234" w14:textId="77777777" w:rsidR="00E545A3" w:rsidRPr="00063D69" w:rsidRDefault="007978AC" w:rsidP="00063D69">
      <w:pPr>
        <w:autoSpaceDE w:val="0"/>
        <w:autoSpaceDN w:val="0"/>
        <w:adjustRightInd w:val="0"/>
        <w:jc w:val="both"/>
        <w:rPr>
          <w:rFonts w:ascii="Arial" w:hAnsi="Arial" w:cs="Arial"/>
          <w:sz w:val="22"/>
          <w:szCs w:val="22"/>
        </w:rPr>
      </w:pPr>
      <w:r w:rsidRPr="00063D69">
        <w:rPr>
          <w:rFonts w:ascii="Arial" w:hAnsi="Arial" w:cs="Arial"/>
          <w:sz w:val="22"/>
          <w:szCs w:val="22"/>
        </w:rPr>
        <w:t xml:space="preserve">       </w:t>
      </w:r>
      <w:r w:rsidR="00FA544F" w:rsidRPr="00063D69">
        <w:rPr>
          <w:rFonts w:ascii="Arial" w:hAnsi="Arial" w:cs="Arial"/>
          <w:sz w:val="22"/>
          <w:szCs w:val="22"/>
        </w:rPr>
        <w:t>Governing</w:t>
      </w:r>
      <w:r w:rsidR="00E545A3" w:rsidRPr="00063D69">
        <w:rPr>
          <w:rFonts w:ascii="Arial" w:hAnsi="Arial" w:cs="Arial"/>
          <w:sz w:val="22"/>
          <w:szCs w:val="22"/>
        </w:rPr>
        <w:t xml:space="preserve"> </w:t>
      </w:r>
      <w:proofErr w:type="gramStart"/>
      <w:r w:rsidR="00E545A3" w:rsidRPr="00063D69">
        <w:rPr>
          <w:rFonts w:ascii="Arial" w:hAnsi="Arial" w:cs="Arial"/>
          <w:sz w:val="22"/>
          <w:szCs w:val="22"/>
        </w:rPr>
        <w:t>body;</w:t>
      </w:r>
      <w:proofErr w:type="gramEnd"/>
    </w:p>
    <w:p w14:paraId="4EBA35A5" w14:textId="3B9B75B1" w:rsidR="00E545A3" w:rsidRPr="00374FB8" w:rsidRDefault="00374FB8" w:rsidP="00C11246">
      <w:pPr>
        <w:numPr>
          <w:ilvl w:val="0"/>
          <w:numId w:val="1"/>
        </w:numPr>
        <w:autoSpaceDE w:val="0"/>
        <w:autoSpaceDN w:val="0"/>
        <w:adjustRightInd w:val="0"/>
        <w:ind w:left="0" w:firstLine="0"/>
        <w:jc w:val="both"/>
        <w:rPr>
          <w:rFonts w:ascii="Arial" w:hAnsi="Arial" w:cs="Arial"/>
          <w:color w:val="000000"/>
          <w:sz w:val="22"/>
          <w:szCs w:val="22"/>
        </w:rPr>
      </w:pPr>
      <w:r>
        <w:rPr>
          <w:rFonts w:ascii="Arial" w:hAnsi="Arial" w:cs="Arial"/>
          <w:color w:val="000000"/>
          <w:sz w:val="22"/>
          <w:szCs w:val="22"/>
        </w:rPr>
        <w:t>B</w:t>
      </w:r>
      <w:r w:rsidR="00E545A3" w:rsidRPr="00063D69">
        <w:rPr>
          <w:rFonts w:ascii="Arial" w:hAnsi="Arial" w:cs="Arial"/>
          <w:color w:val="000000"/>
          <w:sz w:val="22"/>
          <w:szCs w:val="22"/>
        </w:rPr>
        <w:t xml:space="preserve">e responsible for </w:t>
      </w:r>
      <w:r>
        <w:rPr>
          <w:rFonts w:ascii="Arial" w:hAnsi="Arial" w:cs="Arial"/>
          <w:color w:val="000000"/>
          <w:sz w:val="22"/>
          <w:szCs w:val="22"/>
        </w:rPr>
        <w:t xml:space="preserve">the </w:t>
      </w:r>
      <w:r w:rsidR="00DB00FC" w:rsidRPr="00063D69">
        <w:rPr>
          <w:rFonts w:ascii="Arial" w:hAnsi="Arial" w:cs="Arial"/>
          <w:color w:val="000000"/>
          <w:sz w:val="22"/>
          <w:szCs w:val="22"/>
        </w:rPr>
        <w:t xml:space="preserve">management of </w:t>
      </w:r>
      <w:r w:rsidR="00E545A3" w:rsidRPr="00063D69">
        <w:rPr>
          <w:rFonts w:ascii="Arial" w:hAnsi="Arial" w:cs="Arial"/>
          <w:color w:val="000000"/>
          <w:sz w:val="22"/>
          <w:szCs w:val="22"/>
        </w:rPr>
        <w:t>Financial Resource</w:t>
      </w:r>
      <w:r w:rsidR="00DB00FC" w:rsidRPr="00063D69">
        <w:rPr>
          <w:rFonts w:ascii="Arial" w:hAnsi="Arial" w:cs="Arial"/>
          <w:color w:val="000000"/>
          <w:sz w:val="22"/>
          <w:szCs w:val="22"/>
        </w:rPr>
        <w:t>s, Human Resources</w:t>
      </w:r>
      <w:r>
        <w:rPr>
          <w:rFonts w:ascii="Arial" w:hAnsi="Arial" w:cs="Arial"/>
          <w:color w:val="000000"/>
          <w:sz w:val="22"/>
          <w:szCs w:val="22"/>
        </w:rPr>
        <w:t>, Site management and premises</w:t>
      </w:r>
      <w:r w:rsidR="00DB00FC" w:rsidRPr="00063D69">
        <w:rPr>
          <w:rFonts w:ascii="Arial" w:hAnsi="Arial" w:cs="Arial"/>
          <w:color w:val="000000"/>
          <w:sz w:val="22"/>
          <w:szCs w:val="22"/>
        </w:rPr>
        <w:t xml:space="preserve"> </w:t>
      </w:r>
      <w:r>
        <w:rPr>
          <w:rFonts w:ascii="Arial" w:hAnsi="Arial" w:cs="Arial"/>
          <w:color w:val="000000"/>
          <w:sz w:val="22"/>
          <w:szCs w:val="22"/>
        </w:rPr>
        <w:t xml:space="preserve">including Health </w:t>
      </w:r>
      <w:r w:rsidR="00DB00FC" w:rsidRPr="00063D69">
        <w:rPr>
          <w:rFonts w:ascii="Arial" w:hAnsi="Arial" w:cs="Arial"/>
          <w:color w:val="000000"/>
          <w:sz w:val="22"/>
          <w:szCs w:val="22"/>
        </w:rPr>
        <w:t xml:space="preserve">and </w:t>
      </w:r>
      <w:r>
        <w:rPr>
          <w:rFonts w:ascii="Arial" w:hAnsi="Arial" w:cs="Arial"/>
          <w:color w:val="000000"/>
          <w:sz w:val="22"/>
          <w:szCs w:val="22"/>
        </w:rPr>
        <w:t>Safety</w:t>
      </w:r>
      <w:r w:rsidR="00C11246">
        <w:rPr>
          <w:rFonts w:ascii="Arial" w:hAnsi="Arial" w:cs="Arial"/>
          <w:color w:val="000000"/>
          <w:sz w:val="22"/>
          <w:szCs w:val="22"/>
        </w:rPr>
        <w:t xml:space="preserve">, </w:t>
      </w:r>
      <w:r w:rsidR="00E545A3" w:rsidRPr="00063D69">
        <w:rPr>
          <w:rFonts w:ascii="Arial" w:hAnsi="Arial" w:cs="Arial"/>
          <w:color w:val="000000"/>
          <w:sz w:val="22"/>
          <w:szCs w:val="22"/>
        </w:rPr>
        <w:t>Administra</w:t>
      </w:r>
      <w:r w:rsidR="00C11246">
        <w:rPr>
          <w:rFonts w:ascii="Arial" w:hAnsi="Arial" w:cs="Arial"/>
          <w:color w:val="000000"/>
          <w:sz w:val="22"/>
          <w:szCs w:val="22"/>
        </w:rPr>
        <w:t>tion</w:t>
      </w:r>
      <w:r w:rsidRPr="00374FB8">
        <w:rPr>
          <w:rFonts w:ascii="Arial" w:hAnsi="Arial" w:cs="Arial"/>
          <w:color w:val="000000"/>
          <w:sz w:val="22"/>
          <w:szCs w:val="22"/>
        </w:rPr>
        <w:t xml:space="preserve"> </w:t>
      </w:r>
      <w:proofErr w:type="gramStart"/>
      <w:r w:rsidRPr="00374FB8">
        <w:rPr>
          <w:rFonts w:ascii="Arial" w:hAnsi="Arial" w:cs="Arial"/>
          <w:color w:val="000000"/>
          <w:sz w:val="22"/>
          <w:szCs w:val="22"/>
        </w:rPr>
        <w:t>Information</w:t>
      </w:r>
      <w:proofErr w:type="gramEnd"/>
      <w:r w:rsidRPr="00374FB8">
        <w:rPr>
          <w:rFonts w:ascii="Arial" w:hAnsi="Arial" w:cs="Arial"/>
          <w:color w:val="000000"/>
          <w:sz w:val="22"/>
          <w:szCs w:val="22"/>
        </w:rPr>
        <w:t xml:space="preserve"> and ICT</w:t>
      </w:r>
    </w:p>
    <w:p w14:paraId="58A8CCE9" w14:textId="55FEEA35" w:rsidR="00E545A3" w:rsidRPr="00063D69" w:rsidRDefault="00374FB8" w:rsidP="00063D69">
      <w:pPr>
        <w:numPr>
          <w:ilvl w:val="0"/>
          <w:numId w:val="1"/>
        </w:numPr>
        <w:autoSpaceDE w:val="0"/>
        <w:autoSpaceDN w:val="0"/>
        <w:adjustRightInd w:val="0"/>
        <w:spacing w:line="276" w:lineRule="auto"/>
        <w:ind w:left="0" w:firstLine="0"/>
        <w:contextualSpacing/>
        <w:jc w:val="both"/>
        <w:rPr>
          <w:rFonts w:ascii="Arial" w:eastAsia="Calibri" w:hAnsi="Arial" w:cs="Arial"/>
          <w:sz w:val="22"/>
          <w:szCs w:val="22"/>
          <w:lang w:eastAsia="en-US"/>
        </w:rPr>
      </w:pPr>
      <w:r>
        <w:rPr>
          <w:rFonts w:ascii="Arial" w:eastAsia="Calibri" w:hAnsi="Arial" w:cs="Arial"/>
          <w:sz w:val="22"/>
          <w:szCs w:val="22"/>
          <w:lang w:eastAsia="en-US"/>
        </w:rPr>
        <w:t>P</w:t>
      </w:r>
      <w:r w:rsidR="00E34476">
        <w:rPr>
          <w:rFonts w:ascii="Arial" w:eastAsia="Calibri" w:hAnsi="Arial" w:cs="Arial"/>
          <w:sz w:val="22"/>
          <w:szCs w:val="22"/>
          <w:lang w:eastAsia="en-US"/>
        </w:rPr>
        <w:t>romote the</w:t>
      </w:r>
      <w:r w:rsidR="00E545A3" w:rsidRPr="00063D69">
        <w:rPr>
          <w:rFonts w:ascii="Arial" w:eastAsia="Calibri" w:hAnsi="Arial" w:cs="Arial"/>
          <w:sz w:val="22"/>
          <w:szCs w:val="22"/>
          <w:lang w:eastAsia="en-US"/>
        </w:rPr>
        <w:t xml:space="preserve"> health, well-being and safety of the </w:t>
      </w:r>
      <w:r w:rsidR="00E34476">
        <w:rPr>
          <w:rFonts w:ascii="Arial" w:eastAsia="Calibri" w:hAnsi="Arial" w:cs="Arial"/>
          <w:sz w:val="22"/>
          <w:szCs w:val="22"/>
          <w:lang w:eastAsia="en-US"/>
        </w:rPr>
        <w:t>school’s</w:t>
      </w:r>
      <w:r w:rsidR="00E545A3" w:rsidRPr="00063D69">
        <w:rPr>
          <w:rFonts w:ascii="Arial" w:eastAsia="Calibri" w:hAnsi="Arial" w:cs="Arial"/>
          <w:sz w:val="22"/>
          <w:szCs w:val="22"/>
          <w:lang w:eastAsia="en-US"/>
        </w:rPr>
        <w:t xml:space="preserve"> </w:t>
      </w:r>
      <w:proofErr w:type="gramStart"/>
      <w:r w:rsidR="00E545A3" w:rsidRPr="00063D69">
        <w:rPr>
          <w:rFonts w:ascii="Arial" w:eastAsia="Calibri" w:hAnsi="Arial" w:cs="Arial"/>
          <w:sz w:val="22"/>
          <w:szCs w:val="22"/>
          <w:lang w:eastAsia="en-US"/>
        </w:rPr>
        <w:t>community;</w:t>
      </w:r>
      <w:proofErr w:type="gramEnd"/>
    </w:p>
    <w:p w14:paraId="5EC9FBE8" w14:textId="2F6BC41A" w:rsidR="00992795" w:rsidRPr="00992795" w:rsidRDefault="00374FB8" w:rsidP="00992795">
      <w:pPr>
        <w:numPr>
          <w:ilvl w:val="0"/>
          <w:numId w:val="1"/>
        </w:numPr>
        <w:autoSpaceDE w:val="0"/>
        <w:autoSpaceDN w:val="0"/>
        <w:adjustRightInd w:val="0"/>
        <w:spacing w:line="276" w:lineRule="auto"/>
        <w:ind w:left="0" w:firstLine="0"/>
        <w:contextualSpacing/>
        <w:jc w:val="both"/>
        <w:rPr>
          <w:rFonts w:ascii="Arial" w:eastAsia="Calibri" w:hAnsi="Arial" w:cs="Arial"/>
          <w:sz w:val="22"/>
          <w:szCs w:val="22"/>
          <w:lang w:eastAsia="en-US"/>
        </w:rPr>
      </w:pPr>
      <w:r>
        <w:rPr>
          <w:rFonts w:ascii="Arial" w:eastAsia="Calibri" w:hAnsi="Arial" w:cs="Arial"/>
          <w:sz w:val="22"/>
          <w:szCs w:val="22"/>
          <w:lang w:eastAsia="en-US"/>
        </w:rPr>
        <w:t>E</w:t>
      </w:r>
      <w:r w:rsidR="00E545A3" w:rsidRPr="00063D69">
        <w:rPr>
          <w:rFonts w:ascii="Arial" w:eastAsia="Calibri" w:hAnsi="Arial" w:cs="Arial"/>
          <w:sz w:val="22"/>
          <w:szCs w:val="22"/>
          <w:lang w:eastAsia="en-US"/>
        </w:rPr>
        <w:t xml:space="preserve">xtend the </w:t>
      </w:r>
      <w:r w:rsidR="00E34476">
        <w:rPr>
          <w:rFonts w:ascii="Arial" w:eastAsia="Calibri" w:hAnsi="Arial" w:cs="Arial"/>
          <w:sz w:val="22"/>
          <w:szCs w:val="22"/>
          <w:lang w:eastAsia="en-US"/>
        </w:rPr>
        <w:t>school</w:t>
      </w:r>
      <w:r w:rsidR="00E545A3" w:rsidRPr="00063D69">
        <w:rPr>
          <w:rFonts w:ascii="Arial" w:eastAsia="Calibri" w:hAnsi="Arial" w:cs="Arial"/>
          <w:sz w:val="22"/>
          <w:szCs w:val="22"/>
          <w:lang w:eastAsia="en-US"/>
        </w:rPr>
        <w:t xml:space="preserve">’s links with our local </w:t>
      </w:r>
      <w:proofErr w:type="gramStart"/>
      <w:r w:rsidR="00E545A3" w:rsidRPr="00063D69">
        <w:rPr>
          <w:rFonts w:ascii="Arial" w:eastAsia="Calibri" w:hAnsi="Arial" w:cs="Arial"/>
          <w:sz w:val="22"/>
          <w:szCs w:val="22"/>
          <w:lang w:eastAsia="en-US"/>
        </w:rPr>
        <w:t>community;</w:t>
      </w:r>
      <w:proofErr w:type="gramEnd"/>
    </w:p>
    <w:p w14:paraId="05D1D764" w14:textId="77777777" w:rsidR="00E545A3" w:rsidRPr="00063D69" w:rsidRDefault="00E545A3" w:rsidP="00063D69">
      <w:pPr>
        <w:autoSpaceDE w:val="0"/>
        <w:autoSpaceDN w:val="0"/>
        <w:adjustRightInd w:val="0"/>
        <w:jc w:val="both"/>
        <w:rPr>
          <w:rFonts w:ascii="Arial" w:hAnsi="Arial" w:cs="Arial"/>
          <w:color w:val="000000"/>
          <w:sz w:val="22"/>
          <w:szCs w:val="22"/>
        </w:rPr>
      </w:pPr>
    </w:p>
    <w:p w14:paraId="5E40BE37" w14:textId="77777777" w:rsidR="00E545A3" w:rsidRPr="00063D69" w:rsidRDefault="00E545A3" w:rsidP="00063D69">
      <w:pPr>
        <w:autoSpaceDE w:val="0"/>
        <w:autoSpaceDN w:val="0"/>
        <w:adjustRightInd w:val="0"/>
        <w:jc w:val="both"/>
        <w:rPr>
          <w:rFonts w:ascii="Arial" w:hAnsi="Arial" w:cs="Arial"/>
          <w:b/>
          <w:bCs/>
          <w:color w:val="000000"/>
          <w:sz w:val="22"/>
          <w:szCs w:val="22"/>
        </w:rPr>
      </w:pPr>
      <w:r w:rsidRPr="00063D69">
        <w:rPr>
          <w:rFonts w:ascii="Arial" w:hAnsi="Arial" w:cs="Arial"/>
          <w:b/>
          <w:bCs/>
          <w:color w:val="000000"/>
          <w:sz w:val="22"/>
          <w:szCs w:val="22"/>
        </w:rPr>
        <w:t>Leadership &amp; Strategy</w:t>
      </w:r>
    </w:p>
    <w:p w14:paraId="74CE283B" w14:textId="544EF2E9" w:rsidR="00E545A3" w:rsidRPr="00063D69" w:rsidRDefault="00E545A3" w:rsidP="00063D69">
      <w:pPr>
        <w:pStyle w:val="ListParagraph"/>
        <w:numPr>
          <w:ilvl w:val="3"/>
          <w:numId w:val="6"/>
        </w:numPr>
        <w:autoSpaceDE w:val="0"/>
        <w:autoSpaceDN w:val="0"/>
        <w:adjustRightInd w:val="0"/>
        <w:ind w:left="426" w:hanging="426"/>
        <w:jc w:val="both"/>
        <w:rPr>
          <w:rFonts w:ascii="Arial" w:hAnsi="Arial" w:cs="Arial"/>
          <w:color w:val="000000"/>
          <w:sz w:val="22"/>
          <w:szCs w:val="22"/>
        </w:rPr>
      </w:pPr>
      <w:r w:rsidRPr="00063D69">
        <w:rPr>
          <w:rFonts w:ascii="Arial" w:hAnsi="Arial" w:cs="Arial"/>
          <w:color w:val="000000"/>
          <w:sz w:val="22"/>
          <w:szCs w:val="22"/>
        </w:rPr>
        <w:t xml:space="preserve">Negotiate and influence strategic decision making within the Senior </w:t>
      </w:r>
      <w:r w:rsidR="00063D69">
        <w:rPr>
          <w:rFonts w:ascii="Arial" w:hAnsi="Arial" w:cs="Arial"/>
          <w:color w:val="000000"/>
          <w:sz w:val="22"/>
          <w:szCs w:val="22"/>
        </w:rPr>
        <w:t xml:space="preserve">Leadership </w:t>
      </w:r>
      <w:proofErr w:type="gramStart"/>
      <w:r w:rsidRPr="00063D69">
        <w:rPr>
          <w:rFonts w:ascii="Arial" w:hAnsi="Arial" w:cs="Arial"/>
          <w:color w:val="000000"/>
          <w:sz w:val="22"/>
          <w:szCs w:val="22"/>
        </w:rPr>
        <w:t>Team;</w:t>
      </w:r>
      <w:proofErr w:type="gramEnd"/>
    </w:p>
    <w:p w14:paraId="23EA60FD" w14:textId="77777777" w:rsidR="00E545A3" w:rsidRPr="00063D69" w:rsidRDefault="00E545A3" w:rsidP="00063D69">
      <w:pPr>
        <w:pStyle w:val="ListParagraph"/>
        <w:numPr>
          <w:ilvl w:val="3"/>
          <w:numId w:val="6"/>
        </w:numPr>
        <w:autoSpaceDE w:val="0"/>
        <w:autoSpaceDN w:val="0"/>
        <w:adjustRightInd w:val="0"/>
        <w:ind w:left="426" w:hanging="426"/>
        <w:jc w:val="both"/>
        <w:rPr>
          <w:rFonts w:ascii="Arial" w:hAnsi="Arial" w:cs="Arial"/>
          <w:color w:val="000000"/>
          <w:sz w:val="22"/>
          <w:szCs w:val="22"/>
        </w:rPr>
      </w:pPr>
      <w:r w:rsidRPr="00063D69">
        <w:rPr>
          <w:rFonts w:ascii="Arial" w:hAnsi="Arial" w:cs="Arial"/>
          <w:color w:val="000000"/>
          <w:sz w:val="22"/>
          <w:szCs w:val="22"/>
        </w:rPr>
        <w:t>Have overall responsibility for the</w:t>
      </w:r>
      <w:r w:rsidR="006F4A1C" w:rsidRPr="00063D69">
        <w:rPr>
          <w:rFonts w:ascii="Arial" w:hAnsi="Arial" w:cs="Arial"/>
          <w:color w:val="000000"/>
          <w:sz w:val="22"/>
          <w:szCs w:val="22"/>
        </w:rPr>
        <w:t xml:space="preserve"> creation and implementation of</w:t>
      </w:r>
      <w:r w:rsidRPr="00063D69">
        <w:rPr>
          <w:rFonts w:ascii="Arial" w:hAnsi="Arial" w:cs="Arial"/>
          <w:color w:val="000000"/>
          <w:sz w:val="22"/>
          <w:szCs w:val="22"/>
        </w:rPr>
        <w:t xml:space="preserve"> key policies related to the role of the </w:t>
      </w:r>
      <w:r w:rsidR="00C56954" w:rsidRPr="00063D69">
        <w:rPr>
          <w:rFonts w:ascii="Arial" w:hAnsi="Arial" w:cs="Arial"/>
          <w:color w:val="000000"/>
          <w:sz w:val="22"/>
          <w:szCs w:val="22"/>
        </w:rPr>
        <w:t xml:space="preserve">School </w:t>
      </w:r>
      <w:r w:rsidRPr="00063D69">
        <w:rPr>
          <w:rFonts w:ascii="Arial" w:hAnsi="Arial" w:cs="Arial"/>
          <w:color w:val="000000"/>
          <w:sz w:val="22"/>
          <w:szCs w:val="22"/>
        </w:rPr>
        <w:t xml:space="preserve">Business </w:t>
      </w:r>
      <w:proofErr w:type="gramStart"/>
      <w:r w:rsidRPr="00063D69">
        <w:rPr>
          <w:rFonts w:ascii="Arial" w:hAnsi="Arial" w:cs="Arial"/>
          <w:color w:val="000000"/>
          <w:sz w:val="22"/>
          <w:szCs w:val="22"/>
        </w:rPr>
        <w:t>Manager;</w:t>
      </w:r>
      <w:proofErr w:type="gramEnd"/>
    </w:p>
    <w:p w14:paraId="71977FA2" w14:textId="77777777" w:rsidR="00E545A3" w:rsidRPr="00063D69" w:rsidRDefault="00E545A3" w:rsidP="00063D69">
      <w:pPr>
        <w:pStyle w:val="ListParagraph"/>
        <w:numPr>
          <w:ilvl w:val="3"/>
          <w:numId w:val="6"/>
        </w:numPr>
        <w:autoSpaceDE w:val="0"/>
        <w:autoSpaceDN w:val="0"/>
        <w:adjustRightInd w:val="0"/>
        <w:ind w:left="426" w:hanging="426"/>
        <w:jc w:val="both"/>
        <w:rPr>
          <w:rFonts w:ascii="Arial" w:hAnsi="Arial" w:cs="Arial"/>
          <w:color w:val="000000"/>
          <w:sz w:val="22"/>
          <w:szCs w:val="22"/>
        </w:rPr>
      </w:pPr>
      <w:r w:rsidRPr="00063D69">
        <w:rPr>
          <w:rFonts w:ascii="Arial" w:hAnsi="Arial" w:cs="Arial"/>
          <w:color w:val="000000"/>
          <w:sz w:val="22"/>
          <w:szCs w:val="22"/>
        </w:rPr>
        <w:t xml:space="preserve">Plan and manage change in accordance with the </w:t>
      </w:r>
      <w:r w:rsidR="00E34476">
        <w:rPr>
          <w:rFonts w:ascii="Arial" w:hAnsi="Arial" w:cs="Arial"/>
          <w:sz w:val="22"/>
          <w:szCs w:val="22"/>
        </w:rPr>
        <w:t>school’s</w:t>
      </w:r>
      <w:r w:rsidRPr="00063D69">
        <w:rPr>
          <w:rFonts w:ascii="Arial" w:hAnsi="Arial" w:cs="Arial"/>
          <w:color w:val="000000"/>
          <w:sz w:val="22"/>
          <w:szCs w:val="22"/>
        </w:rPr>
        <w:t xml:space="preserve"> development/strategic </w:t>
      </w:r>
      <w:proofErr w:type="gramStart"/>
      <w:r w:rsidRPr="00063D69">
        <w:rPr>
          <w:rFonts w:ascii="Arial" w:hAnsi="Arial" w:cs="Arial"/>
          <w:color w:val="000000"/>
          <w:sz w:val="22"/>
          <w:szCs w:val="22"/>
        </w:rPr>
        <w:t>plan;</w:t>
      </w:r>
      <w:proofErr w:type="gramEnd"/>
    </w:p>
    <w:p w14:paraId="5C084CC1" w14:textId="5A693D85" w:rsidR="00E545A3" w:rsidRDefault="006F4A1C" w:rsidP="00063D69">
      <w:pPr>
        <w:numPr>
          <w:ilvl w:val="3"/>
          <w:numId w:val="6"/>
        </w:numPr>
        <w:autoSpaceDE w:val="0"/>
        <w:autoSpaceDN w:val="0"/>
        <w:adjustRightInd w:val="0"/>
        <w:ind w:left="426" w:hanging="426"/>
        <w:jc w:val="both"/>
        <w:rPr>
          <w:rFonts w:ascii="Arial" w:hAnsi="Arial" w:cs="Arial"/>
          <w:sz w:val="22"/>
          <w:szCs w:val="22"/>
        </w:rPr>
      </w:pPr>
      <w:r w:rsidRPr="00063D69">
        <w:rPr>
          <w:rFonts w:ascii="Arial" w:hAnsi="Arial" w:cs="Arial"/>
          <w:sz w:val="22"/>
          <w:szCs w:val="22"/>
        </w:rPr>
        <w:t xml:space="preserve">Ensure </w:t>
      </w:r>
      <w:r w:rsidR="00722C35">
        <w:rPr>
          <w:rFonts w:ascii="Arial" w:hAnsi="Arial" w:cs="Arial"/>
          <w:sz w:val="22"/>
          <w:szCs w:val="22"/>
        </w:rPr>
        <w:t>Trinity St Mary’s CE Primary School</w:t>
      </w:r>
      <w:r w:rsidR="00FA544F">
        <w:rPr>
          <w:rFonts w:ascii="Arial" w:hAnsi="Arial" w:cs="Arial"/>
          <w:sz w:val="22"/>
          <w:szCs w:val="22"/>
        </w:rPr>
        <w:t xml:space="preserve"> </w:t>
      </w:r>
      <w:r w:rsidR="00E545A3" w:rsidRPr="00063D69">
        <w:rPr>
          <w:rFonts w:ascii="Arial" w:hAnsi="Arial" w:cs="Arial"/>
          <w:sz w:val="22"/>
          <w:szCs w:val="22"/>
        </w:rPr>
        <w:t xml:space="preserve">makes the best possible use of resources through effective planning, considering all financial and other resource </w:t>
      </w:r>
      <w:proofErr w:type="gramStart"/>
      <w:r w:rsidR="00E545A3" w:rsidRPr="00063D69">
        <w:rPr>
          <w:rFonts w:ascii="Arial" w:hAnsi="Arial" w:cs="Arial"/>
          <w:sz w:val="22"/>
          <w:szCs w:val="22"/>
        </w:rPr>
        <w:t>implications;</w:t>
      </w:r>
      <w:proofErr w:type="gramEnd"/>
    </w:p>
    <w:p w14:paraId="126A04CA" w14:textId="2216B18A" w:rsidR="00374FB8" w:rsidRPr="00063D69" w:rsidRDefault="00374FB8" w:rsidP="00063D69">
      <w:pPr>
        <w:numPr>
          <w:ilvl w:val="3"/>
          <w:numId w:val="6"/>
        </w:numPr>
        <w:autoSpaceDE w:val="0"/>
        <w:autoSpaceDN w:val="0"/>
        <w:adjustRightInd w:val="0"/>
        <w:ind w:left="426" w:hanging="426"/>
        <w:jc w:val="both"/>
        <w:rPr>
          <w:rFonts w:ascii="Arial" w:hAnsi="Arial" w:cs="Arial"/>
          <w:sz w:val="22"/>
          <w:szCs w:val="22"/>
        </w:rPr>
      </w:pPr>
      <w:r>
        <w:rPr>
          <w:rFonts w:ascii="Arial" w:hAnsi="Arial" w:cs="Arial"/>
          <w:sz w:val="22"/>
          <w:szCs w:val="22"/>
        </w:rPr>
        <w:t>Ensure a creative approach to income generation and marketing the school</w:t>
      </w:r>
    </w:p>
    <w:p w14:paraId="45757F53" w14:textId="5BA5BBDF" w:rsidR="00E545A3" w:rsidRPr="00063D69" w:rsidRDefault="00E545A3" w:rsidP="00063D69">
      <w:pPr>
        <w:numPr>
          <w:ilvl w:val="3"/>
          <w:numId w:val="6"/>
        </w:numPr>
        <w:autoSpaceDE w:val="0"/>
        <w:autoSpaceDN w:val="0"/>
        <w:adjustRightInd w:val="0"/>
        <w:ind w:left="426" w:hanging="426"/>
        <w:jc w:val="both"/>
        <w:rPr>
          <w:rFonts w:ascii="Arial" w:hAnsi="Arial" w:cs="Arial"/>
          <w:color w:val="000000"/>
          <w:sz w:val="22"/>
          <w:szCs w:val="22"/>
        </w:rPr>
      </w:pPr>
      <w:r w:rsidRPr="00063D69">
        <w:rPr>
          <w:rFonts w:ascii="Arial" w:hAnsi="Arial" w:cs="Arial"/>
          <w:color w:val="000000"/>
          <w:sz w:val="22"/>
          <w:szCs w:val="22"/>
        </w:rPr>
        <w:t xml:space="preserve">Attend Senior </w:t>
      </w:r>
      <w:r w:rsidR="00ED1DDD">
        <w:rPr>
          <w:rFonts w:ascii="Arial" w:hAnsi="Arial" w:cs="Arial"/>
          <w:color w:val="000000"/>
          <w:sz w:val="22"/>
          <w:szCs w:val="22"/>
        </w:rPr>
        <w:t>Leadership Team an</w:t>
      </w:r>
      <w:r w:rsidRPr="00063D69">
        <w:rPr>
          <w:rFonts w:ascii="Arial" w:hAnsi="Arial" w:cs="Arial"/>
          <w:color w:val="000000"/>
          <w:sz w:val="22"/>
          <w:szCs w:val="22"/>
        </w:rPr>
        <w:t xml:space="preserve">d </w:t>
      </w:r>
      <w:r w:rsidR="00ED1DDD">
        <w:rPr>
          <w:rFonts w:ascii="Arial" w:hAnsi="Arial" w:cs="Arial"/>
          <w:color w:val="000000"/>
          <w:sz w:val="22"/>
          <w:szCs w:val="22"/>
        </w:rPr>
        <w:t xml:space="preserve">Governing Body Finance and Premises </w:t>
      </w:r>
      <w:proofErr w:type="gramStart"/>
      <w:r w:rsidR="00ED1DDD">
        <w:rPr>
          <w:rFonts w:ascii="Arial" w:hAnsi="Arial" w:cs="Arial"/>
          <w:color w:val="000000"/>
          <w:sz w:val="22"/>
          <w:szCs w:val="22"/>
        </w:rPr>
        <w:t>Committee</w:t>
      </w:r>
      <w:r w:rsidR="00374FB8">
        <w:rPr>
          <w:rFonts w:ascii="Arial" w:hAnsi="Arial" w:cs="Arial"/>
          <w:color w:val="000000"/>
          <w:sz w:val="22"/>
          <w:szCs w:val="22"/>
        </w:rPr>
        <w:t>s</w:t>
      </w:r>
      <w:r w:rsidR="00ED1DDD">
        <w:rPr>
          <w:rFonts w:ascii="Arial" w:hAnsi="Arial" w:cs="Arial"/>
          <w:color w:val="000000"/>
          <w:sz w:val="22"/>
          <w:szCs w:val="22"/>
        </w:rPr>
        <w:t>;</w:t>
      </w:r>
      <w:proofErr w:type="gramEnd"/>
    </w:p>
    <w:p w14:paraId="47A26C9E" w14:textId="77777777" w:rsidR="00E545A3" w:rsidRPr="00063D69" w:rsidRDefault="00E545A3" w:rsidP="00063D69">
      <w:pPr>
        <w:numPr>
          <w:ilvl w:val="3"/>
          <w:numId w:val="6"/>
        </w:numPr>
        <w:autoSpaceDE w:val="0"/>
        <w:autoSpaceDN w:val="0"/>
        <w:adjustRightInd w:val="0"/>
        <w:ind w:left="426" w:hanging="426"/>
        <w:jc w:val="both"/>
        <w:rPr>
          <w:rFonts w:ascii="Arial" w:hAnsi="Arial" w:cs="Arial"/>
          <w:sz w:val="22"/>
          <w:szCs w:val="22"/>
        </w:rPr>
      </w:pPr>
      <w:r w:rsidRPr="00063D69">
        <w:rPr>
          <w:rFonts w:ascii="Arial" w:hAnsi="Arial" w:cs="Arial"/>
          <w:sz w:val="22"/>
          <w:szCs w:val="22"/>
        </w:rPr>
        <w:t xml:space="preserve">Produce timely and fully costed proposals, ensuring they are sustainable through long-term financial </w:t>
      </w:r>
      <w:proofErr w:type="gramStart"/>
      <w:r w:rsidRPr="00063D69">
        <w:rPr>
          <w:rFonts w:ascii="Arial" w:hAnsi="Arial" w:cs="Arial"/>
          <w:sz w:val="22"/>
          <w:szCs w:val="22"/>
        </w:rPr>
        <w:t>plans;</w:t>
      </w:r>
      <w:proofErr w:type="gramEnd"/>
    </w:p>
    <w:p w14:paraId="3D2DBE98" w14:textId="77777777" w:rsidR="00E545A3" w:rsidRPr="00063D69" w:rsidRDefault="00E545A3" w:rsidP="00063D69">
      <w:pPr>
        <w:numPr>
          <w:ilvl w:val="3"/>
          <w:numId w:val="6"/>
        </w:numPr>
        <w:autoSpaceDE w:val="0"/>
        <w:autoSpaceDN w:val="0"/>
        <w:adjustRightInd w:val="0"/>
        <w:ind w:left="426" w:hanging="426"/>
        <w:jc w:val="both"/>
        <w:rPr>
          <w:rFonts w:ascii="Arial" w:hAnsi="Arial" w:cs="Arial"/>
          <w:sz w:val="22"/>
          <w:szCs w:val="22"/>
        </w:rPr>
      </w:pPr>
      <w:r w:rsidRPr="00063D69">
        <w:rPr>
          <w:rFonts w:ascii="Arial" w:hAnsi="Arial" w:cs="Arial"/>
          <w:sz w:val="22"/>
          <w:szCs w:val="22"/>
        </w:rPr>
        <w:t>Ensure</w:t>
      </w:r>
      <w:r w:rsidR="006F4A1C" w:rsidRPr="00063D69">
        <w:rPr>
          <w:rFonts w:ascii="Arial" w:hAnsi="Arial" w:cs="Arial"/>
          <w:sz w:val="22"/>
          <w:szCs w:val="22"/>
        </w:rPr>
        <w:t xml:space="preserve"> </w:t>
      </w:r>
      <w:r w:rsidRPr="00063D69">
        <w:rPr>
          <w:rFonts w:ascii="Arial" w:hAnsi="Arial" w:cs="Arial"/>
          <w:sz w:val="22"/>
          <w:szCs w:val="22"/>
        </w:rPr>
        <w:t>an effective link between the school budget</w:t>
      </w:r>
      <w:r w:rsidR="00F22805">
        <w:rPr>
          <w:rFonts w:ascii="Arial" w:hAnsi="Arial" w:cs="Arial"/>
          <w:sz w:val="22"/>
          <w:szCs w:val="22"/>
        </w:rPr>
        <w:t xml:space="preserve"> plan and the school strategic </w:t>
      </w:r>
      <w:r w:rsidRPr="00063D69">
        <w:rPr>
          <w:rFonts w:ascii="Arial" w:hAnsi="Arial" w:cs="Arial"/>
          <w:sz w:val="22"/>
          <w:szCs w:val="22"/>
        </w:rPr>
        <w:t xml:space="preserve">plan – necessary to achieving the School Financial Value Standard (SFVS) and sustainable school </w:t>
      </w:r>
      <w:proofErr w:type="gramStart"/>
      <w:r w:rsidRPr="00063D69">
        <w:rPr>
          <w:rFonts w:ascii="Arial" w:hAnsi="Arial" w:cs="Arial"/>
          <w:sz w:val="22"/>
          <w:szCs w:val="22"/>
        </w:rPr>
        <w:t>improvement;</w:t>
      </w:r>
      <w:proofErr w:type="gramEnd"/>
    </w:p>
    <w:p w14:paraId="1EF594DA" w14:textId="77777777" w:rsidR="00E545A3" w:rsidRPr="00063D69" w:rsidRDefault="00E545A3" w:rsidP="00063D69">
      <w:pPr>
        <w:numPr>
          <w:ilvl w:val="3"/>
          <w:numId w:val="6"/>
        </w:numPr>
        <w:autoSpaceDE w:val="0"/>
        <w:autoSpaceDN w:val="0"/>
        <w:adjustRightInd w:val="0"/>
        <w:ind w:left="426" w:hanging="426"/>
        <w:jc w:val="both"/>
        <w:rPr>
          <w:rFonts w:ascii="Arial" w:hAnsi="Arial" w:cs="Arial"/>
          <w:sz w:val="22"/>
          <w:szCs w:val="22"/>
        </w:rPr>
      </w:pPr>
      <w:r w:rsidRPr="00063D69">
        <w:rPr>
          <w:rFonts w:ascii="Arial" w:hAnsi="Arial" w:cs="Arial"/>
          <w:sz w:val="22"/>
          <w:szCs w:val="22"/>
        </w:rPr>
        <w:t xml:space="preserve">Understand the implications of government policies and educational trends and </w:t>
      </w:r>
      <w:proofErr w:type="gramStart"/>
      <w:r w:rsidRPr="00063D69">
        <w:rPr>
          <w:rFonts w:ascii="Arial" w:hAnsi="Arial" w:cs="Arial"/>
          <w:sz w:val="22"/>
          <w:szCs w:val="22"/>
        </w:rPr>
        <w:t>developments;</w:t>
      </w:r>
      <w:proofErr w:type="gramEnd"/>
    </w:p>
    <w:p w14:paraId="4E5C3B8C" w14:textId="77777777" w:rsidR="00E545A3" w:rsidRPr="00063D69" w:rsidRDefault="00E545A3" w:rsidP="00063D69">
      <w:pPr>
        <w:numPr>
          <w:ilvl w:val="3"/>
          <w:numId w:val="6"/>
        </w:numPr>
        <w:autoSpaceDE w:val="0"/>
        <w:autoSpaceDN w:val="0"/>
        <w:adjustRightInd w:val="0"/>
        <w:ind w:left="426" w:hanging="426"/>
        <w:jc w:val="both"/>
        <w:rPr>
          <w:rFonts w:ascii="Arial" w:hAnsi="Arial" w:cs="Arial"/>
          <w:sz w:val="22"/>
          <w:szCs w:val="22"/>
        </w:rPr>
      </w:pPr>
      <w:r w:rsidRPr="00063D69">
        <w:rPr>
          <w:rFonts w:ascii="Arial" w:hAnsi="Arial" w:cs="Arial"/>
          <w:sz w:val="22"/>
          <w:szCs w:val="22"/>
        </w:rPr>
        <w:t xml:space="preserve">Plan for and implement new </w:t>
      </w:r>
      <w:proofErr w:type="gramStart"/>
      <w:r w:rsidRPr="00063D69">
        <w:rPr>
          <w:rFonts w:ascii="Arial" w:hAnsi="Arial" w:cs="Arial"/>
          <w:sz w:val="22"/>
          <w:szCs w:val="22"/>
        </w:rPr>
        <w:t>initiatives;</w:t>
      </w:r>
      <w:proofErr w:type="gramEnd"/>
    </w:p>
    <w:p w14:paraId="43654738" w14:textId="0A767304" w:rsidR="00E545A3" w:rsidRDefault="00E545A3" w:rsidP="00063D69">
      <w:pPr>
        <w:numPr>
          <w:ilvl w:val="3"/>
          <w:numId w:val="6"/>
        </w:numPr>
        <w:autoSpaceDE w:val="0"/>
        <w:autoSpaceDN w:val="0"/>
        <w:adjustRightInd w:val="0"/>
        <w:ind w:left="426" w:hanging="426"/>
        <w:jc w:val="both"/>
        <w:rPr>
          <w:rFonts w:ascii="Arial" w:hAnsi="Arial" w:cs="Arial"/>
          <w:sz w:val="22"/>
          <w:szCs w:val="22"/>
        </w:rPr>
      </w:pPr>
      <w:r w:rsidRPr="00063D69">
        <w:rPr>
          <w:rFonts w:ascii="Arial" w:hAnsi="Arial" w:cs="Arial"/>
          <w:sz w:val="22"/>
          <w:szCs w:val="22"/>
        </w:rPr>
        <w:t xml:space="preserve">Provide strategic support to the Headteacher and governing body on all aspects of </w:t>
      </w:r>
      <w:r w:rsidR="00374FB8">
        <w:rPr>
          <w:rFonts w:ascii="Arial" w:hAnsi="Arial" w:cs="Arial"/>
          <w:sz w:val="22"/>
          <w:szCs w:val="22"/>
        </w:rPr>
        <w:t>S</w:t>
      </w:r>
      <w:r w:rsidR="00C56954" w:rsidRPr="00063D69">
        <w:rPr>
          <w:rFonts w:ascii="Arial" w:hAnsi="Arial" w:cs="Arial"/>
          <w:sz w:val="22"/>
          <w:szCs w:val="22"/>
        </w:rPr>
        <w:t xml:space="preserve">chool </w:t>
      </w:r>
      <w:r w:rsidR="00374FB8">
        <w:rPr>
          <w:rFonts w:ascii="Arial" w:hAnsi="Arial" w:cs="Arial"/>
          <w:sz w:val="22"/>
          <w:szCs w:val="22"/>
        </w:rPr>
        <w:t>B</w:t>
      </w:r>
      <w:r w:rsidRPr="00063D69">
        <w:rPr>
          <w:rFonts w:ascii="Arial" w:hAnsi="Arial" w:cs="Arial"/>
          <w:sz w:val="22"/>
          <w:szCs w:val="22"/>
        </w:rPr>
        <w:t xml:space="preserve">usiness </w:t>
      </w:r>
      <w:proofErr w:type="gramStart"/>
      <w:r w:rsidR="00374FB8">
        <w:rPr>
          <w:rFonts w:ascii="Arial" w:hAnsi="Arial" w:cs="Arial"/>
          <w:sz w:val="22"/>
          <w:szCs w:val="22"/>
        </w:rPr>
        <w:t>M</w:t>
      </w:r>
      <w:r w:rsidRPr="00063D69">
        <w:rPr>
          <w:rFonts w:ascii="Arial" w:hAnsi="Arial" w:cs="Arial"/>
          <w:sz w:val="22"/>
          <w:szCs w:val="22"/>
        </w:rPr>
        <w:t>anagement;</w:t>
      </w:r>
      <w:proofErr w:type="gramEnd"/>
    </w:p>
    <w:p w14:paraId="1A5C153D" w14:textId="0DFFF1D0" w:rsidR="00374FB8" w:rsidRPr="00063D69" w:rsidRDefault="00374FB8" w:rsidP="00063D69">
      <w:pPr>
        <w:numPr>
          <w:ilvl w:val="3"/>
          <w:numId w:val="6"/>
        </w:numPr>
        <w:autoSpaceDE w:val="0"/>
        <w:autoSpaceDN w:val="0"/>
        <w:adjustRightInd w:val="0"/>
        <w:ind w:left="426" w:hanging="426"/>
        <w:jc w:val="both"/>
        <w:rPr>
          <w:rFonts w:ascii="Arial" w:hAnsi="Arial" w:cs="Arial"/>
          <w:sz w:val="22"/>
          <w:szCs w:val="22"/>
        </w:rPr>
      </w:pPr>
      <w:r>
        <w:rPr>
          <w:rFonts w:ascii="Arial" w:hAnsi="Arial" w:cs="Arial"/>
          <w:sz w:val="22"/>
          <w:szCs w:val="22"/>
        </w:rPr>
        <w:t xml:space="preserve">Line management including performance management of </w:t>
      </w:r>
      <w:r w:rsidRPr="00063D69">
        <w:rPr>
          <w:rFonts w:ascii="Arial" w:hAnsi="Arial" w:cs="Arial"/>
          <w:sz w:val="22"/>
          <w:szCs w:val="22"/>
        </w:rPr>
        <w:t xml:space="preserve">the disciplines of finance, human resources, admin ICT, premises management, </w:t>
      </w:r>
      <w:proofErr w:type="gramStart"/>
      <w:r w:rsidRPr="00063D69">
        <w:rPr>
          <w:rFonts w:ascii="Arial" w:hAnsi="Arial" w:cs="Arial"/>
          <w:sz w:val="22"/>
          <w:szCs w:val="22"/>
        </w:rPr>
        <w:t>administration</w:t>
      </w:r>
      <w:proofErr w:type="gramEnd"/>
      <w:r w:rsidRPr="00063D69">
        <w:rPr>
          <w:rFonts w:ascii="Arial" w:hAnsi="Arial" w:cs="Arial"/>
          <w:sz w:val="22"/>
          <w:szCs w:val="22"/>
        </w:rPr>
        <w:t xml:space="preserve"> and marketing as required</w:t>
      </w:r>
    </w:p>
    <w:p w14:paraId="1F6A15A0" w14:textId="7FB228A5" w:rsidR="007978AC" w:rsidRPr="00063D69" w:rsidRDefault="00E545A3" w:rsidP="00C11246">
      <w:pPr>
        <w:autoSpaceDE w:val="0"/>
        <w:autoSpaceDN w:val="0"/>
        <w:adjustRightInd w:val="0"/>
        <w:jc w:val="both"/>
        <w:rPr>
          <w:rFonts w:ascii="Arial" w:hAnsi="Arial" w:cs="Arial"/>
          <w:sz w:val="22"/>
          <w:szCs w:val="22"/>
        </w:rPr>
      </w:pPr>
      <w:r w:rsidRPr="00063D69">
        <w:rPr>
          <w:rFonts w:ascii="Arial" w:hAnsi="Arial" w:cs="Arial"/>
          <w:sz w:val="22"/>
          <w:szCs w:val="22"/>
        </w:rPr>
        <w:t>;</w:t>
      </w:r>
    </w:p>
    <w:p w14:paraId="43CC4C47" w14:textId="77777777" w:rsidR="007978AC" w:rsidRPr="00063D69" w:rsidRDefault="00E545A3" w:rsidP="00063D69">
      <w:pPr>
        <w:numPr>
          <w:ilvl w:val="3"/>
          <w:numId w:val="6"/>
        </w:numPr>
        <w:autoSpaceDE w:val="0"/>
        <w:autoSpaceDN w:val="0"/>
        <w:adjustRightInd w:val="0"/>
        <w:ind w:left="426" w:hanging="426"/>
        <w:jc w:val="both"/>
        <w:rPr>
          <w:rFonts w:ascii="Arial" w:hAnsi="Arial" w:cs="Arial"/>
          <w:sz w:val="22"/>
          <w:szCs w:val="22"/>
        </w:rPr>
      </w:pPr>
      <w:r w:rsidRPr="00063D69">
        <w:rPr>
          <w:rFonts w:ascii="Arial" w:hAnsi="Arial" w:cs="Arial"/>
          <w:sz w:val="22"/>
          <w:szCs w:val="22"/>
        </w:rPr>
        <w:t>Undertake the day-to-day management, communication, induction, training and de</w:t>
      </w:r>
      <w:r w:rsidR="00C56954" w:rsidRPr="00063D69">
        <w:rPr>
          <w:rFonts w:ascii="Arial" w:hAnsi="Arial" w:cs="Arial"/>
          <w:sz w:val="22"/>
          <w:szCs w:val="22"/>
        </w:rPr>
        <w:t>ployment of the administration</w:t>
      </w:r>
      <w:r w:rsidR="001D049A" w:rsidRPr="00063D69">
        <w:rPr>
          <w:rFonts w:ascii="Arial" w:hAnsi="Arial" w:cs="Arial"/>
          <w:sz w:val="22"/>
          <w:szCs w:val="22"/>
        </w:rPr>
        <w:t xml:space="preserve"> (including ICT)</w:t>
      </w:r>
      <w:r w:rsidR="007978AC" w:rsidRPr="00063D69">
        <w:rPr>
          <w:rFonts w:ascii="Arial" w:hAnsi="Arial" w:cs="Arial"/>
          <w:sz w:val="22"/>
          <w:szCs w:val="22"/>
        </w:rPr>
        <w:t xml:space="preserve"> and </w:t>
      </w:r>
      <w:r w:rsidR="006F4A1C" w:rsidRPr="00063D69">
        <w:rPr>
          <w:rFonts w:ascii="Arial" w:hAnsi="Arial" w:cs="Arial"/>
          <w:sz w:val="22"/>
          <w:szCs w:val="22"/>
        </w:rPr>
        <w:t>extended services</w:t>
      </w:r>
      <w:r w:rsidR="00C56954" w:rsidRPr="00063D69">
        <w:rPr>
          <w:rFonts w:ascii="Arial" w:hAnsi="Arial" w:cs="Arial"/>
          <w:sz w:val="22"/>
          <w:szCs w:val="22"/>
        </w:rPr>
        <w:t xml:space="preserve"> </w:t>
      </w:r>
      <w:r w:rsidRPr="00063D69">
        <w:rPr>
          <w:rFonts w:ascii="Arial" w:hAnsi="Arial" w:cs="Arial"/>
          <w:sz w:val="22"/>
          <w:szCs w:val="22"/>
        </w:rPr>
        <w:t>within a professional and supportive environment</w:t>
      </w:r>
      <w:r w:rsidR="00C56954" w:rsidRPr="00063D69">
        <w:rPr>
          <w:rFonts w:ascii="Arial" w:hAnsi="Arial" w:cs="Arial"/>
          <w:sz w:val="22"/>
          <w:szCs w:val="22"/>
        </w:rPr>
        <w:t>,</w:t>
      </w:r>
      <w:r w:rsidRPr="00063D69">
        <w:rPr>
          <w:rFonts w:ascii="Arial" w:hAnsi="Arial" w:cs="Arial"/>
          <w:sz w:val="22"/>
          <w:szCs w:val="22"/>
        </w:rPr>
        <w:t xml:space="preserve"> to ensure that targets and objectives are </w:t>
      </w:r>
      <w:proofErr w:type="gramStart"/>
      <w:r w:rsidRPr="00063D69">
        <w:rPr>
          <w:rFonts w:ascii="Arial" w:hAnsi="Arial" w:cs="Arial"/>
          <w:sz w:val="22"/>
          <w:szCs w:val="22"/>
        </w:rPr>
        <w:t>met;</w:t>
      </w:r>
      <w:proofErr w:type="gramEnd"/>
    </w:p>
    <w:p w14:paraId="0F971FA1" w14:textId="77777777" w:rsidR="007978AC" w:rsidRPr="008A7900" w:rsidRDefault="00E545A3" w:rsidP="008A7900">
      <w:pPr>
        <w:numPr>
          <w:ilvl w:val="3"/>
          <w:numId w:val="6"/>
        </w:numPr>
        <w:autoSpaceDE w:val="0"/>
        <w:autoSpaceDN w:val="0"/>
        <w:adjustRightInd w:val="0"/>
        <w:ind w:left="426" w:hanging="426"/>
        <w:jc w:val="both"/>
        <w:rPr>
          <w:rFonts w:ascii="Arial" w:hAnsi="Arial" w:cs="Arial"/>
          <w:sz w:val="22"/>
          <w:szCs w:val="22"/>
        </w:rPr>
      </w:pPr>
      <w:r w:rsidRPr="00063D69">
        <w:rPr>
          <w:rFonts w:ascii="Arial" w:hAnsi="Arial" w:cs="Arial"/>
          <w:sz w:val="22"/>
          <w:szCs w:val="22"/>
        </w:rPr>
        <w:t xml:space="preserve">Devolve responsibilities and delegate tasks as appropriate, monitoring </w:t>
      </w:r>
      <w:proofErr w:type="gramStart"/>
      <w:r w:rsidRPr="00063D69">
        <w:rPr>
          <w:rFonts w:ascii="Arial" w:hAnsi="Arial" w:cs="Arial"/>
          <w:sz w:val="22"/>
          <w:szCs w:val="22"/>
        </w:rPr>
        <w:t>outcome</w:t>
      </w:r>
      <w:r w:rsidR="00C56954" w:rsidRPr="00063D69">
        <w:rPr>
          <w:rFonts w:ascii="Arial" w:hAnsi="Arial" w:cs="Arial"/>
          <w:sz w:val="22"/>
          <w:szCs w:val="22"/>
        </w:rPr>
        <w:t>s;</w:t>
      </w:r>
      <w:proofErr w:type="gramEnd"/>
    </w:p>
    <w:p w14:paraId="33A5232E" w14:textId="77777777" w:rsidR="007978AC" w:rsidRPr="00063D69" w:rsidRDefault="00E545A3" w:rsidP="00063D69">
      <w:pPr>
        <w:numPr>
          <w:ilvl w:val="3"/>
          <w:numId w:val="6"/>
        </w:numPr>
        <w:autoSpaceDE w:val="0"/>
        <w:autoSpaceDN w:val="0"/>
        <w:adjustRightInd w:val="0"/>
        <w:ind w:left="426" w:hanging="426"/>
        <w:jc w:val="both"/>
        <w:rPr>
          <w:rFonts w:ascii="Arial" w:hAnsi="Arial" w:cs="Arial"/>
          <w:sz w:val="22"/>
          <w:szCs w:val="22"/>
        </w:rPr>
      </w:pPr>
      <w:r w:rsidRPr="00063D69">
        <w:rPr>
          <w:rFonts w:ascii="Arial" w:eastAsia="Calibri" w:hAnsi="Arial" w:cs="Arial"/>
          <w:sz w:val="22"/>
          <w:szCs w:val="22"/>
          <w:lang w:eastAsia="en-US"/>
        </w:rPr>
        <w:t xml:space="preserve">Develop effective links with the community, including business and industry, to extend the curriculum and enhance teaching and </w:t>
      </w:r>
      <w:proofErr w:type="gramStart"/>
      <w:r w:rsidRPr="00063D69">
        <w:rPr>
          <w:rFonts w:ascii="Arial" w:eastAsia="Calibri" w:hAnsi="Arial" w:cs="Arial"/>
          <w:sz w:val="22"/>
          <w:szCs w:val="22"/>
          <w:lang w:eastAsia="en-US"/>
        </w:rPr>
        <w:t>learning;</w:t>
      </w:r>
      <w:proofErr w:type="gramEnd"/>
    </w:p>
    <w:p w14:paraId="61435E52" w14:textId="77777777" w:rsidR="007978AC" w:rsidRPr="00063D69" w:rsidRDefault="00E545A3" w:rsidP="00063D69">
      <w:pPr>
        <w:numPr>
          <w:ilvl w:val="3"/>
          <w:numId w:val="6"/>
        </w:numPr>
        <w:autoSpaceDE w:val="0"/>
        <w:autoSpaceDN w:val="0"/>
        <w:adjustRightInd w:val="0"/>
        <w:ind w:left="426" w:hanging="426"/>
        <w:jc w:val="both"/>
        <w:rPr>
          <w:rFonts w:ascii="Arial" w:hAnsi="Arial" w:cs="Arial"/>
          <w:sz w:val="22"/>
          <w:szCs w:val="22"/>
        </w:rPr>
      </w:pPr>
      <w:r w:rsidRPr="00063D69">
        <w:rPr>
          <w:rFonts w:ascii="Arial" w:hAnsi="Arial" w:cs="Arial"/>
          <w:sz w:val="22"/>
          <w:szCs w:val="22"/>
        </w:rPr>
        <w:t xml:space="preserve">Ensure effective risk management, for example, in health and safety and in the management of any third-party service </w:t>
      </w:r>
      <w:proofErr w:type="gramStart"/>
      <w:r w:rsidRPr="00063D69">
        <w:rPr>
          <w:rFonts w:ascii="Arial" w:hAnsi="Arial" w:cs="Arial"/>
          <w:sz w:val="22"/>
          <w:szCs w:val="22"/>
        </w:rPr>
        <w:t>contracts;</w:t>
      </w:r>
      <w:proofErr w:type="gramEnd"/>
    </w:p>
    <w:p w14:paraId="70865BFC" w14:textId="70CE4A3C" w:rsidR="007978AC" w:rsidRPr="00063D69" w:rsidRDefault="00795060" w:rsidP="00063D69">
      <w:pPr>
        <w:numPr>
          <w:ilvl w:val="3"/>
          <w:numId w:val="6"/>
        </w:numPr>
        <w:autoSpaceDE w:val="0"/>
        <w:autoSpaceDN w:val="0"/>
        <w:adjustRightInd w:val="0"/>
        <w:ind w:left="426" w:hanging="426"/>
        <w:jc w:val="both"/>
        <w:rPr>
          <w:rFonts w:ascii="Arial" w:hAnsi="Arial" w:cs="Arial"/>
          <w:sz w:val="22"/>
          <w:szCs w:val="22"/>
        </w:rPr>
      </w:pPr>
      <w:r w:rsidRPr="00063D69">
        <w:rPr>
          <w:rFonts w:ascii="Arial" w:hAnsi="Arial" w:cs="Arial"/>
          <w:sz w:val="22"/>
          <w:szCs w:val="22"/>
        </w:rPr>
        <w:t xml:space="preserve">Ensure effective management of the letting of </w:t>
      </w:r>
      <w:r w:rsidR="00722C35">
        <w:rPr>
          <w:rFonts w:ascii="Arial" w:hAnsi="Arial" w:cs="Arial"/>
          <w:sz w:val="22"/>
          <w:szCs w:val="22"/>
        </w:rPr>
        <w:t>Trinity St Mary’s CE Primary School</w:t>
      </w:r>
      <w:r w:rsidR="00F22805">
        <w:rPr>
          <w:rFonts w:ascii="Arial" w:hAnsi="Arial" w:cs="Arial"/>
          <w:sz w:val="22"/>
          <w:szCs w:val="22"/>
        </w:rPr>
        <w:t xml:space="preserve">’s </w:t>
      </w:r>
      <w:r w:rsidRPr="00063D69">
        <w:rPr>
          <w:rFonts w:ascii="Arial" w:hAnsi="Arial" w:cs="Arial"/>
          <w:sz w:val="22"/>
          <w:szCs w:val="22"/>
        </w:rPr>
        <w:t>premises to outside organisations</w:t>
      </w:r>
      <w:r w:rsidR="00374FB8">
        <w:rPr>
          <w:rFonts w:ascii="Arial" w:hAnsi="Arial" w:cs="Arial"/>
          <w:sz w:val="22"/>
          <w:szCs w:val="22"/>
        </w:rPr>
        <w:t xml:space="preserve"> to enhance income generation</w:t>
      </w:r>
    </w:p>
    <w:p w14:paraId="6D83B779" w14:textId="77777777" w:rsidR="007978AC" w:rsidRPr="00063D69" w:rsidRDefault="00E545A3" w:rsidP="00063D69">
      <w:pPr>
        <w:numPr>
          <w:ilvl w:val="3"/>
          <w:numId w:val="6"/>
        </w:numPr>
        <w:autoSpaceDE w:val="0"/>
        <w:autoSpaceDN w:val="0"/>
        <w:adjustRightInd w:val="0"/>
        <w:ind w:left="426" w:hanging="426"/>
        <w:jc w:val="both"/>
        <w:rPr>
          <w:rFonts w:ascii="Arial" w:hAnsi="Arial" w:cs="Arial"/>
          <w:sz w:val="22"/>
          <w:szCs w:val="22"/>
        </w:rPr>
      </w:pPr>
      <w:r w:rsidRPr="00063D69">
        <w:rPr>
          <w:rFonts w:ascii="Arial" w:hAnsi="Arial" w:cs="Arial"/>
          <w:sz w:val="22"/>
          <w:szCs w:val="22"/>
        </w:rPr>
        <w:t xml:space="preserve">Negotiate, manage and monitor contracts, tenders and agreements ensuring ‘best value’ at all </w:t>
      </w:r>
      <w:proofErr w:type="gramStart"/>
      <w:r w:rsidRPr="00063D69">
        <w:rPr>
          <w:rFonts w:ascii="Arial" w:hAnsi="Arial" w:cs="Arial"/>
          <w:sz w:val="22"/>
          <w:szCs w:val="22"/>
        </w:rPr>
        <w:t>times;</w:t>
      </w:r>
      <w:proofErr w:type="gramEnd"/>
    </w:p>
    <w:p w14:paraId="71229092" w14:textId="77777777" w:rsidR="00E545A3" w:rsidRPr="00063D69" w:rsidRDefault="00E545A3" w:rsidP="00063D69">
      <w:pPr>
        <w:numPr>
          <w:ilvl w:val="3"/>
          <w:numId w:val="6"/>
        </w:numPr>
        <w:autoSpaceDE w:val="0"/>
        <w:autoSpaceDN w:val="0"/>
        <w:adjustRightInd w:val="0"/>
        <w:ind w:left="426" w:hanging="426"/>
        <w:jc w:val="both"/>
        <w:rPr>
          <w:rFonts w:ascii="Arial" w:hAnsi="Arial" w:cs="Arial"/>
          <w:sz w:val="22"/>
          <w:szCs w:val="22"/>
        </w:rPr>
      </w:pPr>
      <w:r w:rsidRPr="00063D69">
        <w:rPr>
          <w:rFonts w:ascii="Arial" w:hAnsi="Arial" w:cs="Arial"/>
          <w:sz w:val="22"/>
          <w:szCs w:val="22"/>
        </w:rPr>
        <w:t xml:space="preserve">Manage all aspects of </w:t>
      </w:r>
      <w:r w:rsidR="00C56954" w:rsidRPr="00063D69">
        <w:rPr>
          <w:rFonts w:ascii="Arial" w:hAnsi="Arial" w:cs="Arial"/>
          <w:sz w:val="22"/>
          <w:szCs w:val="22"/>
        </w:rPr>
        <w:t xml:space="preserve">school </w:t>
      </w:r>
      <w:r w:rsidRPr="00063D69">
        <w:rPr>
          <w:rFonts w:ascii="Arial" w:hAnsi="Arial" w:cs="Arial"/>
          <w:sz w:val="22"/>
          <w:szCs w:val="22"/>
        </w:rPr>
        <w:t xml:space="preserve">business management in a sustainable and eco-friendly </w:t>
      </w:r>
      <w:proofErr w:type="gramStart"/>
      <w:r w:rsidRPr="00063D69">
        <w:rPr>
          <w:rFonts w:ascii="Arial" w:hAnsi="Arial" w:cs="Arial"/>
          <w:sz w:val="22"/>
          <w:szCs w:val="22"/>
        </w:rPr>
        <w:t>manner;</w:t>
      </w:r>
      <w:proofErr w:type="gramEnd"/>
    </w:p>
    <w:p w14:paraId="5611155E" w14:textId="466DE51D" w:rsidR="00E545A3" w:rsidRPr="00063D69" w:rsidRDefault="00F22805" w:rsidP="00063D69">
      <w:pPr>
        <w:pStyle w:val="ListParagraph"/>
        <w:numPr>
          <w:ilvl w:val="0"/>
          <w:numId w:val="2"/>
        </w:numPr>
        <w:autoSpaceDE w:val="0"/>
        <w:autoSpaceDN w:val="0"/>
        <w:adjustRightInd w:val="0"/>
        <w:ind w:left="426" w:hanging="426"/>
        <w:jc w:val="both"/>
        <w:rPr>
          <w:rFonts w:ascii="Arial" w:eastAsia="Calibri" w:hAnsi="Arial" w:cs="Arial"/>
          <w:sz w:val="22"/>
          <w:szCs w:val="22"/>
          <w:lang w:eastAsia="en-US"/>
        </w:rPr>
      </w:pPr>
      <w:r>
        <w:rPr>
          <w:rFonts w:ascii="Arial" w:eastAsia="Calibri" w:hAnsi="Arial" w:cs="Arial"/>
          <w:sz w:val="22"/>
          <w:szCs w:val="22"/>
          <w:lang w:eastAsia="en-US"/>
        </w:rPr>
        <w:lastRenderedPageBreak/>
        <w:t xml:space="preserve"> </w:t>
      </w:r>
      <w:r w:rsidR="00A81757" w:rsidRPr="00063D69">
        <w:rPr>
          <w:rFonts w:ascii="Arial" w:eastAsia="Calibri" w:hAnsi="Arial" w:cs="Arial"/>
          <w:sz w:val="22"/>
          <w:szCs w:val="22"/>
          <w:lang w:eastAsia="en-US"/>
        </w:rPr>
        <w:t>R</w:t>
      </w:r>
      <w:r w:rsidR="00E545A3" w:rsidRPr="00063D69">
        <w:rPr>
          <w:rFonts w:ascii="Arial" w:eastAsia="Calibri" w:hAnsi="Arial" w:cs="Arial"/>
          <w:sz w:val="22"/>
          <w:szCs w:val="22"/>
          <w:lang w:eastAsia="en-US"/>
        </w:rPr>
        <w:t xml:space="preserve">aise the </w:t>
      </w:r>
      <w:r w:rsidR="00E34476">
        <w:rPr>
          <w:rFonts w:ascii="Arial" w:hAnsi="Arial" w:cs="Arial"/>
          <w:sz w:val="22"/>
          <w:szCs w:val="22"/>
        </w:rPr>
        <w:t>school’s</w:t>
      </w:r>
      <w:r w:rsidR="00E545A3" w:rsidRPr="00063D69">
        <w:rPr>
          <w:rFonts w:ascii="Arial" w:eastAsia="Calibri" w:hAnsi="Arial" w:cs="Arial"/>
          <w:sz w:val="22"/>
          <w:szCs w:val="22"/>
          <w:lang w:eastAsia="en-US"/>
        </w:rPr>
        <w:t xml:space="preserve"> profile within the school community by leading on the publicity materials/resources such as the website, prospectus, open days, signage</w:t>
      </w:r>
      <w:r w:rsidR="00A81757" w:rsidRPr="00063D69">
        <w:rPr>
          <w:rFonts w:ascii="Arial" w:eastAsia="Calibri" w:hAnsi="Arial" w:cs="Arial"/>
          <w:sz w:val="22"/>
          <w:szCs w:val="22"/>
          <w:lang w:eastAsia="en-US"/>
        </w:rPr>
        <w:t>,</w:t>
      </w:r>
      <w:r w:rsidR="002F584A">
        <w:rPr>
          <w:rFonts w:ascii="Arial" w:eastAsia="Calibri" w:hAnsi="Arial" w:cs="Arial"/>
          <w:sz w:val="22"/>
          <w:szCs w:val="22"/>
          <w:lang w:eastAsia="en-US"/>
        </w:rPr>
        <w:t xml:space="preserve"> </w:t>
      </w:r>
      <w:r w:rsidR="002F584A" w:rsidRPr="00063D69">
        <w:rPr>
          <w:rFonts w:ascii="Arial" w:eastAsia="Calibri" w:hAnsi="Arial" w:cs="Arial"/>
          <w:sz w:val="22"/>
          <w:szCs w:val="22"/>
          <w:lang w:eastAsia="en-US"/>
        </w:rPr>
        <w:t>etc.</w:t>
      </w:r>
    </w:p>
    <w:p w14:paraId="686D9961" w14:textId="77777777" w:rsidR="00E545A3" w:rsidRPr="00063D69" w:rsidRDefault="00BE3186" w:rsidP="00063D69">
      <w:pPr>
        <w:numPr>
          <w:ilvl w:val="0"/>
          <w:numId w:val="2"/>
        </w:numPr>
        <w:autoSpaceDE w:val="0"/>
        <w:autoSpaceDN w:val="0"/>
        <w:adjustRightInd w:val="0"/>
        <w:ind w:left="426" w:hanging="426"/>
        <w:jc w:val="both"/>
        <w:rPr>
          <w:rFonts w:ascii="Arial" w:hAnsi="Arial" w:cs="Arial"/>
          <w:b/>
          <w:bCs/>
          <w:color w:val="FFFFFF"/>
          <w:sz w:val="22"/>
          <w:szCs w:val="22"/>
        </w:rPr>
      </w:pPr>
      <w:r>
        <w:rPr>
          <w:rFonts w:ascii="Arial" w:hAnsi="Arial" w:cs="Arial"/>
          <w:sz w:val="22"/>
          <w:szCs w:val="22"/>
        </w:rPr>
        <w:t xml:space="preserve"> </w:t>
      </w:r>
      <w:r w:rsidR="00A81757" w:rsidRPr="00063D69">
        <w:rPr>
          <w:rFonts w:ascii="Arial" w:hAnsi="Arial" w:cs="Arial"/>
          <w:sz w:val="22"/>
          <w:szCs w:val="22"/>
        </w:rPr>
        <w:t>Sustain</w:t>
      </w:r>
      <w:r w:rsidR="00E545A3" w:rsidRPr="00063D69">
        <w:rPr>
          <w:rFonts w:ascii="Arial" w:hAnsi="Arial" w:cs="Arial"/>
          <w:sz w:val="22"/>
          <w:szCs w:val="22"/>
        </w:rPr>
        <w:t xml:space="preserve"> the vision and values of</w:t>
      </w:r>
      <w:r w:rsidR="00C56954" w:rsidRPr="00063D69">
        <w:rPr>
          <w:rFonts w:ascii="Arial" w:hAnsi="Arial" w:cs="Arial"/>
          <w:sz w:val="22"/>
          <w:szCs w:val="22"/>
        </w:rPr>
        <w:t xml:space="preserve"> </w:t>
      </w:r>
      <w:r w:rsidR="00722C35">
        <w:rPr>
          <w:rFonts w:ascii="Arial" w:hAnsi="Arial" w:cs="Arial"/>
          <w:sz w:val="22"/>
          <w:szCs w:val="22"/>
        </w:rPr>
        <w:t>Trinity St Mary’s CE Primary School</w:t>
      </w:r>
      <w:r w:rsidR="00FA544F">
        <w:rPr>
          <w:rFonts w:ascii="Arial" w:hAnsi="Arial" w:cs="Arial"/>
          <w:sz w:val="22"/>
          <w:szCs w:val="22"/>
        </w:rPr>
        <w:t xml:space="preserve"> </w:t>
      </w:r>
    </w:p>
    <w:p w14:paraId="4FA1FD19" w14:textId="77777777" w:rsidR="00E545A3" w:rsidRPr="00063D69" w:rsidRDefault="00E545A3" w:rsidP="00063D69">
      <w:pPr>
        <w:autoSpaceDE w:val="0"/>
        <w:autoSpaceDN w:val="0"/>
        <w:adjustRightInd w:val="0"/>
        <w:jc w:val="both"/>
        <w:rPr>
          <w:rFonts w:ascii="Arial" w:hAnsi="Arial" w:cs="Arial"/>
          <w:b/>
          <w:bCs/>
          <w:color w:val="000000"/>
          <w:sz w:val="22"/>
          <w:szCs w:val="22"/>
        </w:rPr>
      </w:pPr>
    </w:p>
    <w:p w14:paraId="14778047" w14:textId="77777777" w:rsidR="00E545A3" w:rsidRPr="00063D69" w:rsidRDefault="00E545A3" w:rsidP="00063D69">
      <w:pPr>
        <w:autoSpaceDE w:val="0"/>
        <w:autoSpaceDN w:val="0"/>
        <w:adjustRightInd w:val="0"/>
        <w:jc w:val="both"/>
        <w:rPr>
          <w:rFonts w:ascii="Arial" w:hAnsi="Arial" w:cs="Arial"/>
          <w:color w:val="000000"/>
          <w:sz w:val="22"/>
          <w:szCs w:val="22"/>
        </w:rPr>
      </w:pPr>
    </w:p>
    <w:p w14:paraId="4780CF40" w14:textId="77777777" w:rsidR="00E545A3" w:rsidRPr="00063D69" w:rsidRDefault="00E545A3" w:rsidP="00063D69">
      <w:pPr>
        <w:autoSpaceDE w:val="0"/>
        <w:autoSpaceDN w:val="0"/>
        <w:adjustRightInd w:val="0"/>
        <w:jc w:val="both"/>
        <w:rPr>
          <w:rFonts w:ascii="Arial" w:hAnsi="Arial" w:cs="Arial"/>
          <w:color w:val="000000"/>
          <w:sz w:val="22"/>
          <w:szCs w:val="22"/>
        </w:rPr>
      </w:pPr>
      <w:r w:rsidRPr="00063D69">
        <w:rPr>
          <w:rFonts w:ascii="Arial" w:hAnsi="Arial" w:cs="Arial"/>
          <w:b/>
          <w:bCs/>
          <w:color w:val="000000"/>
          <w:sz w:val="22"/>
          <w:szCs w:val="22"/>
        </w:rPr>
        <w:t xml:space="preserve">Financial Resource Management </w:t>
      </w:r>
    </w:p>
    <w:p w14:paraId="339BB194" w14:textId="46EE5910" w:rsidR="00E545A3" w:rsidRPr="00063D69" w:rsidRDefault="00E545A3" w:rsidP="00063D69">
      <w:pPr>
        <w:pStyle w:val="ListParagraph"/>
        <w:numPr>
          <w:ilvl w:val="0"/>
          <w:numId w:val="7"/>
        </w:numPr>
        <w:autoSpaceDE w:val="0"/>
        <w:autoSpaceDN w:val="0"/>
        <w:adjustRightInd w:val="0"/>
        <w:ind w:left="426" w:hanging="426"/>
        <w:jc w:val="both"/>
        <w:rPr>
          <w:rFonts w:ascii="Arial" w:hAnsi="Arial" w:cs="Arial"/>
          <w:color w:val="000000"/>
          <w:sz w:val="22"/>
          <w:szCs w:val="22"/>
        </w:rPr>
      </w:pPr>
      <w:r w:rsidRPr="00063D69">
        <w:rPr>
          <w:rFonts w:ascii="Arial" w:hAnsi="Arial" w:cs="Arial"/>
          <w:color w:val="000000"/>
          <w:sz w:val="22"/>
          <w:szCs w:val="22"/>
        </w:rPr>
        <w:t xml:space="preserve">Evaluate information and consult with the </w:t>
      </w:r>
      <w:r w:rsidR="007978AC" w:rsidRPr="00063D69">
        <w:rPr>
          <w:rFonts w:ascii="Arial" w:hAnsi="Arial" w:cs="Arial"/>
          <w:color w:val="000000"/>
          <w:sz w:val="22"/>
          <w:szCs w:val="22"/>
        </w:rPr>
        <w:t xml:space="preserve">Head Teacher </w:t>
      </w:r>
      <w:r w:rsidRPr="00063D69">
        <w:rPr>
          <w:rFonts w:ascii="Arial" w:hAnsi="Arial" w:cs="Arial"/>
          <w:color w:val="000000"/>
          <w:sz w:val="22"/>
          <w:szCs w:val="22"/>
        </w:rPr>
        <w:t xml:space="preserve">and Governors to </w:t>
      </w:r>
      <w:proofErr w:type="gramStart"/>
      <w:r w:rsidRPr="00063D69">
        <w:rPr>
          <w:rFonts w:ascii="Arial" w:hAnsi="Arial" w:cs="Arial"/>
          <w:color w:val="000000"/>
          <w:sz w:val="22"/>
          <w:szCs w:val="22"/>
        </w:rPr>
        <w:t>prepare  realistic</w:t>
      </w:r>
      <w:proofErr w:type="gramEnd"/>
      <w:r w:rsidRPr="00063D69">
        <w:rPr>
          <w:rFonts w:ascii="Arial" w:hAnsi="Arial" w:cs="Arial"/>
          <w:color w:val="000000"/>
          <w:sz w:val="22"/>
          <w:szCs w:val="22"/>
        </w:rPr>
        <w:t xml:space="preserve"> and balanced budget</w:t>
      </w:r>
      <w:r w:rsidR="00374FB8">
        <w:rPr>
          <w:rFonts w:ascii="Arial" w:hAnsi="Arial" w:cs="Arial"/>
          <w:color w:val="000000"/>
          <w:sz w:val="22"/>
          <w:szCs w:val="22"/>
        </w:rPr>
        <w:t>s</w:t>
      </w:r>
    </w:p>
    <w:p w14:paraId="76F840BF" w14:textId="40DB8DFC" w:rsidR="00E545A3" w:rsidRPr="00063D69" w:rsidRDefault="00E545A3" w:rsidP="00063D69">
      <w:pPr>
        <w:pStyle w:val="ListParagraph"/>
        <w:numPr>
          <w:ilvl w:val="0"/>
          <w:numId w:val="7"/>
        </w:numPr>
        <w:autoSpaceDE w:val="0"/>
        <w:autoSpaceDN w:val="0"/>
        <w:adjustRightInd w:val="0"/>
        <w:ind w:left="426" w:hanging="426"/>
        <w:jc w:val="both"/>
        <w:rPr>
          <w:rFonts w:ascii="Arial" w:hAnsi="Arial" w:cs="Arial"/>
          <w:color w:val="000000"/>
          <w:sz w:val="22"/>
          <w:szCs w:val="22"/>
        </w:rPr>
      </w:pPr>
      <w:proofErr w:type="gramStart"/>
      <w:r w:rsidRPr="00063D69">
        <w:rPr>
          <w:rFonts w:ascii="Arial" w:hAnsi="Arial" w:cs="Arial"/>
          <w:color w:val="000000"/>
          <w:sz w:val="22"/>
          <w:szCs w:val="22"/>
        </w:rPr>
        <w:t>Submit  proposed</w:t>
      </w:r>
      <w:proofErr w:type="gramEnd"/>
      <w:r w:rsidRPr="00063D69">
        <w:rPr>
          <w:rFonts w:ascii="Arial" w:hAnsi="Arial" w:cs="Arial"/>
          <w:color w:val="000000"/>
          <w:sz w:val="22"/>
          <w:szCs w:val="22"/>
        </w:rPr>
        <w:t xml:space="preserve"> budget</w:t>
      </w:r>
      <w:r w:rsidR="00374FB8">
        <w:rPr>
          <w:rFonts w:ascii="Arial" w:hAnsi="Arial" w:cs="Arial"/>
          <w:color w:val="000000"/>
          <w:sz w:val="22"/>
          <w:szCs w:val="22"/>
        </w:rPr>
        <w:t>s</w:t>
      </w:r>
      <w:r w:rsidRPr="00063D69">
        <w:rPr>
          <w:rFonts w:ascii="Arial" w:hAnsi="Arial" w:cs="Arial"/>
          <w:color w:val="000000"/>
          <w:sz w:val="22"/>
          <w:szCs w:val="22"/>
        </w:rPr>
        <w:t xml:space="preserve"> to the Head Teacher and Governors</w:t>
      </w:r>
      <w:r w:rsidR="00374FB8">
        <w:rPr>
          <w:rFonts w:ascii="Arial" w:hAnsi="Arial" w:cs="Arial"/>
          <w:color w:val="000000"/>
          <w:sz w:val="22"/>
          <w:szCs w:val="22"/>
        </w:rPr>
        <w:t xml:space="preserve"> in a timely manner</w:t>
      </w:r>
      <w:r w:rsidRPr="00063D69">
        <w:rPr>
          <w:rFonts w:ascii="Arial" w:hAnsi="Arial" w:cs="Arial"/>
          <w:color w:val="000000"/>
          <w:sz w:val="22"/>
          <w:szCs w:val="22"/>
        </w:rPr>
        <w:t xml:space="preserve"> for approval and assist the overall financial planning process;</w:t>
      </w:r>
    </w:p>
    <w:p w14:paraId="2CD8D241" w14:textId="77777777" w:rsidR="00E545A3" w:rsidRPr="00063D69" w:rsidRDefault="00E545A3" w:rsidP="00063D69">
      <w:pPr>
        <w:pStyle w:val="ListParagraph"/>
        <w:numPr>
          <w:ilvl w:val="0"/>
          <w:numId w:val="7"/>
        </w:numPr>
        <w:autoSpaceDE w:val="0"/>
        <w:autoSpaceDN w:val="0"/>
        <w:adjustRightInd w:val="0"/>
        <w:ind w:left="426" w:hanging="426"/>
        <w:jc w:val="both"/>
        <w:rPr>
          <w:rFonts w:ascii="Arial" w:hAnsi="Arial" w:cs="Arial"/>
          <w:color w:val="000000"/>
          <w:sz w:val="22"/>
          <w:szCs w:val="22"/>
        </w:rPr>
      </w:pPr>
      <w:r w:rsidRPr="00063D69">
        <w:rPr>
          <w:rFonts w:ascii="Arial" w:hAnsi="Arial" w:cs="Arial"/>
          <w:color w:val="000000"/>
          <w:sz w:val="22"/>
          <w:szCs w:val="22"/>
        </w:rPr>
        <w:t xml:space="preserve">Discuss, negotiate and agree the final budgets </w:t>
      </w:r>
      <w:r w:rsidR="00C56954" w:rsidRPr="00063D69">
        <w:rPr>
          <w:rFonts w:ascii="Arial" w:hAnsi="Arial" w:cs="Arial"/>
          <w:color w:val="000000"/>
          <w:sz w:val="22"/>
          <w:szCs w:val="22"/>
        </w:rPr>
        <w:t xml:space="preserve">for the school </w:t>
      </w:r>
      <w:r w:rsidRPr="00063D69">
        <w:rPr>
          <w:rFonts w:ascii="Arial" w:hAnsi="Arial" w:cs="Arial"/>
          <w:color w:val="000000"/>
          <w:sz w:val="22"/>
          <w:szCs w:val="22"/>
        </w:rPr>
        <w:t xml:space="preserve">and extended </w:t>
      </w:r>
      <w:proofErr w:type="gramStart"/>
      <w:r w:rsidRPr="00063D69">
        <w:rPr>
          <w:rFonts w:ascii="Arial" w:hAnsi="Arial" w:cs="Arial"/>
          <w:color w:val="000000"/>
          <w:sz w:val="22"/>
          <w:szCs w:val="22"/>
        </w:rPr>
        <w:t>services;</w:t>
      </w:r>
      <w:proofErr w:type="gramEnd"/>
    </w:p>
    <w:p w14:paraId="1506CCA0" w14:textId="77777777" w:rsidR="00E545A3" w:rsidRPr="00063D69" w:rsidRDefault="00E545A3" w:rsidP="00063D69">
      <w:pPr>
        <w:pStyle w:val="ListParagraph"/>
        <w:numPr>
          <w:ilvl w:val="0"/>
          <w:numId w:val="7"/>
        </w:numPr>
        <w:autoSpaceDE w:val="0"/>
        <w:autoSpaceDN w:val="0"/>
        <w:adjustRightInd w:val="0"/>
        <w:ind w:left="426" w:hanging="426"/>
        <w:jc w:val="both"/>
        <w:rPr>
          <w:rFonts w:ascii="Arial" w:hAnsi="Arial" w:cs="Arial"/>
          <w:color w:val="000000"/>
          <w:sz w:val="22"/>
          <w:szCs w:val="22"/>
        </w:rPr>
      </w:pPr>
      <w:r w:rsidRPr="00063D69">
        <w:rPr>
          <w:rFonts w:ascii="Arial" w:hAnsi="Arial" w:cs="Arial"/>
          <w:color w:val="000000"/>
          <w:sz w:val="22"/>
          <w:szCs w:val="22"/>
        </w:rPr>
        <w:t xml:space="preserve">Use the agreed budget to actively monitor and control performance to achieve value for </w:t>
      </w:r>
      <w:proofErr w:type="gramStart"/>
      <w:r w:rsidRPr="00063D69">
        <w:rPr>
          <w:rFonts w:ascii="Arial" w:hAnsi="Arial" w:cs="Arial"/>
          <w:color w:val="000000"/>
          <w:sz w:val="22"/>
          <w:szCs w:val="22"/>
        </w:rPr>
        <w:t>money;</w:t>
      </w:r>
      <w:proofErr w:type="gramEnd"/>
    </w:p>
    <w:p w14:paraId="40E4D4C4" w14:textId="77777777" w:rsidR="00E545A3" w:rsidRPr="00063D69" w:rsidRDefault="00E545A3" w:rsidP="00063D69">
      <w:pPr>
        <w:pStyle w:val="ListParagraph"/>
        <w:numPr>
          <w:ilvl w:val="0"/>
          <w:numId w:val="7"/>
        </w:numPr>
        <w:autoSpaceDE w:val="0"/>
        <w:autoSpaceDN w:val="0"/>
        <w:adjustRightInd w:val="0"/>
        <w:ind w:left="426" w:hanging="426"/>
        <w:jc w:val="both"/>
        <w:rPr>
          <w:rFonts w:ascii="Arial" w:hAnsi="Arial" w:cs="Arial"/>
          <w:color w:val="000000"/>
          <w:sz w:val="22"/>
          <w:szCs w:val="22"/>
        </w:rPr>
      </w:pPr>
      <w:r w:rsidRPr="00063D69">
        <w:rPr>
          <w:rFonts w:ascii="Arial" w:hAnsi="Arial" w:cs="Arial"/>
          <w:color w:val="000000"/>
          <w:sz w:val="22"/>
          <w:szCs w:val="22"/>
        </w:rPr>
        <w:t xml:space="preserve">Identify and inform the Head Teacher and Governors of the causes of significant variance and take prompt corrective </w:t>
      </w:r>
      <w:proofErr w:type="gramStart"/>
      <w:r w:rsidRPr="00063D69">
        <w:rPr>
          <w:rFonts w:ascii="Arial" w:hAnsi="Arial" w:cs="Arial"/>
          <w:color w:val="000000"/>
          <w:sz w:val="22"/>
          <w:szCs w:val="22"/>
        </w:rPr>
        <w:t>action;</w:t>
      </w:r>
      <w:proofErr w:type="gramEnd"/>
      <w:r w:rsidRPr="00063D69">
        <w:rPr>
          <w:rFonts w:ascii="Arial" w:hAnsi="Arial" w:cs="Arial"/>
          <w:color w:val="000000"/>
          <w:sz w:val="22"/>
          <w:szCs w:val="22"/>
        </w:rPr>
        <w:t xml:space="preserve"> </w:t>
      </w:r>
    </w:p>
    <w:p w14:paraId="25C33759" w14:textId="77777777" w:rsidR="00E545A3" w:rsidRPr="00063D69" w:rsidRDefault="00E545A3" w:rsidP="00063D69">
      <w:pPr>
        <w:pStyle w:val="ListParagraph"/>
        <w:numPr>
          <w:ilvl w:val="0"/>
          <w:numId w:val="7"/>
        </w:numPr>
        <w:autoSpaceDE w:val="0"/>
        <w:autoSpaceDN w:val="0"/>
        <w:adjustRightInd w:val="0"/>
        <w:ind w:left="426" w:hanging="426"/>
        <w:jc w:val="both"/>
        <w:rPr>
          <w:rFonts w:ascii="Arial" w:hAnsi="Arial" w:cs="Arial"/>
          <w:color w:val="000000"/>
          <w:sz w:val="22"/>
          <w:szCs w:val="22"/>
        </w:rPr>
      </w:pPr>
      <w:r w:rsidRPr="00063D69">
        <w:rPr>
          <w:rFonts w:ascii="Arial" w:hAnsi="Arial" w:cs="Arial"/>
          <w:color w:val="000000"/>
          <w:sz w:val="22"/>
          <w:szCs w:val="22"/>
        </w:rPr>
        <w:t xml:space="preserve">Propose revisions to the budget if necessary, in response to significant or unforeseen </w:t>
      </w:r>
      <w:proofErr w:type="gramStart"/>
      <w:r w:rsidRPr="00063D69">
        <w:rPr>
          <w:rFonts w:ascii="Arial" w:hAnsi="Arial" w:cs="Arial"/>
          <w:color w:val="000000"/>
          <w:sz w:val="22"/>
          <w:szCs w:val="22"/>
        </w:rPr>
        <w:t>developments;</w:t>
      </w:r>
      <w:proofErr w:type="gramEnd"/>
      <w:r w:rsidRPr="00063D69">
        <w:rPr>
          <w:rFonts w:ascii="Arial" w:hAnsi="Arial" w:cs="Arial"/>
          <w:color w:val="000000"/>
          <w:sz w:val="22"/>
          <w:szCs w:val="22"/>
        </w:rPr>
        <w:t xml:space="preserve"> </w:t>
      </w:r>
    </w:p>
    <w:p w14:paraId="4D2F2A7F" w14:textId="77777777" w:rsidR="00E545A3" w:rsidRPr="00063D69" w:rsidRDefault="00E545A3" w:rsidP="00063D69">
      <w:pPr>
        <w:pStyle w:val="ListParagraph"/>
        <w:numPr>
          <w:ilvl w:val="0"/>
          <w:numId w:val="7"/>
        </w:numPr>
        <w:autoSpaceDE w:val="0"/>
        <w:autoSpaceDN w:val="0"/>
        <w:adjustRightInd w:val="0"/>
        <w:ind w:left="426" w:hanging="426"/>
        <w:jc w:val="both"/>
        <w:rPr>
          <w:rFonts w:ascii="Arial" w:hAnsi="Arial" w:cs="Arial"/>
          <w:color w:val="000000"/>
          <w:sz w:val="22"/>
          <w:szCs w:val="22"/>
        </w:rPr>
      </w:pPr>
      <w:r w:rsidRPr="00063D69">
        <w:rPr>
          <w:rFonts w:ascii="Arial" w:hAnsi="Arial" w:cs="Arial"/>
          <w:color w:val="000000"/>
          <w:sz w:val="22"/>
          <w:szCs w:val="22"/>
        </w:rPr>
        <w:t xml:space="preserve">Provide ongoing budgetary information to relevant </w:t>
      </w:r>
      <w:proofErr w:type="gramStart"/>
      <w:r w:rsidRPr="00063D69">
        <w:rPr>
          <w:rFonts w:ascii="Arial" w:hAnsi="Arial" w:cs="Arial"/>
          <w:color w:val="000000"/>
          <w:sz w:val="22"/>
          <w:szCs w:val="22"/>
        </w:rPr>
        <w:t>people;</w:t>
      </w:r>
      <w:proofErr w:type="gramEnd"/>
      <w:r w:rsidRPr="00063D69">
        <w:rPr>
          <w:rFonts w:ascii="Arial" w:hAnsi="Arial" w:cs="Arial"/>
          <w:color w:val="000000"/>
          <w:sz w:val="22"/>
          <w:szCs w:val="22"/>
        </w:rPr>
        <w:t xml:space="preserve"> </w:t>
      </w:r>
    </w:p>
    <w:p w14:paraId="257E29D2" w14:textId="77777777" w:rsidR="00E545A3" w:rsidRPr="00063D69" w:rsidRDefault="00E545A3" w:rsidP="00063D69">
      <w:pPr>
        <w:pStyle w:val="ListParagraph"/>
        <w:numPr>
          <w:ilvl w:val="0"/>
          <w:numId w:val="7"/>
        </w:numPr>
        <w:autoSpaceDE w:val="0"/>
        <w:autoSpaceDN w:val="0"/>
        <w:adjustRightInd w:val="0"/>
        <w:ind w:left="426" w:hanging="426"/>
        <w:jc w:val="both"/>
        <w:rPr>
          <w:rFonts w:ascii="Arial" w:hAnsi="Arial" w:cs="Arial"/>
          <w:color w:val="000000"/>
          <w:sz w:val="22"/>
          <w:szCs w:val="22"/>
        </w:rPr>
      </w:pPr>
      <w:r w:rsidRPr="00063D69">
        <w:rPr>
          <w:rFonts w:ascii="Arial" w:hAnsi="Arial" w:cs="Arial"/>
          <w:color w:val="000000"/>
          <w:sz w:val="22"/>
          <w:szCs w:val="22"/>
        </w:rPr>
        <w:t xml:space="preserve">Advise the Head Teacher and Governors if fraudulent activities are suspected or </w:t>
      </w:r>
      <w:proofErr w:type="gramStart"/>
      <w:r w:rsidRPr="00063D69">
        <w:rPr>
          <w:rFonts w:ascii="Arial" w:hAnsi="Arial" w:cs="Arial"/>
          <w:color w:val="000000"/>
          <w:sz w:val="22"/>
          <w:szCs w:val="22"/>
        </w:rPr>
        <w:t>uncovered;</w:t>
      </w:r>
      <w:proofErr w:type="gramEnd"/>
    </w:p>
    <w:p w14:paraId="74173567" w14:textId="77777777" w:rsidR="00E545A3" w:rsidRPr="00063D69" w:rsidRDefault="00E545A3" w:rsidP="00063D69">
      <w:pPr>
        <w:pStyle w:val="ListParagraph"/>
        <w:numPr>
          <w:ilvl w:val="0"/>
          <w:numId w:val="7"/>
        </w:numPr>
        <w:autoSpaceDE w:val="0"/>
        <w:autoSpaceDN w:val="0"/>
        <w:adjustRightInd w:val="0"/>
        <w:ind w:left="426" w:hanging="426"/>
        <w:jc w:val="both"/>
        <w:rPr>
          <w:rFonts w:ascii="Arial" w:hAnsi="Arial" w:cs="Arial"/>
          <w:color w:val="000000"/>
          <w:sz w:val="22"/>
          <w:szCs w:val="22"/>
        </w:rPr>
      </w:pPr>
      <w:r w:rsidRPr="00063D69">
        <w:rPr>
          <w:rFonts w:ascii="Arial" w:hAnsi="Arial" w:cs="Arial"/>
          <w:color w:val="000000"/>
          <w:sz w:val="22"/>
          <w:szCs w:val="22"/>
        </w:rPr>
        <w:t xml:space="preserve">Maintain a strategic financial plan that will indicate the trends and requirements of the development plan and will forecast future year </w:t>
      </w:r>
      <w:proofErr w:type="gramStart"/>
      <w:r w:rsidRPr="00063D69">
        <w:rPr>
          <w:rFonts w:ascii="Arial" w:hAnsi="Arial" w:cs="Arial"/>
          <w:color w:val="000000"/>
          <w:sz w:val="22"/>
          <w:szCs w:val="22"/>
        </w:rPr>
        <w:t>budgets;</w:t>
      </w:r>
      <w:proofErr w:type="gramEnd"/>
      <w:r w:rsidRPr="00063D69">
        <w:rPr>
          <w:rFonts w:ascii="Arial" w:hAnsi="Arial" w:cs="Arial"/>
          <w:color w:val="000000"/>
          <w:sz w:val="22"/>
          <w:szCs w:val="22"/>
        </w:rPr>
        <w:t xml:space="preserve"> </w:t>
      </w:r>
    </w:p>
    <w:p w14:paraId="3968A1A3" w14:textId="77777777" w:rsidR="00E545A3" w:rsidRPr="00063D69" w:rsidRDefault="00E545A3" w:rsidP="00063D69">
      <w:pPr>
        <w:pStyle w:val="ListParagraph"/>
        <w:numPr>
          <w:ilvl w:val="0"/>
          <w:numId w:val="7"/>
        </w:numPr>
        <w:autoSpaceDE w:val="0"/>
        <w:autoSpaceDN w:val="0"/>
        <w:adjustRightInd w:val="0"/>
        <w:ind w:left="426" w:hanging="426"/>
        <w:jc w:val="both"/>
        <w:rPr>
          <w:rFonts w:ascii="Arial" w:hAnsi="Arial" w:cs="Arial"/>
          <w:color w:val="000000"/>
          <w:sz w:val="22"/>
          <w:szCs w:val="22"/>
        </w:rPr>
      </w:pPr>
      <w:r w:rsidRPr="00063D69">
        <w:rPr>
          <w:rFonts w:ascii="Arial" w:hAnsi="Arial" w:cs="Arial"/>
          <w:color w:val="000000"/>
          <w:sz w:val="22"/>
          <w:szCs w:val="22"/>
        </w:rPr>
        <w:t xml:space="preserve">Identify additional finance required to fund proposed </w:t>
      </w:r>
      <w:proofErr w:type="gramStart"/>
      <w:r w:rsidRPr="00063D69">
        <w:rPr>
          <w:rFonts w:ascii="Arial" w:hAnsi="Arial" w:cs="Arial"/>
          <w:color w:val="000000"/>
          <w:sz w:val="22"/>
          <w:szCs w:val="22"/>
        </w:rPr>
        <w:t>activities;</w:t>
      </w:r>
      <w:proofErr w:type="gramEnd"/>
      <w:r w:rsidRPr="00063D69">
        <w:rPr>
          <w:rFonts w:ascii="Arial" w:hAnsi="Arial" w:cs="Arial"/>
          <w:color w:val="000000"/>
          <w:sz w:val="22"/>
          <w:szCs w:val="22"/>
        </w:rPr>
        <w:t xml:space="preserve"> </w:t>
      </w:r>
    </w:p>
    <w:p w14:paraId="7E0DAF5F" w14:textId="77777777" w:rsidR="00E545A3" w:rsidRPr="00063D69" w:rsidRDefault="00E545A3" w:rsidP="00063D69">
      <w:pPr>
        <w:pStyle w:val="ListParagraph"/>
        <w:numPr>
          <w:ilvl w:val="0"/>
          <w:numId w:val="7"/>
        </w:numPr>
        <w:autoSpaceDE w:val="0"/>
        <w:autoSpaceDN w:val="0"/>
        <w:adjustRightInd w:val="0"/>
        <w:ind w:left="426" w:hanging="426"/>
        <w:jc w:val="both"/>
        <w:rPr>
          <w:rFonts w:ascii="Arial" w:hAnsi="Arial" w:cs="Arial"/>
          <w:color w:val="000000"/>
          <w:sz w:val="22"/>
          <w:szCs w:val="22"/>
        </w:rPr>
      </w:pPr>
      <w:r w:rsidRPr="00063D69">
        <w:rPr>
          <w:rFonts w:ascii="Arial" w:hAnsi="Arial" w:cs="Arial"/>
          <w:color w:val="000000"/>
          <w:sz w:val="22"/>
          <w:szCs w:val="22"/>
        </w:rPr>
        <w:t xml:space="preserve">Seek and make use of specialist financial </w:t>
      </w:r>
      <w:proofErr w:type="gramStart"/>
      <w:r w:rsidRPr="00063D69">
        <w:rPr>
          <w:rFonts w:ascii="Arial" w:hAnsi="Arial" w:cs="Arial"/>
          <w:color w:val="000000"/>
          <w:sz w:val="22"/>
          <w:szCs w:val="22"/>
        </w:rPr>
        <w:t>expertise;</w:t>
      </w:r>
      <w:proofErr w:type="gramEnd"/>
      <w:r w:rsidRPr="00063D69">
        <w:rPr>
          <w:rFonts w:ascii="Arial" w:hAnsi="Arial" w:cs="Arial"/>
          <w:color w:val="000000"/>
          <w:sz w:val="22"/>
          <w:szCs w:val="22"/>
        </w:rPr>
        <w:t xml:space="preserve"> </w:t>
      </w:r>
    </w:p>
    <w:p w14:paraId="6E0DC273" w14:textId="77777777" w:rsidR="00E545A3" w:rsidRPr="00063D69" w:rsidRDefault="00E545A3" w:rsidP="00063D69">
      <w:pPr>
        <w:pStyle w:val="ListParagraph"/>
        <w:numPr>
          <w:ilvl w:val="0"/>
          <w:numId w:val="7"/>
        </w:numPr>
        <w:autoSpaceDE w:val="0"/>
        <w:autoSpaceDN w:val="0"/>
        <w:adjustRightInd w:val="0"/>
        <w:ind w:left="426" w:hanging="426"/>
        <w:jc w:val="both"/>
        <w:rPr>
          <w:rFonts w:ascii="Arial" w:hAnsi="Arial" w:cs="Arial"/>
          <w:color w:val="000000"/>
          <w:sz w:val="22"/>
          <w:szCs w:val="22"/>
        </w:rPr>
      </w:pPr>
      <w:r w:rsidRPr="00063D69">
        <w:rPr>
          <w:rFonts w:ascii="Arial" w:hAnsi="Arial" w:cs="Arial"/>
          <w:color w:val="000000"/>
          <w:sz w:val="22"/>
          <w:szCs w:val="22"/>
        </w:rPr>
        <w:t xml:space="preserve">Maximise income through lettings and other </w:t>
      </w:r>
      <w:proofErr w:type="gramStart"/>
      <w:r w:rsidRPr="00063D69">
        <w:rPr>
          <w:rFonts w:ascii="Arial" w:hAnsi="Arial" w:cs="Arial"/>
          <w:color w:val="000000"/>
          <w:sz w:val="22"/>
          <w:szCs w:val="22"/>
        </w:rPr>
        <w:t>activities ;</w:t>
      </w:r>
      <w:proofErr w:type="gramEnd"/>
    </w:p>
    <w:p w14:paraId="20E9A832" w14:textId="77777777" w:rsidR="00E545A3" w:rsidRPr="00063D69" w:rsidRDefault="00E545A3" w:rsidP="00063D69">
      <w:pPr>
        <w:pStyle w:val="ListParagraph"/>
        <w:numPr>
          <w:ilvl w:val="0"/>
          <w:numId w:val="7"/>
        </w:numPr>
        <w:autoSpaceDE w:val="0"/>
        <w:autoSpaceDN w:val="0"/>
        <w:adjustRightInd w:val="0"/>
        <w:ind w:left="426" w:hanging="426"/>
        <w:jc w:val="both"/>
        <w:rPr>
          <w:rFonts w:ascii="Arial" w:hAnsi="Arial" w:cs="Arial"/>
          <w:color w:val="000000"/>
          <w:sz w:val="22"/>
          <w:szCs w:val="22"/>
        </w:rPr>
      </w:pPr>
      <w:r w:rsidRPr="00063D69">
        <w:rPr>
          <w:rFonts w:ascii="Arial" w:hAnsi="Arial" w:cs="Arial"/>
          <w:color w:val="000000"/>
          <w:sz w:val="22"/>
          <w:szCs w:val="22"/>
        </w:rPr>
        <w:t xml:space="preserve">Select types of investments which are appropriate for the </w:t>
      </w:r>
      <w:r w:rsidR="00BE3186">
        <w:rPr>
          <w:rFonts w:ascii="Arial" w:hAnsi="Arial" w:cs="Arial"/>
          <w:sz w:val="22"/>
          <w:szCs w:val="22"/>
        </w:rPr>
        <w:t>school</w:t>
      </w:r>
      <w:r w:rsidRPr="00063D69">
        <w:rPr>
          <w:rFonts w:ascii="Arial" w:hAnsi="Arial" w:cs="Arial"/>
          <w:color w:val="000000"/>
          <w:sz w:val="22"/>
          <w:szCs w:val="22"/>
        </w:rPr>
        <w:t xml:space="preserve">, taking account of risks, views of stakeholders and identify possible and suitable providers in order to maximise </w:t>
      </w:r>
      <w:proofErr w:type="gramStart"/>
      <w:r w:rsidRPr="00063D69">
        <w:rPr>
          <w:rFonts w:ascii="Arial" w:hAnsi="Arial" w:cs="Arial"/>
          <w:color w:val="000000"/>
          <w:sz w:val="22"/>
          <w:szCs w:val="22"/>
        </w:rPr>
        <w:t>return;</w:t>
      </w:r>
      <w:proofErr w:type="gramEnd"/>
    </w:p>
    <w:p w14:paraId="3EE647BA" w14:textId="77777777" w:rsidR="00E545A3" w:rsidRPr="00063D69" w:rsidRDefault="00E545A3" w:rsidP="00063D69">
      <w:pPr>
        <w:pStyle w:val="ListParagraph"/>
        <w:numPr>
          <w:ilvl w:val="0"/>
          <w:numId w:val="7"/>
        </w:numPr>
        <w:autoSpaceDE w:val="0"/>
        <w:autoSpaceDN w:val="0"/>
        <w:adjustRightInd w:val="0"/>
        <w:ind w:left="426" w:hanging="426"/>
        <w:jc w:val="both"/>
        <w:rPr>
          <w:rFonts w:ascii="Arial" w:hAnsi="Arial" w:cs="Arial"/>
          <w:color w:val="000000"/>
          <w:sz w:val="22"/>
          <w:szCs w:val="22"/>
        </w:rPr>
      </w:pPr>
      <w:r w:rsidRPr="00063D69">
        <w:rPr>
          <w:rFonts w:ascii="Arial" w:hAnsi="Arial" w:cs="Arial"/>
          <w:color w:val="000000"/>
          <w:sz w:val="22"/>
          <w:szCs w:val="22"/>
        </w:rPr>
        <w:t xml:space="preserve">Present timely and fully costed proposals, recommendations or </w:t>
      </w:r>
      <w:proofErr w:type="gramStart"/>
      <w:r w:rsidRPr="00063D69">
        <w:rPr>
          <w:rFonts w:ascii="Arial" w:hAnsi="Arial" w:cs="Arial"/>
          <w:color w:val="000000"/>
          <w:sz w:val="22"/>
          <w:szCs w:val="22"/>
        </w:rPr>
        <w:t>bids;</w:t>
      </w:r>
      <w:proofErr w:type="gramEnd"/>
      <w:r w:rsidRPr="00063D69">
        <w:rPr>
          <w:rFonts w:ascii="Arial" w:hAnsi="Arial" w:cs="Arial"/>
          <w:color w:val="000000"/>
          <w:sz w:val="22"/>
          <w:szCs w:val="22"/>
        </w:rPr>
        <w:t xml:space="preserve"> </w:t>
      </w:r>
    </w:p>
    <w:p w14:paraId="235A81F0" w14:textId="77777777" w:rsidR="007978AC" w:rsidRPr="00063D69" w:rsidRDefault="00E545A3" w:rsidP="00063D69">
      <w:pPr>
        <w:pStyle w:val="ListParagraph"/>
        <w:numPr>
          <w:ilvl w:val="0"/>
          <w:numId w:val="7"/>
        </w:numPr>
        <w:autoSpaceDE w:val="0"/>
        <w:autoSpaceDN w:val="0"/>
        <w:adjustRightInd w:val="0"/>
        <w:ind w:left="426" w:hanging="426"/>
        <w:jc w:val="both"/>
        <w:rPr>
          <w:rFonts w:ascii="Arial" w:hAnsi="Arial" w:cs="Arial"/>
          <w:color w:val="000000"/>
          <w:sz w:val="22"/>
          <w:szCs w:val="22"/>
        </w:rPr>
      </w:pPr>
      <w:r w:rsidRPr="00063D69">
        <w:rPr>
          <w:rFonts w:ascii="Arial" w:hAnsi="Arial" w:cs="Arial"/>
          <w:color w:val="000000"/>
          <w:sz w:val="22"/>
          <w:szCs w:val="22"/>
        </w:rPr>
        <w:t xml:space="preserve">Put formal finance agreements in place with suitable providers for agreed amounts, at agreed times and appropriate agreed costs and </w:t>
      </w:r>
      <w:proofErr w:type="gramStart"/>
      <w:r w:rsidRPr="00063D69">
        <w:rPr>
          <w:rFonts w:ascii="Arial" w:hAnsi="Arial" w:cs="Arial"/>
          <w:color w:val="000000"/>
          <w:sz w:val="22"/>
          <w:szCs w:val="22"/>
        </w:rPr>
        <w:t>repayment;</w:t>
      </w:r>
      <w:proofErr w:type="gramEnd"/>
      <w:r w:rsidRPr="00063D69">
        <w:rPr>
          <w:rFonts w:ascii="Arial" w:hAnsi="Arial" w:cs="Arial"/>
          <w:color w:val="000000"/>
          <w:sz w:val="22"/>
          <w:szCs w:val="22"/>
        </w:rPr>
        <w:t xml:space="preserve"> </w:t>
      </w:r>
    </w:p>
    <w:p w14:paraId="6237A615" w14:textId="77777777" w:rsidR="007978AC" w:rsidRPr="00063D69" w:rsidRDefault="00E545A3" w:rsidP="00063D69">
      <w:pPr>
        <w:pStyle w:val="ListParagraph"/>
        <w:numPr>
          <w:ilvl w:val="0"/>
          <w:numId w:val="7"/>
        </w:numPr>
        <w:autoSpaceDE w:val="0"/>
        <w:autoSpaceDN w:val="0"/>
        <w:adjustRightInd w:val="0"/>
        <w:ind w:left="426" w:hanging="426"/>
        <w:jc w:val="both"/>
        <w:rPr>
          <w:rFonts w:ascii="Arial" w:hAnsi="Arial" w:cs="Arial"/>
          <w:color w:val="000000"/>
          <w:sz w:val="22"/>
          <w:szCs w:val="22"/>
        </w:rPr>
      </w:pPr>
      <w:r w:rsidRPr="00063D69">
        <w:rPr>
          <w:rFonts w:ascii="Arial" w:hAnsi="Arial" w:cs="Arial"/>
          <w:sz w:val="22"/>
          <w:szCs w:val="22"/>
        </w:rPr>
        <w:t xml:space="preserve">Develop a long-term business </w:t>
      </w:r>
      <w:proofErr w:type="gramStart"/>
      <w:r w:rsidRPr="00063D69">
        <w:rPr>
          <w:rFonts w:ascii="Arial" w:hAnsi="Arial" w:cs="Arial"/>
          <w:sz w:val="22"/>
          <w:szCs w:val="22"/>
        </w:rPr>
        <w:t>plan for the future</w:t>
      </w:r>
      <w:proofErr w:type="gramEnd"/>
      <w:r w:rsidRPr="00063D69">
        <w:rPr>
          <w:rFonts w:ascii="Arial" w:hAnsi="Arial" w:cs="Arial"/>
          <w:sz w:val="22"/>
          <w:szCs w:val="22"/>
        </w:rPr>
        <w:t xml:space="preserve"> development of </w:t>
      </w:r>
      <w:r w:rsidR="00722C35">
        <w:rPr>
          <w:rFonts w:ascii="Arial" w:hAnsi="Arial" w:cs="Arial"/>
          <w:sz w:val="22"/>
          <w:szCs w:val="22"/>
        </w:rPr>
        <w:t>Trinity St Mary’s CE Primary School</w:t>
      </w:r>
      <w:r w:rsidR="00FA544F">
        <w:rPr>
          <w:rFonts w:ascii="Arial" w:hAnsi="Arial" w:cs="Arial"/>
          <w:sz w:val="22"/>
          <w:szCs w:val="22"/>
        </w:rPr>
        <w:t xml:space="preserve"> </w:t>
      </w:r>
    </w:p>
    <w:p w14:paraId="0BEB61ED" w14:textId="77777777" w:rsidR="007978AC" w:rsidRPr="00063D69" w:rsidRDefault="00E545A3" w:rsidP="00063D69">
      <w:pPr>
        <w:pStyle w:val="ListParagraph"/>
        <w:numPr>
          <w:ilvl w:val="0"/>
          <w:numId w:val="7"/>
        </w:numPr>
        <w:autoSpaceDE w:val="0"/>
        <w:autoSpaceDN w:val="0"/>
        <w:adjustRightInd w:val="0"/>
        <w:ind w:left="426" w:hanging="426"/>
        <w:jc w:val="both"/>
        <w:rPr>
          <w:rFonts w:ascii="Arial" w:hAnsi="Arial" w:cs="Arial"/>
          <w:color w:val="000000"/>
          <w:sz w:val="22"/>
          <w:szCs w:val="22"/>
        </w:rPr>
      </w:pPr>
      <w:r w:rsidRPr="00063D69">
        <w:rPr>
          <w:rFonts w:ascii="Arial" w:hAnsi="Arial" w:cs="Arial"/>
          <w:sz w:val="22"/>
          <w:szCs w:val="22"/>
        </w:rPr>
        <w:t xml:space="preserve">Lead on the implementation of audit </w:t>
      </w:r>
      <w:proofErr w:type="gramStart"/>
      <w:r w:rsidRPr="00063D69">
        <w:rPr>
          <w:rFonts w:ascii="Arial" w:hAnsi="Arial" w:cs="Arial"/>
          <w:sz w:val="22"/>
          <w:szCs w:val="22"/>
        </w:rPr>
        <w:t>recommendations;</w:t>
      </w:r>
      <w:proofErr w:type="gramEnd"/>
    </w:p>
    <w:p w14:paraId="601882F5" w14:textId="77777777" w:rsidR="007978AC" w:rsidRPr="00063D69" w:rsidRDefault="00E545A3" w:rsidP="00063D69">
      <w:pPr>
        <w:pStyle w:val="ListParagraph"/>
        <w:numPr>
          <w:ilvl w:val="0"/>
          <w:numId w:val="7"/>
        </w:numPr>
        <w:autoSpaceDE w:val="0"/>
        <w:autoSpaceDN w:val="0"/>
        <w:adjustRightInd w:val="0"/>
        <w:ind w:left="426" w:hanging="426"/>
        <w:jc w:val="both"/>
        <w:rPr>
          <w:rFonts w:ascii="Arial" w:hAnsi="Arial" w:cs="Arial"/>
          <w:color w:val="000000"/>
          <w:sz w:val="22"/>
          <w:szCs w:val="22"/>
        </w:rPr>
      </w:pPr>
      <w:r w:rsidRPr="00063D69">
        <w:rPr>
          <w:rFonts w:ascii="Arial" w:hAnsi="Arial" w:cs="Arial"/>
          <w:sz w:val="22"/>
          <w:szCs w:val="22"/>
        </w:rPr>
        <w:t xml:space="preserve">Ensure that </w:t>
      </w:r>
      <w:r w:rsidR="00722C35">
        <w:rPr>
          <w:rFonts w:ascii="Arial" w:hAnsi="Arial" w:cs="Arial"/>
          <w:sz w:val="22"/>
          <w:szCs w:val="22"/>
        </w:rPr>
        <w:t>Trinity St Mary’s CE Primary School</w:t>
      </w:r>
      <w:r w:rsidR="00FA544F">
        <w:rPr>
          <w:rFonts w:ascii="Arial" w:hAnsi="Arial" w:cs="Arial"/>
          <w:sz w:val="22"/>
          <w:szCs w:val="22"/>
        </w:rPr>
        <w:t xml:space="preserve"> </w:t>
      </w:r>
      <w:r w:rsidRPr="00063D69">
        <w:rPr>
          <w:rFonts w:ascii="Arial" w:hAnsi="Arial" w:cs="Arial"/>
          <w:sz w:val="22"/>
          <w:szCs w:val="22"/>
        </w:rPr>
        <w:t xml:space="preserve">complies with the </w:t>
      </w:r>
      <w:proofErr w:type="gramStart"/>
      <w:r w:rsidRPr="00063D69">
        <w:rPr>
          <w:rFonts w:ascii="Arial" w:hAnsi="Arial" w:cs="Arial"/>
          <w:sz w:val="22"/>
          <w:szCs w:val="22"/>
        </w:rPr>
        <w:t>SFVS;</w:t>
      </w:r>
      <w:proofErr w:type="gramEnd"/>
    </w:p>
    <w:p w14:paraId="2764E43F" w14:textId="77777777" w:rsidR="007978AC" w:rsidRPr="00063D69" w:rsidRDefault="00E545A3" w:rsidP="00063D69">
      <w:pPr>
        <w:pStyle w:val="ListParagraph"/>
        <w:numPr>
          <w:ilvl w:val="0"/>
          <w:numId w:val="7"/>
        </w:numPr>
        <w:autoSpaceDE w:val="0"/>
        <w:autoSpaceDN w:val="0"/>
        <w:adjustRightInd w:val="0"/>
        <w:ind w:left="426" w:hanging="426"/>
        <w:jc w:val="both"/>
        <w:rPr>
          <w:rFonts w:ascii="Arial" w:hAnsi="Arial" w:cs="Arial"/>
          <w:color w:val="000000"/>
          <w:sz w:val="22"/>
          <w:szCs w:val="22"/>
        </w:rPr>
      </w:pPr>
      <w:r w:rsidRPr="00063D69">
        <w:rPr>
          <w:rFonts w:ascii="Arial" w:hAnsi="Arial" w:cs="Arial"/>
          <w:sz w:val="22"/>
          <w:szCs w:val="22"/>
        </w:rPr>
        <w:t xml:space="preserve">Use financial management information, especially benchmarking tools, to analyse trends and identify opportunities for greater </w:t>
      </w:r>
      <w:proofErr w:type="gramStart"/>
      <w:r w:rsidRPr="00063D69">
        <w:rPr>
          <w:rFonts w:ascii="Arial" w:hAnsi="Arial" w:cs="Arial"/>
          <w:sz w:val="22"/>
          <w:szCs w:val="22"/>
        </w:rPr>
        <w:t>efficiency;</w:t>
      </w:r>
      <w:proofErr w:type="gramEnd"/>
    </w:p>
    <w:p w14:paraId="6495064C" w14:textId="77777777" w:rsidR="007978AC" w:rsidRPr="00063D69" w:rsidRDefault="00E545A3" w:rsidP="00063D69">
      <w:pPr>
        <w:pStyle w:val="ListParagraph"/>
        <w:numPr>
          <w:ilvl w:val="0"/>
          <w:numId w:val="7"/>
        </w:numPr>
        <w:autoSpaceDE w:val="0"/>
        <w:autoSpaceDN w:val="0"/>
        <w:adjustRightInd w:val="0"/>
        <w:ind w:left="426" w:hanging="426"/>
        <w:jc w:val="both"/>
        <w:rPr>
          <w:rFonts w:ascii="Arial" w:hAnsi="Arial" w:cs="Arial"/>
          <w:color w:val="000000"/>
          <w:sz w:val="22"/>
          <w:szCs w:val="22"/>
        </w:rPr>
      </w:pPr>
      <w:r w:rsidRPr="00063D69">
        <w:rPr>
          <w:rFonts w:ascii="Arial" w:hAnsi="Arial" w:cs="Arial"/>
          <w:sz w:val="22"/>
          <w:szCs w:val="22"/>
        </w:rPr>
        <w:t xml:space="preserve">Provide Financial Monitoring Reports for the governors and staff according to an agreed schedule, reporting immediately any exceptional </w:t>
      </w:r>
      <w:proofErr w:type="gramStart"/>
      <w:r w:rsidRPr="00063D69">
        <w:rPr>
          <w:rFonts w:ascii="Arial" w:hAnsi="Arial" w:cs="Arial"/>
          <w:sz w:val="22"/>
          <w:szCs w:val="22"/>
        </w:rPr>
        <w:t>problems;</w:t>
      </w:r>
      <w:proofErr w:type="gramEnd"/>
    </w:p>
    <w:p w14:paraId="441F8167" w14:textId="77777777" w:rsidR="007978AC" w:rsidRPr="00063D69" w:rsidRDefault="00E545A3" w:rsidP="00063D69">
      <w:pPr>
        <w:pStyle w:val="ListParagraph"/>
        <w:numPr>
          <w:ilvl w:val="0"/>
          <w:numId w:val="7"/>
        </w:numPr>
        <w:autoSpaceDE w:val="0"/>
        <w:autoSpaceDN w:val="0"/>
        <w:adjustRightInd w:val="0"/>
        <w:ind w:left="426" w:hanging="426"/>
        <w:jc w:val="both"/>
        <w:rPr>
          <w:rFonts w:ascii="Arial" w:hAnsi="Arial" w:cs="Arial"/>
          <w:color w:val="000000"/>
          <w:sz w:val="22"/>
          <w:szCs w:val="22"/>
        </w:rPr>
      </w:pPr>
      <w:r w:rsidRPr="00063D69">
        <w:rPr>
          <w:rFonts w:ascii="Arial" w:hAnsi="Arial" w:cs="Arial"/>
          <w:sz w:val="22"/>
          <w:szCs w:val="22"/>
        </w:rPr>
        <w:t xml:space="preserve">Prepare all financial returns for the DfE, LA and other central and local government agencies within statutory </w:t>
      </w:r>
      <w:proofErr w:type="gramStart"/>
      <w:r w:rsidRPr="00063D69">
        <w:rPr>
          <w:rFonts w:ascii="Arial" w:hAnsi="Arial" w:cs="Arial"/>
          <w:sz w:val="22"/>
          <w:szCs w:val="22"/>
        </w:rPr>
        <w:t>deadlines;</w:t>
      </w:r>
      <w:proofErr w:type="gramEnd"/>
    </w:p>
    <w:p w14:paraId="07B4268F" w14:textId="77777777" w:rsidR="007978AC" w:rsidRPr="00063D69" w:rsidRDefault="009568F7" w:rsidP="00063D69">
      <w:pPr>
        <w:pStyle w:val="ListParagraph"/>
        <w:numPr>
          <w:ilvl w:val="0"/>
          <w:numId w:val="7"/>
        </w:numPr>
        <w:autoSpaceDE w:val="0"/>
        <w:autoSpaceDN w:val="0"/>
        <w:adjustRightInd w:val="0"/>
        <w:ind w:left="426" w:hanging="426"/>
        <w:jc w:val="both"/>
        <w:rPr>
          <w:rFonts w:ascii="Arial" w:hAnsi="Arial" w:cs="Arial"/>
          <w:color w:val="000000"/>
          <w:sz w:val="22"/>
          <w:szCs w:val="22"/>
        </w:rPr>
      </w:pPr>
      <w:r>
        <w:rPr>
          <w:rFonts w:ascii="Arial" w:hAnsi="Arial" w:cs="Arial"/>
          <w:sz w:val="22"/>
          <w:szCs w:val="22"/>
        </w:rPr>
        <w:t>Ensure best value principles</w:t>
      </w:r>
      <w:r w:rsidR="00E545A3" w:rsidRPr="00063D69">
        <w:rPr>
          <w:rFonts w:ascii="Arial" w:hAnsi="Arial" w:cs="Arial"/>
          <w:sz w:val="22"/>
          <w:szCs w:val="22"/>
        </w:rPr>
        <w:t xml:space="preserve"> are adopted and that financial resources are being used effectively and </w:t>
      </w:r>
      <w:proofErr w:type="gramStart"/>
      <w:r w:rsidR="00E545A3" w:rsidRPr="00063D69">
        <w:rPr>
          <w:rFonts w:ascii="Arial" w:hAnsi="Arial" w:cs="Arial"/>
          <w:sz w:val="22"/>
          <w:szCs w:val="22"/>
        </w:rPr>
        <w:t>efficiently;</w:t>
      </w:r>
      <w:proofErr w:type="gramEnd"/>
    </w:p>
    <w:p w14:paraId="25380322" w14:textId="77777777" w:rsidR="007978AC" w:rsidRPr="00063D69" w:rsidRDefault="00E545A3" w:rsidP="00063D69">
      <w:pPr>
        <w:pStyle w:val="ListParagraph"/>
        <w:numPr>
          <w:ilvl w:val="0"/>
          <w:numId w:val="7"/>
        </w:numPr>
        <w:autoSpaceDE w:val="0"/>
        <w:autoSpaceDN w:val="0"/>
        <w:adjustRightInd w:val="0"/>
        <w:ind w:left="426" w:hanging="426"/>
        <w:jc w:val="both"/>
        <w:rPr>
          <w:rFonts w:ascii="Arial" w:hAnsi="Arial" w:cs="Arial"/>
          <w:color w:val="000000"/>
          <w:sz w:val="22"/>
          <w:szCs w:val="22"/>
        </w:rPr>
      </w:pPr>
      <w:r w:rsidRPr="00063D69">
        <w:rPr>
          <w:rFonts w:ascii="Arial" w:hAnsi="Arial" w:cs="Arial"/>
          <w:sz w:val="22"/>
          <w:szCs w:val="22"/>
        </w:rPr>
        <w:t xml:space="preserve">Manage the accounting function effectively to agreed procedures, and maintain those procedures by conducting at least an annual review, adhering to Local Authority </w:t>
      </w:r>
      <w:proofErr w:type="gramStart"/>
      <w:r w:rsidRPr="00063D69">
        <w:rPr>
          <w:rFonts w:ascii="Arial" w:hAnsi="Arial" w:cs="Arial"/>
          <w:sz w:val="22"/>
          <w:szCs w:val="22"/>
        </w:rPr>
        <w:t>proced</w:t>
      </w:r>
      <w:r w:rsidR="00C56954" w:rsidRPr="00063D69">
        <w:rPr>
          <w:rFonts w:ascii="Arial" w:hAnsi="Arial" w:cs="Arial"/>
          <w:sz w:val="22"/>
          <w:szCs w:val="22"/>
        </w:rPr>
        <w:t>ures;</w:t>
      </w:r>
      <w:proofErr w:type="gramEnd"/>
    </w:p>
    <w:p w14:paraId="70DCF841" w14:textId="77777777" w:rsidR="007978AC" w:rsidRPr="00063D69" w:rsidRDefault="00E545A3" w:rsidP="00063D69">
      <w:pPr>
        <w:pStyle w:val="ListParagraph"/>
        <w:numPr>
          <w:ilvl w:val="0"/>
          <w:numId w:val="7"/>
        </w:numPr>
        <w:autoSpaceDE w:val="0"/>
        <w:autoSpaceDN w:val="0"/>
        <w:adjustRightInd w:val="0"/>
        <w:ind w:left="426" w:hanging="426"/>
        <w:jc w:val="both"/>
        <w:rPr>
          <w:rFonts w:ascii="Arial" w:hAnsi="Arial" w:cs="Arial"/>
          <w:color w:val="000000"/>
          <w:sz w:val="22"/>
          <w:szCs w:val="22"/>
        </w:rPr>
      </w:pPr>
      <w:r w:rsidRPr="00063D69">
        <w:rPr>
          <w:rFonts w:ascii="Arial" w:hAnsi="Arial" w:cs="Arial"/>
          <w:sz w:val="22"/>
          <w:szCs w:val="22"/>
        </w:rPr>
        <w:t xml:space="preserve">Authorise, within agreed limits, purchase orders and </w:t>
      </w:r>
      <w:proofErr w:type="gramStart"/>
      <w:r w:rsidRPr="00063D69">
        <w:rPr>
          <w:rFonts w:ascii="Arial" w:hAnsi="Arial" w:cs="Arial"/>
          <w:sz w:val="22"/>
          <w:szCs w:val="22"/>
        </w:rPr>
        <w:t>invoices;</w:t>
      </w:r>
      <w:proofErr w:type="gramEnd"/>
    </w:p>
    <w:p w14:paraId="682CCBB3" w14:textId="77777777" w:rsidR="007978AC" w:rsidRPr="00063D69" w:rsidRDefault="00E545A3" w:rsidP="00063D69">
      <w:pPr>
        <w:pStyle w:val="ListParagraph"/>
        <w:numPr>
          <w:ilvl w:val="0"/>
          <w:numId w:val="7"/>
        </w:numPr>
        <w:autoSpaceDE w:val="0"/>
        <w:autoSpaceDN w:val="0"/>
        <w:adjustRightInd w:val="0"/>
        <w:ind w:left="426" w:hanging="426"/>
        <w:jc w:val="both"/>
        <w:rPr>
          <w:rFonts w:ascii="Arial" w:hAnsi="Arial" w:cs="Arial"/>
          <w:color w:val="000000"/>
          <w:sz w:val="22"/>
          <w:szCs w:val="22"/>
        </w:rPr>
      </w:pPr>
      <w:r w:rsidRPr="00063D69">
        <w:rPr>
          <w:rFonts w:ascii="Arial" w:hAnsi="Arial" w:cs="Arial"/>
          <w:sz w:val="22"/>
          <w:szCs w:val="22"/>
        </w:rPr>
        <w:t xml:space="preserve">Oversee efficient and safe routines concerning the collection, security and banking of </w:t>
      </w:r>
      <w:proofErr w:type="gramStart"/>
      <w:r w:rsidRPr="00063D69">
        <w:rPr>
          <w:rFonts w:ascii="Arial" w:hAnsi="Arial" w:cs="Arial"/>
          <w:sz w:val="22"/>
          <w:szCs w:val="22"/>
        </w:rPr>
        <w:t>cash;</w:t>
      </w:r>
      <w:proofErr w:type="gramEnd"/>
    </w:p>
    <w:p w14:paraId="198F760F" w14:textId="77777777" w:rsidR="007978AC" w:rsidRPr="00063D69" w:rsidRDefault="00E545A3" w:rsidP="00063D69">
      <w:pPr>
        <w:pStyle w:val="ListParagraph"/>
        <w:numPr>
          <w:ilvl w:val="0"/>
          <w:numId w:val="7"/>
        </w:numPr>
        <w:autoSpaceDE w:val="0"/>
        <w:autoSpaceDN w:val="0"/>
        <w:adjustRightInd w:val="0"/>
        <w:ind w:left="426" w:hanging="426"/>
        <w:jc w:val="both"/>
        <w:rPr>
          <w:rFonts w:ascii="Arial" w:hAnsi="Arial" w:cs="Arial"/>
          <w:color w:val="000000"/>
          <w:sz w:val="22"/>
          <w:szCs w:val="22"/>
        </w:rPr>
      </w:pPr>
      <w:r w:rsidRPr="00063D69">
        <w:rPr>
          <w:rFonts w:ascii="Arial" w:hAnsi="Arial" w:cs="Arial"/>
          <w:sz w:val="22"/>
          <w:szCs w:val="22"/>
        </w:rPr>
        <w:t xml:space="preserve">Undertake regular reconciliation of various accounts and </w:t>
      </w:r>
      <w:proofErr w:type="gramStart"/>
      <w:r w:rsidRPr="00063D69">
        <w:rPr>
          <w:rFonts w:ascii="Arial" w:hAnsi="Arial" w:cs="Arial"/>
          <w:sz w:val="22"/>
          <w:szCs w:val="22"/>
        </w:rPr>
        <w:t>grants;</w:t>
      </w:r>
      <w:proofErr w:type="gramEnd"/>
    </w:p>
    <w:p w14:paraId="2FB0E3BC" w14:textId="77777777" w:rsidR="007978AC" w:rsidRPr="00063D69" w:rsidRDefault="00E545A3" w:rsidP="00063D69">
      <w:pPr>
        <w:pStyle w:val="ListParagraph"/>
        <w:numPr>
          <w:ilvl w:val="0"/>
          <w:numId w:val="7"/>
        </w:numPr>
        <w:autoSpaceDE w:val="0"/>
        <w:autoSpaceDN w:val="0"/>
        <w:adjustRightInd w:val="0"/>
        <w:ind w:left="426" w:hanging="426"/>
        <w:jc w:val="both"/>
        <w:rPr>
          <w:rFonts w:ascii="Arial" w:hAnsi="Arial" w:cs="Arial"/>
          <w:color w:val="000000"/>
          <w:sz w:val="22"/>
          <w:szCs w:val="22"/>
        </w:rPr>
      </w:pPr>
      <w:r w:rsidRPr="00063D69">
        <w:rPr>
          <w:rFonts w:ascii="Arial" w:hAnsi="Arial" w:cs="Arial"/>
          <w:sz w:val="22"/>
          <w:szCs w:val="22"/>
        </w:rPr>
        <w:t xml:space="preserve">Provide support and advice for fund-raising </w:t>
      </w:r>
      <w:proofErr w:type="gramStart"/>
      <w:r w:rsidRPr="00063D69">
        <w:rPr>
          <w:rFonts w:ascii="Arial" w:hAnsi="Arial" w:cs="Arial"/>
          <w:sz w:val="22"/>
          <w:szCs w:val="22"/>
        </w:rPr>
        <w:t>activities;</w:t>
      </w:r>
      <w:proofErr w:type="gramEnd"/>
    </w:p>
    <w:p w14:paraId="301D654F" w14:textId="77777777" w:rsidR="007978AC" w:rsidRPr="00063D69" w:rsidRDefault="00E545A3" w:rsidP="00063D69">
      <w:pPr>
        <w:pStyle w:val="ListParagraph"/>
        <w:numPr>
          <w:ilvl w:val="0"/>
          <w:numId w:val="7"/>
        </w:numPr>
        <w:autoSpaceDE w:val="0"/>
        <w:autoSpaceDN w:val="0"/>
        <w:adjustRightInd w:val="0"/>
        <w:ind w:left="426" w:hanging="426"/>
        <w:jc w:val="both"/>
        <w:rPr>
          <w:rFonts w:ascii="Arial" w:hAnsi="Arial" w:cs="Arial"/>
          <w:color w:val="000000"/>
          <w:sz w:val="22"/>
          <w:szCs w:val="22"/>
        </w:rPr>
      </w:pPr>
      <w:r w:rsidRPr="00063D69">
        <w:rPr>
          <w:rFonts w:ascii="Arial" w:hAnsi="Arial" w:cs="Arial"/>
          <w:sz w:val="22"/>
          <w:szCs w:val="22"/>
        </w:rPr>
        <w:t xml:space="preserve">Arrange and supervise service level agreements and contracts with external </w:t>
      </w:r>
      <w:proofErr w:type="gramStart"/>
      <w:r w:rsidRPr="00063D69">
        <w:rPr>
          <w:rFonts w:ascii="Arial" w:hAnsi="Arial" w:cs="Arial"/>
          <w:sz w:val="22"/>
          <w:szCs w:val="22"/>
        </w:rPr>
        <w:t>suppliers;</w:t>
      </w:r>
      <w:proofErr w:type="gramEnd"/>
    </w:p>
    <w:p w14:paraId="72C46282" w14:textId="77777777" w:rsidR="00E545A3" w:rsidRPr="00063D69" w:rsidRDefault="00E545A3" w:rsidP="00063D69">
      <w:pPr>
        <w:pStyle w:val="ListParagraph"/>
        <w:numPr>
          <w:ilvl w:val="0"/>
          <w:numId w:val="7"/>
        </w:numPr>
        <w:autoSpaceDE w:val="0"/>
        <w:autoSpaceDN w:val="0"/>
        <w:adjustRightInd w:val="0"/>
        <w:ind w:left="426" w:hanging="426"/>
        <w:jc w:val="both"/>
        <w:rPr>
          <w:rFonts w:ascii="Arial" w:hAnsi="Arial" w:cs="Arial"/>
          <w:color w:val="000000"/>
          <w:sz w:val="22"/>
          <w:szCs w:val="22"/>
        </w:rPr>
      </w:pPr>
      <w:r w:rsidRPr="00063D69">
        <w:rPr>
          <w:rFonts w:ascii="Arial" w:hAnsi="Arial" w:cs="Arial"/>
          <w:sz w:val="22"/>
          <w:szCs w:val="22"/>
        </w:rPr>
        <w:t xml:space="preserve">Implement the approved </w:t>
      </w:r>
      <w:proofErr w:type="gramStart"/>
      <w:r w:rsidRPr="00063D69">
        <w:rPr>
          <w:rFonts w:ascii="Arial" w:hAnsi="Arial" w:cs="Arial"/>
          <w:sz w:val="22"/>
          <w:szCs w:val="22"/>
        </w:rPr>
        <w:t>insurances, and</w:t>
      </w:r>
      <w:proofErr w:type="gramEnd"/>
      <w:r w:rsidRPr="00063D69">
        <w:rPr>
          <w:rFonts w:ascii="Arial" w:hAnsi="Arial" w:cs="Arial"/>
          <w:sz w:val="22"/>
          <w:szCs w:val="22"/>
        </w:rPr>
        <w:t xml:space="preserve"> handle any claims that arise.</w:t>
      </w:r>
    </w:p>
    <w:p w14:paraId="73041B1F" w14:textId="77777777" w:rsidR="00E545A3" w:rsidRPr="00063D69" w:rsidRDefault="00E545A3" w:rsidP="00063D69">
      <w:pPr>
        <w:autoSpaceDE w:val="0"/>
        <w:autoSpaceDN w:val="0"/>
        <w:adjustRightInd w:val="0"/>
        <w:jc w:val="both"/>
        <w:rPr>
          <w:rFonts w:ascii="Arial" w:hAnsi="Arial" w:cs="Arial"/>
          <w:color w:val="000000"/>
          <w:sz w:val="22"/>
          <w:szCs w:val="22"/>
        </w:rPr>
      </w:pPr>
    </w:p>
    <w:p w14:paraId="7F9164E0" w14:textId="77777777" w:rsidR="00E545A3" w:rsidRPr="00063D69" w:rsidRDefault="00E545A3" w:rsidP="00063D69">
      <w:pPr>
        <w:autoSpaceDE w:val="0"/>
        <w:autoSpaceDN w:val="0"/>
        <w:adjustRightInd w:val="0"/>
        <w:jc w:val="both"/>
        <w:rPr>
          <w:rFonts w:ascii="Arial" w:hAnsi="Arial" w:cs="Arial"/>
          <w:color w:val="000000"/>
          <w:sz w:val="22"/>
          <w:szCs w:val="22"/>
        </w:rPr>
      </w:pPr>
      <w:r w:rsidRPr="00063D69">
        <w:rPr>
          <w:rFonts w:ascii="Arial" w:hAnsi="Arial" w:cs="Arial"/>
          <w:b/>
          <w:bCs/>
          <w:color w:val="000000"/>
          <w:sz w:val="22"/>
          <w:szCs w:val="22"/>
        </w:rPr>
        <w:t xml:space="preserve">Administration Management </w:t>
      </w:r>
    </w:p>
    <w:p w14:paraId="07D7E5E1" w14:textId="77777777" w:rsidR="00E545A3" w:rsidRPr="00063D69" w:rsidRDefault="00E545A3" w:rsidP="00063D69">
      <w:pPr>
        <w:pStyle w:val="ListParagraph"/>
        <w:numPr>
          <w:ilvl w:val="0"/>
          <w:numId w:val="8"/>
        </w:numPr>
        <w:autoSpaceDE w:val="0"/>
        <w:autoSpaceDN w:val="0"/>
        <w:adjustRightInd w:val="0"/>
        <w:ind w:left="426" w:hanging="426"/>
        <w:jc w:val="both"/>
        <w:rPr>
          <w:rFonts w:ascii="Arial" w:hAnsi="Arial" w:cs="Arial"/>
          <w:color w:val="000000"/>
          <w:sz w:val="22"/>
          <w:szCs w:val="22"/>
        </w:rPr>
      </w:pPr>
      <w:r w:rsidRPr="00063D69">
        <w:rPr>
          <w:rFonts w:ascii="Arial" w:hAnsi="Arial" w:cs="Arial"/>
          <w:color w:val="000000"/>
          <w:sz w:val="22"/>
          <w:szCs w:val="22"/>
        </w:rPr>
        <w:t xml:space="preserve">Manage the whole administrative function and lead on the </w:t>
      </w:r>
      <w:proofErr w:type="gramStart"/>
      <w:r w:rsidRPr="00063D69">
        <w:rPr>
          <w:rFonts w:ascii="Arial" w:hAnsi="Arial" w:cs="Arial"/>
          <w:color w:val="000000"/>
          <w:sz w:val="22"/>
          <w:szCs w:val="22"/>
        </w:rPr>
        <w:t>process;</w:t>
      </w:r>
      <w:proofErr w:type="gramEnd"/>
      <w:r w:rsidRPr="00063D69">
        <w:rPr>
          <w:rFonts w:ascii="Arial" w:hAnsi="Arial" w:cs="Arial"/>
          <w:color w:val="000000"/>
          <w:sz w:val="22"/>
          <w:szCs w:val="22"/>
        </w:rPr>
        <w:t xml:space="preserve"> </w:t>
      </w:r>
    </w:p>
    <w:p w14:paraId="009AB000" w14:textId="77777777" w:rsidR="00E545A3" w:rsidRPr="00063D69" w:rsidRDefault="00E545A3" w:rsidP="00063D69">
      <w:pPr>
        <w:numPr>
          <w:ilvl w:val="0"/>
          <w:numId w:val="5"/>
        </w:numPr>
        <w:autoSpaceDE w:val="0"/>
        <w:autoSpaceDN w:val="0"/>
        <w:adjustRightInd w:val="0"/>
        <w:ind w:left="426" w:hanging="426"/>
        <w:jc w:val="both"/>
        <w:rPr>
          <w:rFonts w:ascii="Arial" w:hAnsi="Arial" w:cs="Arial"/>
          <w:color w:val="000000"/>
          <w:sz w:val="22"/>
          <w:szCs w:val="22"/>
        </w:rPr>
      </w:pPr>
      <w:r w:rsidRPr="00063D69">
        <w:rPr>
          <w:rFonts w:ascii="Arial" w:hAnsi="Arial" w:cs="Arial"/>
          <w:color w:val="000000"/>
          <w:sz w:val="22"/>
          <w:szCs w:val="22"/>
        </w:rPr>
        <w:t xml:space="preserve">Design and maintain administrative systems that deliver outcomes based on the </w:t>
      </w:r>
      <w:r w:rsidR="00E34476">
        <w:rPr>
          <w:rFonts w:ascii="Arial" w:hAnsi="Arial" w:cs="Arial"/>
          <w:sz w:val="22"/>
          <w:szCs w:val="22"/>
        </w:rPr>
        <w:t>school’s</w:t>
      </w:r>
      <w:r w:rsidRPr="00063D69">
        <w:rPr>
          <w:rFonts w:ascii="Arial" w:hAnsi="Arial" w:cs="Arial"/>
          <w:color w:val="000000"/>
          <w:sz w:val="22"/>
          <w:szCs w:val="22"/>
        </w:rPr>
        <w:t xml:space="preserve"> aims and </w:t>
      </w:r>
      <w:proofErr w:type="gramStart"/>
      <w:r w:rsidRPr="00063D69">
        <w:rPr>
          <w:rFonts w:ascii="Arial" w:hAnsi="Arial" w:cs="Arial"/>
          <w:color w:val="000000"/>
          <w:sz w:val="22"/>
          <w:szCs w:val="22"/>
        </w:rPr>
        <w:t>goals;</w:t>
      </w:r>
      <w:proofErr w:type="gramEnd"/>
    </w:p>
    <w:p w14:paraId="495E9983" w14:textId="77777777" w:rsidR="00E545A3" w:rsidRPr="00063D69" w:rsidRDefault="00E545A3" w:rsidP="00063D69">
      <w:pPr>
        <w:numPr>
          <w:ilvl w:val="0"/>
          <w:numId w:val="5"/>
        </w:numPr>
        <w:autoSpaceDE w:val="0"/>
        <w:autoSpaceDN w:val="0"/>
        <w:adjustRightInd w:val="0"/>
        <w:ind w:left="426" w:hanging="426"/>
        <w:jc w:val="both"/>
        <w:rPr>
          <w:rFonts w:ascii="Arial" w:hAnsi="Arial" w:cs="Arial"/>
          <w:color w:val="000000"/>
          <w:sz w:val="22"/>
          <w:szCs w:val="22"/>
        </w:rPr>
      </w:pPr>
      <w:r w:rsidRPr="00063D69">
        <w:rPr>
          <w:rFonts w:ascii="Arial" w:hAnsi="Arial" w:cs="Arial"/>
          <w:color w:val="000000"/>
          <w:sz w:val="22"/>
          <w:szCs w:val="22"/>
        </w:rPr>
        <w:t xml:space="preserve">Manage systems and link processes that interact across the </w:t>
      </w:r>
      <w:r w:rsidRPr="00063D69">
        <w:rPr>
          <w:rFonts w:ascii="Arial" w:hAnsi="Arial" w:cs="Arial"/>
          <w:sz w:val="22"/>
          <w:szCs w:val="22"/>
        </w:rPr>
        <w:t>organisation</w:t>
      </w:r>
      <w:r w:rsidRPr="00063D69">
        <w:rPr>
          <w:rFonts w:ascii="Arial" w:hAnsi="Arial" w:cs="Arial"/>
          <w:color w:val="000000"/>
          <w:sz w:val="22"/>
          <w:szCs w:val="22"/>
        </w:rPr>
        <w:t xml:space="preserve"> to form complete </w:t>
      </w:r>
      <w:proofErr w:type="gramStart"/>
      <w:r w:rsidRPr="00063D69">
        <w:rPr>
          <w:rFonts w:ascii="Arial" w:hAnsi="Arial" w:cs="Arial"/>
          <w:color w:val="000000"/>
          <w:sz w:val="22"/>
          <w:szCs w:val="22"/>
        </w:rPr>
        <w:t>systems;</w:t>
      </w:r>
      <w:proofErr w:type="gramEnd"/>
    </w:p>
    <w:p w14:paraId="4D340231" w14:textId="77777777" w:rsidR="00E545A3" w:rsidRPr="00063D69" w:rsidRDefault="00E545A3" w:rsidP="00063D69">
      <w:pPr>
        <w:numPr>
          <w:ilvl w:val="0"/>
          <w:numId w:val="5"/>
        </w:numPr>
        <w:autoSpaceDE w:val="0"/>
        <w:autoSpaceDN w:val="0"/>
        <w:adjustRightInd w:val="0"/>
        <w:ind w:left="426" w:hanging="426"/>
        <w:jc w:val="both"/>
        <w:rPr>
          <w:rFonts w:ascii="Arial" w:hAnsi="Arial" w:cs="Arial"/>
          <w:color w:val="000000"/>
          <w:sz w:val="22"/>
          <w:szCs w:val="22"/>
        </w:rPr>
      </w:pPr>
      <w:r w:rsidRPr="00063D69">
        <w:rPr>
          <w:rFonts w:ascii="Arial" w:hAnsi="Arial" w:cs="Arial"/>
          <w:color w:val="000000"/>
          <w:sz w:val="22"/>
          <w:szCs w:val="22"/>
        </w:rPr>
        <w:t xml:space="preserve">Define responsibilities, information and support for staff and other </w:t>
      </w:r>
      <w:proofErr w:type="gramStart"/>
      <w:r w:rsidRPr="00063D69">
        <w:rPr>
          <w:rFonts w:ascii="Arial" w:hAnsi="Arial" w:cs="Arial"/>
          <w:color w:val="000000"/>
          <w:sz w:val="22"/>
          <w:szCs w:val="22"/>
        </w:rPr>
        <w:t>stakeholders;</w:t>
      </w:r>
      <w:proofErr w:type="gramEnd"/>
      <w:r w:rsidRPr="00063D69">
        <w:rPr>
          <w:rFonts w:ascii="Arial" w:hAnsi="Arial" w:cs="Arial"/>
          <w:color w:val="000000"/>
          <w:sz w:val="22"/>
          <w:szCs w:val="22"/>
        </w:rPr>
        <w:t xml:space="preserve"> </w:t>
      </w:r>
    </w:p>
    <w:p w14:paraId="5F4501AB" w14:textId="77777777" w:rsidR="00E545A3" w:rsidRPr="00063D69" w:rsidRDefault="00E545A3" w:rsidP="00063D69">
      <w:pPr>
        <w:numPr>
          <w:ilvl w:val="0"/>
          <w:numId w:val="5"/>
        </w:numPr>
        <w:autoSpaceDE w:val="0"/>
        <w:autoSpaceDN w:val="0"/>
        <w:adjustRightInd w:val="0"/>
        <w:ind w:left="426" w:hanging="426"/>
        <w:jc w:val="both"/>
        <w:rPr>
          <w:rFonts w:ascii="Arial" w:hAnsi="Arial" w:cs="Arial"/>
          <w:color w:val="000000"/>
          <w:sz w:val="22"/>
          <w:szCs w:val="22"/>
        </w:rPr>
      </w:pPr>
      <w:r w:rsidRPr="00063D69">
        <w:rPr>
          <w:rFonts w:ascii="Arial" w:hAnsi="Arial" w:cs="Arial"/>
          <w:color w:val="000000"/>
          <w:sz w:val="22"/>
          <w:szCs w:val="22"/>
        </w:rPr>
        <w:t xml:space="preserve">Develop process measures that are affordable and that will enable value for money decisions for those managing </w:t>
      </w:r>
      <w:proofErr w:type="gramStart"/>
      <w:r w:rsidRPr="00063D69">
        <w:rPr>
          <w:rFonts w:ascii="Arial" w:hAnsi="Arial" w:cs="Arial"/>
          <w:color w:val="000000"/>
          <w:sz w:val="22"/>
          <w:szCs w:val="22"/>
        </w:rPr>
        <w:t>resources;</w:t>
      </w:r>
      <w:proofErr w:type="gramEnd"/>
      <w:r w:rsidRPr="00063D69">
        <w:rPr>
          <w:rFonts w:ascii="Arial" w:hAnsi="Arial" w:cs="Arial"/>
          <w:color w:val="000000"/>
          <w:sz w:val="22"/>
          <w:szCs w:val="22"/>
        </w:rPr>
        <w:t xml:space="preserve"> </w:t>
      </w:r>
    </w:p>
    <w:p w14:paraId="755DDE3A" w14:textId="77777777" w:rsidR="00E545A3" w:rsidRPr="00063D69" w:rsidRDefault="00E545A3" w:rsidP="00063D69">
      <w:pPr>
        <w:numPr>
          <w:ilvl w:val="0"/>
          <w:numId w:val="5"/>
        </w:numPr>
        <w:autoSpaceDE w:val="0"/>
        <w:autoSpaceDN w:val="0"/>
        <w:adjustRightInd w:val="0"/>
        <w:ind w:left="426" w:hanging="426"/>
        <w:jc w:val="both"/>
        <w:rPr>
          <w:rFonts w:ascii="Arial" w:hAnsi="Arial" w:cs="Arial"/>
          <w:color w:val="000000"/>
          <w:sz w:val="22"/>
          <w:szCs w:val="22"/>
        </w:rPr>
      </w:pPr>
      <w:r w:rsidRPr="00063D69">
        <w:rPr>
          <w:rFonts w:ascii="Arial" w:hAnsi="Arial" w:cs="Arial"/>
          <w:color w:val="000000"/>
          <w:sz w:val="22"/>
          <w:szCs w:val="22"/>
        </w:rPr>
        <w:t xml:space="preserve">Establish and use effective methods to review and improve administrative </w:t>
      </w:r>
      <w:proofErr w:type="gramStart"/>
      <w:r w:rsidRPr="00063D69">
        <w:rPr>
          <w:rFonts w:ascii="Arial" w:hAnsi="Arial" w:cs="Arial"/>
          <w:color w:val="000000"/>
          <w:sz w:val="22"/>
          <w:szCs w:val="22"/>
        </w:rPr>
        <w:t>systems;</w:t>
      </w:r>
      <w:proofErr w:type="gramEnd"/>
      <w:r w:rsidRPr="00063D69">
        <w:rPr>
          <w:rFonts w:ascii="Arial" w:hAnsi="Arial" w:cs="Arial"/>
          <w:color w:val="000000"/>
          <w:sz w:val="22"/>
          <w:szCs w:val="22"/>
        </w:rPr>
        <w:t xml:space="preserve"> </w:t>
      </w:r>
    </w:p>
    <w:p w14:paraId="2D23407F" w14:textId="77777777" w:rsidR="00E545A3" w:rsidRPr="00063D69" w:rsidRDefault="00E545A3" w:rsidP="00063D69">
      <w:pPr>
        <w:numPr>
          <w:ilvl w:val="0"/>
          <w:numId w:val="5"/>
        </w:numPr>
        <w:autoSpaceDE w:val="0"/>
        <w:autoSpaceDN w:val="0"/>
        <w:adjustRightInd w:val="0"/>
        <w:ind w:left="426" w:hanging="426"/>
        <w:jc w:val="both"/>
        <w:rPr>
          <w:rFonts w:ascii="Arial" w:hAnsi="Arial" w:cs="Arial"/>
          <w:color w:val="000000"/>
          <w:sz w:val="22"/>
          <w:szCs w:val="22"/>
        </w:rPr>
      </w:pPr>
      <w:r w:rsidRPr="00063D69">
        <w:rPr>
          <w:rFonts w:ascii="Arial" w:hAnsi="Arial" w:cs="Arial"/>
          <w:color w:val="000000"/>
          <w:sz w:val="22"/>
          <w:szCs w:val="22"/>
        </w:rPr>
        <w:lastRenderedPageBreak/>
        <w:t xml:space="preserve">Use data analysis, evaluation and reporting systems to maximum effect by ensuring systems are streamlined to maximise efficiency and avoid </w:t>
      </w:r>
      <w:proofErr w:type="gramStart"/>
      <w:r w:rsidRPr="00063D69">
        <w:rPr>
          <w:rFonts w:ascii="Arial" w:hAnsi="Arial" w:cs="Arial"/>
          <w:color w:val="000000"/>
          <w:sz w:val="22"/>
          <w:szCs w:val="22"/>
        </w:rPr>
        <w:t>duplication;</w:t>
      </w:r>
      <w:proofErr w:type="gramEnd"/>
      <w:r w:rsidRPr="00063D69">
        <w:rPr>
          <w:rFonts w:ascii="Arial" w:hAnsi="Arial" w:cs="Arial"/>
          <w:color w:val="000000"/>
          <w:sz w:val="22"/>
          <w:szCs w:val="22"/>
        </w:rPr>
        <w:t xml:space="preserve"> </w:t>
      </w:r>
    </w:p>
    <w:p w14:paraId="3C6E117E" w14:textId="77777777" w:rsidR="00E545A3" w:rsidRPr="00063D69" w:rsidRDefault="00E545A3" w:rsidP="00063D69">
      <w:pPr>
        <w:numPr>
          <w:ilvl w:val="0"/>
          <w:numId w:val="5"/>
        </w:numPr>
        <w:autoSpaceDE w:val="0"/>
        <w:autoSpaceDN w:val="0"/>
        <w:adjustRightInd w:val="0"/>
        <w:ind w:left="426" w:hanging="426"/>
        <w:jc w:val="both"/>
        <w:rPr>
          <w:rFonts w:ascii="Arial" w:hAnsi="Arial" w:cs="Arial"/>
          <w:color w:val="000000"/>
          <w:sz w:val="22"/>
          <w:szCs w:val="22"/>
        </w:rPr>
      </w:pPr>
      <w:r w:rsidRPr="00063D69">
        <w:rPr>
          <w:rFonts w:ascii="Arial" w:hAnsi="Arial" w:cs="Arial"/>
          <w:color w:val="000000"/>
          <w:sz w:val="22"/>
          <w:szCs w:val="22"/>
        </w:rPr>
        <w:t xml:space="preserve">Benchmark systems and information to assess trends and make appropriate </w:t>
      </w:r>
      <w:proofErr w:type="gramStart"/>
      <w:r w:rsidRPr="00063D69">
        <w:rPr>
          <w:rFonts w:ascii="Arial" w:hAnsi="Arial" w:cs="Arial"/>
          <w:color w:val="000000"/>
          <w:sz w:val="22"/>
          <w:szCs w:val="22"/>
        </w:rPr>
        <w:t>recommendations;</w:t>
      </w:r>
      <w:proofErr w:type="gramEnd"/>
      <w:r w:rsidRPr="00063D69">
        <w:rPr>
          <w:rFonts w:ascii="Arial" w:hAnsi="Arial" w:cs="Arial"/>
          <w:color w:val="000000"/>
          <w:sz w:val="22"/>
          <w:szCs w:val="22"/>
        </w:rPr>
        <w:t xml:space="preserve"> </w:t>
      </w:r>
    </w:p>
    <w:p w14:paraId="65A1E1F1" w14:textId="77777777" w:rsidR="00E545A3" w:rsidRPr="00063D69" w:rsidRDefault="00E545A3" w:rsidP="00063D69">
      <w:pPr>
        <w:numPr>
          <w:ilvl w:val="0"/>
          <w:numId w:val="5"/>
        </w:numPr>
        <w:ind w:left="426" w:hanging="426"/>
        <w:jc w:val="both"/>
        <w:rPr>
          <w:rFonts w:ascii="Arial" w:hAnsi="Arial" w:cs="Arial"/>
          <w:sz w:val="22"/>
          <w:szCs w:val="22"/>
        </w:rPr>
      </w:pPr>
      <w:r w:rsidRPr="00063D69">
        <w:rPr>
          <w:rFonts w:ascii="Arial" w:hAnsi="Arial" w:cs="Arial"/>
          <w:sz w:val="22"/>
          <w:szCs w:val="22"/>
        </w:rPr>
        <w:t xml:space="preserve">Supervise the use of the administrative databases and the preparation and presentation of data required by various staff and </w:t>
      </w:r>
      <w:proofErr w:type="gramStart"/>
      <w:r w:rsidRPr="00063D69">
        <w:rPr>
          <w:rFonts w:ascii="Arial" w:hAnsi="Arial" w:cs="Arial"/>
          <w:sz w:val="22"/>
          <w:szCs w:val="22"/>
        </w:rPr>
        <w:t>agencies;</w:t>
      </w:r>
      <w:proofErr w:type="gramEnd"/>
    </w:p>
    <w:p w14:paraId="0E65CC38" w14:textId="77777777" w:rsidR="00E545A3" w:rsidRPr="00063D69" w:rsidRDefault="00E545A3" w:rsidP="00063D69">
      <w:pPr>
        <w:numPr>
          <w:ilvl w:val="0"/>
          <w:numId w:val="5"/>
        </w:numPr>
        <w:ind w:left="426" w:hanging="426"/>
        <w:jc w:val="both"/>
        <w:rPr>
          <w:rFonts w:ascii="Arial" w:hAnsi="Arial" w:cs="Arial"/>
          <w:sz w:val="22"/>
          <w:szCs w:val="22"/>
        </w:rPr>
      </w:pPr>
      <w:r w:rsidRPr="00063D69">
        <w:rPr>
          <w:rFonts w:ascii="Arial" w:hAnsi="Arial" w:cs="Arial"/>
          <w:sz w:val="22"/>
          <w:szCs w:val="22"/>
        </w:rPr>
        <w:t>Maintain and update the administrative and financial softw</w:t>
      </w:r>
      <w:r w:rsidR="00C56954" w:rsidRPr="00063D69">
        <w:rPr>
          <w:rFonts w:ascii="Arial" w:hAnsi="Arial" w:cs="Arial"/>
          <w:sz w:val="22"/>
          <w:szCs w:val="22"/>
        </w:rPr>
        <w:t xml:space="preserve">are used by </w:t>
      </w:r>
      <w:r w:rsidR="00722C35">
        <w:rPr>
          <w:rFonts w:ascii="Arial" w:hAnsi="Arial" w:cs="Arial"/>
          <w:sz w:val="22"/>
          <w:szCs w:val="22"/>
        </w:rPr>
        <w:t xml:space="preserve">Trinity St Mary’s CE Primary </w:t>
      </w:r>
      <w:proofErr w:type="gramStart"/>
      <w:r w:rsidR="00C56954" w:rsidRPr="00063D69">
        <w:rPr>
          <w:rFonts w:ascii="Arial" w:hAnsi="Arial" w:cs="Arial"/>
          <w:sz w:val="22"/>
          <w:szCs w:val="22"/>
        </w:rPr>
        <w:t>School</w:t>
      </w:r>
      <w:r w:rsidRPr="00063D69">
        <w:rPr>
          <w:rFonts w:ascii="Arial" w:hAnsi="Arial" w:cs="Arial"/>
          <w:sz w:val="22"/>
          <w:szCs w:val="22"/>
        </w:rPr>
        <w:t>;</w:t>
      </w:r>
      <w:proofErr w:type="gramEnd"/>
    </w:p>
    <w:p w14:paraId="725848DF" w14:textId="77777777" w:rsidR="00E545A3" w:rsidRPr="00063D69" w:rsidRDefault="00E545A3" w:rsidP="00063D69">
      <w:pPr>
        <w:numPr>
          <w:ilvl w:val="0"/>
          <w:numId w:val="5"/>
        </w:numPr>
        <w:ind w:left="426" w:hanging="426"/>
        <w:jc w:val="both"/>
        <w:rPr>
          <w:rFonts w:ascii="Arial" w:hAnsi="Arial" w:cs="Arial"/>
          <w:sz w:val="22"/>
          <w:szCs w:val="22"/>
        </w:rPr>
      </w:pPr>
      <w:r w:rsidRPr="00063D69">
        <w:rPr>
          <w:rFonts w:ascii="Arial" w:hAnsi="Arial" w:cs="Arial"/>
          <w:sz w:val="22"/>
          <w:szCs w:val="22"/>
        </w:rPr>
        <w:t xml:space="preserve">Promote the effective use of administrative </w:t>
      </w:r>
      <w:proofErr w:type="gramStart"/>
      <w:r w:rsidRPr="00063D69">
        <w:rPr>
          <w:rFonts w:ascii="Arial" w:hAnsi="Arial" w:cs="Arial"/>
          <w:sz w:val="22"/>
          <w:szCs w:val="22"/>
        </w:rPr>
        <w:t>systems;</w:t>
      </w:r>
      <w:proofErr w:type="gramEnd"/>
    </w:p>
    <w:p w14:paraId="3FF08C9F" w14:textId="77777777" w:rsidR="00E545A3" w:rsidRPr="00063D69" w:rsidRDefault="00E545A3" w:rsidP="00063D69">
      <w:pPr>
        <w:numPr>
          <w:ilvl w:val="0"/>
          <w:numId w:val="5"/>
        </w:numPr>
        <w:ind w:left="426" w:hanging="426"/>
        <w:jc w:val="both"/>
        <w:rPr>
          <w:rFonts w:ascii="Arial" w:hAnsi="Arial" w:cs="Arial"/>
          <w:sz w:val="22"/>
          <w:szCs w:val="22"/>
        </w:rPr>
      </w:pPr>
      <w:r w:rsidRPr="00063D69">
        <w:rPr>
          <w:rFonts w:ascii="Arial" w:hAnsi="Arial" w:cs="Arial"/>
          <w:sz w:val="22"/>
          <w:szCs w:val="22"/>
        </w:rPr>
        <w:t xml:space="preserve">Act as correspondent for the </w:t>
      </w:r>
      <w:r w:rsidR="00BE3186">
        <w:rPr>
          <w:rFonts w:ascii="Arial" w:hAnsi="Arial" w:cs="Arial"/>
          <w:sz w:val="22"/>
          <w:szCs w:val="22"/>
        </w:rPr>
        <w:t>DfE</w:t>
      </w:r>
      <w:r w:rsidRPr="00063D69">
        <w:rPr>
          <w:rFonts w:ascii="Arial" w:hAnsi="Arial" w:cs="Arial"/>
          <w:sz w:val="22"/>
          <w:szCs w:val="22"/>
        </w:rPr>
        <w:t xml:space="preserve"> and be responsible for the records and returns </w:t>
      </w:r>
      <w:proofErr w:type="gramStart"/>
      <w:r w:rsidRPr="00063D69">
        <w:rPr>
          <w:rFonts w:ascii="Arial" w:hAnsi="Arial" w:cs="Arial"/>
          <w:sz w:val="22"/>
          <w:szCs w:val="22"/>
        </w:rPr>
        <w:t>required;</w:t>
      </w:r>
      <w:proofErr w:type="gramEnd"/>
    </w:p>
    <w:p w14:paraId="0A4F821D" w14:textId="77777777" w:rsidR="00E545A3" w:rsidRPr="00063D69" w:rsidRDefault="00E545A3" w:rsidP="00063D69">
      <w:pPr>
        <w:numPr>
          <w:ilvl w:val="0"/>
          <w:numId w:val="5"/>
        </w:numPr>
        <w:ind w:left="426" w:hanging="426"/>
        <w:jc w:val="both"/>
        <w:rPr>
          <w:rFonts w:ascii="Arial" w:hAnsi="Arial" w:cs="Arial"/>
          <w:sz w:val="22"/>
          <w:szCs w:val="22"/>
        </w:rPr>
      </w:pPr>
      <w:r w:rsidRPr="00063D69">
        <w:rPr>
          <w:rFonts w:ascii="Arial" w:hAnsi="Arial" w:cs="Arial"/>
          <w:sz w:val="22"/>
          <w:szCs w:val="22"/>
        </w:rPr>
        <w:t>Ensure compliance with the Data Protection Act</w:t>
      </w:r>
      <w:r w:rsidR="00B45A56">
        <w:rPr>
          <w:rFonts w:ascii="Arial" w:hAnsi="Arial" w:cs="Arial"/>
          <w:sz w:val="22"/>
          <w:szCs w:val="22"/>
        </w:rPr>
        <w:t>/</w:t>
      </w:r>
      <w:proofErr w:type="gramStart"/>
      <w:r w:rsidR="00B45A56">
        <w:rPr>
          <w:rFonts w:ascii="Arial" w:hAnsi="Arial" w:cs="Arial"/>
          <w:sz w:val="22"/>
          <w:szCs w:val="22"/>
        </w:rPr>
        <w:t>GDPR</w:t>
      </w:r>
      <w:r w:rsidRPr="00063D69">
        <w:rPr>
          <w:rFonts w:ascii="Arial" w:hAnsi="Arial" w:cs="Arial"/>
          <w:sz w:val="22"/>
          <w:szCs w:val="22"/>
        </w:rPr>
        <w:t>;</w:t>
      </w:r>
      <w:proofErr w:type="gramEnd"/>
    </w:p>
    <w:p w14:paraId="273F378D" w14:textId="77777777" w:rsidR="00E545A3" w:rsidRPr="00063D69" w:rsidRDefault="00E545A3" w:rsidP="00063D69">
      <w:pPr>
        <w:numPr>
          <w:ilvl w:val="0"/>
          <w:numId w:val="5"/>
        </w:numPr>
        <w:autoSpaceDE w:val="0"/>
        <w:autoSpaceDN w:val="0"/>
        <w:adjustRightInd w:val="0"/>
        <w:ind w:left="426" w:hanging="426"/>
        <w:jc w:val="both"/>
        <w:rPr>
          <w:rFonts w:ascii="Arial" w:hAnsi="Arial" w:cs="Arial"/>
          <w:color w:val="000000"/>
          <w:sz w:val="22"/>
          <w:szCs w:val="22"/>
        </w:rPr>
      </w:pPr>
      <w:r w:rsidRPr="00063D69">
        <w:rPr>
          <w:rFonts w:ascii="Arial" w:hAnsi="Arial" w:cs="Arial"/>
          <w:color w:val="000000"/>
          <w:sz w:val="22"/>
          <w:szCs w:val="22"/>
        </w:rPr>
        <w:t>Prepare information for publications and returns for the DfE/LA and other agencies and stakeholders within the statutory guidelines</w:t>
      </w:r>
      <w:r w:rsidR="00C56954" w:rsidRPr="00063D69">
        <w:rPr>
          <w:rFonts w:ascii="Arial" w:hAnsi="Arial" w:cs="Arial"/>
          <w:color w:val="000000"/>
          <w:sz w:val="22"/>
          <w:szCs w:val="22"/>
        </w:rPr>
        <w:t>.</w:t>
      </w:r>
    </w:p>
    <w:p w14:paraId="3F42EBB9" w14:textId="77777777" w:rsidR="00E545A3" w:rsidRPr="00063D69" w:rsidRDefault="00E545A3" w:rsidP="00063D69">
      <w:pPr>
        <w:autoSpaceDE w:val="0"/>
        <w:autoSpaceDN w:val="0"/>
        <w:adjustRightInd w:val="0"/>
        <w:jc w:val="both"/>
        <w:rPr>
          <w:rFonts w:ascii="Arial" w:hAnsi="Arial" w:cs="Arial"/>
          <w:color w:val="000000"/>
          <w:sz w:val="22"/>
          <w:szCs w:val="22"/>
        </w:rPr>
      </w:pPr>
    </w:p>
    <w:p w14:paraId="0559E756" w14:textId="77777777" w:rsidR="00E545A3" w:rsidRPr="00063D69" w:rsidRDefault="00E545A3" w:rsidP="00063D69">
      <w:pPr>
        <w:autoSpaceDE w:val="0"/>
        <w:autoSpaceDN w:val="0"/>
        <w:adjustRightInd w:val="0"/>
        <w:jc w:val="both"/>
        <w:rPr>
          <w:rFonts w:ascii="Arial" w:hAnsi="Arial" w:cs="Arial"/>
          <w:b/>
          <w:bCs/>
          <w:color w:val="000000"/>
          <w:sz w:val="22"/>
          <w:szCs w:val="22"/>
        </w:rPr>
      </w:pPr>
      <w:r w:rsidRPr="00063D69">
        <w:rPr>
          <w:rFonts w:ascii="Arial" w:hAnsi="Arial" w:cs="Arial"/>
          <w:b/>
          <w:bCs/>
          <w:color w:val="000000"/>
          <w:sz w:val="22"/>
          <w:szCs w:val="22"/>
        </w:rPr>
        <w:t xml:space="preserve">Management Information Systems &amp; ICT </w:t>
      </w:r>
    </w:p>
    <w:p w14:paraId="650C7A86" w14:textId="77777777" w:rsidR="007978AC" w:rsidRPr="00063D69" w:rsidRDefault="007978AC" w:rsidP="00063D69">
      <w:pPr>
        <w:autoSpaceDE w:val="0"/>
        <w:autoSpaceDN w:val="0"/>
        <w:adjustRightInd w:val="0"/>
        <w:jc w:val="both"/>
        <w:rPr>
          <w:rFonts w:ascii="Arial" w:hAnsi="Arial" w:cs="Arial"/>
          <w:color w:val="000000"/>
          <w:sz w:val="22"/>
          <w:szCs w:val="22"/>
        </w:rPr>
      </w:pPr>
    </w:p>
    <w:p w14:paraId="2AC54DEF" w14:textId="77777777" w:rsidR="00E545A3" w:rsidRPr="00063D69" w:rsidRDefault="00E545A3" w:rsidP="00063D69">
      <w:pPr>
        <w:pStyle w:val="ListParagraph"/>
        <w:numPr>
          <w:ilvl w:val="0"/>
          <w:numId w:val="12"/>
        </w:numPr>
        <w:autoSpaceDE w:val="0"/>
        <w:autoSpaceDN w:val="0"/>
        <w:adjustRightInd w:val="0"/>
        <w:ind w:left="426" w:hanging="426"/>
        <w:jc w:val="both"/>
        <w:rPr>
          <w:rFonts w:ascii="Arial" w:hAnsi="Arial" w:cs="Arial"/>
          <w:color w:val="000000"/>
          <w:sz w:val="22"/>
          <w:szCs w:val="22"/>
        </w:rPr>
      </w:pPr>
      <w:r w:rsidRPr="00063D69">
        <w:rPr>
          <w:rFonts w:ascii="Arial" w:hAnsi="Arial" w:cs="Arial"/>
          <w:color w:val="000000"/>
          <w:sz w:val="22"/>
          <w:szCs w:val="22"/>
        </w:rPr>
        <w:t>Communicate the strategy and relevant policies, including Data Protection for use of technology across the</w:t>
      </w:r>
      <w:r w:rsidRPr="00063D69">
        <w:rPr>
          <w:rFonts w:ascii="Arial" w:hAnsi="Arial" w:cs="Arial"/>
          <w:sz w:val="22"/>
          <w:szCs w:val="22"/>
        </w:rPr>
        <w:t xml:space="preserve"> </w:t>
      </w:r>
      <w:proofErr w:type="gramStart"/>
      <w:r w:rsidRPr="00063D69">
        <w:rPr>
          <w:rFonts w:ascii="Arial" w:hAnsi="Arial" w:cs="Arial"/>
          <w:sz w:val="22"/>
          <w:szCs w:val="22"/>
        </w:rPr>
        <w:t>organisation;</w:t>
      </w:r>
      <w:proofErr w:type="gramEnd"/>
    </w:p>
    <w:p w14:paraId="6E4B88D6" w14:textId="77777777" w:rsidR="00E545A3" w:rsidRDefault="00E545A3" w:rsidP="00063D69">
      <w:pPr>
        <w:numPr>
          <w:ilvl w:val="0"/>
          <w:numId w:val="12"/>
        </w:numPr>
        <w:autoSpaceDE w:val="0"/>
        <w:autoSpaceDN w:val="0"/>
        <w:adjustRightInd w:val="0"/>
        <w:spacing w:line="276" w:lineRule="auto"/>
        <w:ind w:left="426" w:hanging="426"/>
        <w:jc w:val="both"/>
        <w:rPr>
          <w:rFonts w:ascii="Arial" w:hAnsi="Arial" w:cs="Arial"/>
          <w:color w:val="000000"/>
          <w:sz w:val="22"/>
          <w:szCs w:val="22"/>
        </w:rPr>
      </w:pPr>
      <w:r w:rsidRPr="00063D69">
        <w:rPr>
          <w:rFonts w:ascii="Arial" w:hAnsi="Arial" w:cs="Arial"/>
          <w:color w:val="000000"/>
          <w:sz w:val="22"/>
          <w:szCs w:val="22"/>
        </w:rPr>
        <w:t>Ensure data collection systems providing information to stakeholders are streamlined to maximise efficiency of the data supplied.</w:t>
      </w:r>
    </w:p>
    <w:p w14:paraId="62CD70BA" w14:textId="77777777" w:rsidR="00992795" w:rsidRPr="00992795" w:rsidRDefault="00992795" w:rsidP="00992795">
      <w:pPr>
        <w:numPr>
          <w:ilvl w:val="0"/>
          <w:numId w:val="12"/>
        </w:numPr>
        <w:rPr>
          <w:rFonts w:ascii="Arial" w:hAnsi="Arial" w:cs="Arial"/>
          <w:color w:val="000000"/>
          <w:sz w:val="22"/>
          <w:szCs w:val="22"/>
        </w:rPr>
      </w:pPr>
      <w:r w:rsidRPr="00992795">
        <w:rPr>
          <w:rFonts w:ascii="Arial" w:hAnsi="Arial" w:cs="Arial"/>
          <w:color w:val="000000"/>
          <w:sz w:val="22"/>
          <w:szCs w:val="22"/>
        </w:rPr>
        <w:t xml:space="preserve">Ensure contingency plans are in place in the case of technology </w:t>
      </w:r>
      <w:proofErr w:type="gramStart"/>
      <w:r w:rsidRPr="00992795">
        <w:rPr>
          <w:rFonts w:ascii="Arial" w:hAnsi="Arial" w:cs="Arial"/>
          <w:color w:val="000000"/>
          <w:sz w:val="22"/>
          <w:szCs w:val="22"/>
        </w:rPr>
        <w:t>failure;</w:t>
      </w:r>
      <w:proofErr w:type="gramEnd"/>
      <w:r w:rsidRPr="00992795">
        <w:rPr>
          <w:rFonts w:ascii="Arial" w:hAnsi="Arial" w:cs="Arial"/>
          <w:color w:val="000000"/>
          <w:sz w:val="22"/>
          <w:szCs w:val="22"/>
        </w:rPr>
        <w:t xml:space="preserve"> </w:t>
      </w:r>
    </w:p>
    <w:p w14:paraId="7E6A7A7D" w14:textId="77777777" w:rsidR="00114697" w:rsidRPr="00063D69" w:rsidRDefault="00114697" w:rsidP="00063D69">
      <w:pPr>
        <w:autoSpaceDE w:val="0"/>
        <w:autoSpaceDN w:val="0"/>
        <w:adjustRightInd w:val="0"/>
        <w:spacing w:line="276" w:lineRule="auto"/>
        <w:jc w:val="both"/>
        <w:rPr>
          <w:rFonts w:ascii="Arial" w:hAnsi="Arial" w:cs="Arial"/>
          <w:color w:val="000000"/>
          <w:sz w:val="22"/>
          <w:szCs w:val="22"/>
        </w:rPr>
      </w:pPr>
    </w:p>
    <w:p w14:paraId="55EA1554" w14:textId="77777777" w:rsidR="00E545A3" w:rsidRPr="00063D69" w:rsidRDefault="00E545A3" w:rsidP="00063D69">
      <w:pPr>
        <w:autoSpaceDE w:val="0"/>
        <w:autoSpaceDN w:val="0"/>
        <w:adjustRightInd w:val="0"/>
        <w:jc w:val="both"/>
        <w:rPr>
          <w:rFonts w:ascii="Arial" w:hAnsi="Arial" w:cs="Arial"/>
          <w:color w:val="000000"/>
          <w:sz w:val="22"/>
          <w:szCs w:val="22"/>
        </w:rPr>
      </w:pPr>
      <w:r w:rsidRPr="00063D69">
        <w:rPr>
          <w:rFonts w:ascii="Arial" w:hAnsi="Arial" w:cs="Arial"/>
          <w:b/>
          <w:bCs/>
          <w:color w:val="000000"/>
          <w:sz w:val="22"/>
          <w:szCs w:val="22"/>
        </w:rPr>
        <w:t xml:space="preserve">Human Resource Management </w:t>
      </w:r>
    </w:p>
    <w:p w14:paraId="1041248A" w14:textId="77777777" w:rsidR="00E545A3" w:rsidRPr="00063D69" w:rsidRDefault="00E545A3" w:rsidP="00063D69">
      <w:pPr>
        <w:pStyle w:val="ListParagraph"/>
        <w:numPr>
          <w:ilvl w:val="0"/>
          <w:numId w:val="13"/>
        </w:numPr>
        <w:autoSpaceDE w:val="0"/>
        <w:autoSpaceDN w:val="0"/>
        <w:adjustRightInd w:val="0"/>
        <w:ind w:left="426" w:hanging="426"/>
        <w:jc w:val="both"/>
        <w:rPr>
          <w:rFonts w:ascii="Arial" w:hAnsi="Arial" w:cs="Arial"/>
          <w:color w:val="000000"/>
          <w:sz w:val="22"/>
          <w:szCs w:val="22"/>
        </w:rPr>
      </w:pPr>
      <w:r w:rsidRPr="00063D69">
        <w:rPr>
          <w:rFonts w:ascii="Arial" w:hAnsi="Arial" w:cs="Arial"/>
          <w:color w:val="000000"/>
          <w:sz w:val="22"/>
          <w:szCs w:val="22"/>
        </w:rPr>
        <w:t xml:space="preserve">Manage the payroll services for all staff including the management of pension schemes and associated </w:t>
      </w:r>
      <w:proofErr w:type="gramStart"/>
      <w:r w:rsidRPr="00063D69">
        <w:rPr>
          <w:rFonts w:ascii="Arial" w:hAnsi="Arial" w:cs="Arial"/>
          <w:color w:val="000000"/>
          <w:sz w:val="22"/>
          <w:szCs w:val="22"/>
        </w:rPr>
        <w:t>services;</w:t>
      </w:r>
      <w:proofErr w:type="gramEnd"/>
    </w:p>
    <w:p w14:paraId="2E2380A0" w14:textId="77777777" w:rsidR="00E545A3" w:rsidRPr="00063D69" w:rsidRDefault="00E545A3" w:rsidP="00063D69">
      <w:pPr>
        <w:pStyle w:val="ListParagraph"/>
        <w:numPr>
          <w:ilvl w:val="0"/>
          <w:numId w:val="13"/>
        </w:numPr>
        <w:autoSpaceDE w:val="0"/>
        <w:autoSpaceDN w:val="0"/>
        <w:adjustRightInd w:val="0"/>
        <w:ind w:left="426" w:hanging="426"/>
        <w:jc w:val="both"/>
        <w:rPr>
          <w:rFonts w:ascii="Arial" w:hAnsi="Arial" w:cs="Arial"/>
          <w:color w:val="000000"/>
          <w:sz w:val="22"/>
          <w:szCs w:val="22"/>
        </w:rPr>
      </w:pPr>
      <w:r w:rsidRPr="00063D69">
        <w:rPr>
          <w:rFonts w:ascii="Arial" w:hAnsi="Arial" w:cs="Arial"/>
          <w:color w:val="000000"/>
          <w:sz w:val="22"/>
          <w:szCs w:val="22"/>
        </w:rPr>
        <w:t xml:space="preserve">Ensure the </w:t>
      </w:r>
      <w:r w:rsidR="00E34476">
        <w:rPr>
          <w:rFonts w:ascii="Arial" w:hAnsi="Arial" w:cs="Arial"/>
          <w:sz w:val="22"/>
          <w:szCs w:val="22"/>
        </w:rPr>
        <w:t>school’s</w:t>
      </w:r>
      <w:r w:rsidRPr="00063D69">
        <w:rPr>
          <w:rFonts w:ascii="Arial" w:hAnsi="Arial" w:cs="Arial"/>
          <w:color w:val="000000"/>
          <w:sz w:val="22"/>
          <w:szCs w:val="22"/>
        </w:rPr>
        <w:t xml:space="preserve"> equality policy is clearly communicated to all staff in the </w:t>
      </w:r>
      <w:proofErr w:type="gramStart"/>
      <w:r w:rsidRPr="00063D69">
        <w:rPr>
          <w:rFonts w:ascii="Arial" w:hAnsi="Arial" w:cs="Arial"/>
          <w:sz w:val="22"/>
          <w:szCs w:val="22"/>
        </w:rPr>
        <w:t>organisation;</w:t>
      </w:r>
      <w:proofErr w:type="gramEnd"/>
    </w:p>
    <w:p w14:paraId="230A4056" w14:textId="77777777" w:rsidR="00E545A3" w:rsidRPr="00063D69" w:rsidRDefault="00E545A3" w:rsidP="00063D69">
      <w:pPr>
        <w:pStyle w:val="ListParagraph"/>
        <w:numPr>
          <w:ilvl w:val="0"/>
          <w:numId w:val="13"/>
        </w:numPr>
        <w:autoSpaceDE w:val="0"/>
        <w:autoSpaceDN w:val="0"/>
        <w:adjustRightInd w:val="0"/>
        <w:ind w:left="426" w:hanging="426"/>
        <w:jc w:val="both"/>
        <w:rPr>
          <w:rFonts w:ascii="Arial" w:hAnsi="Arial" w:cs="Arial"/>
          <w:color w:val="000000"/>
          <w:sz w:val="22"/>
          <w:szCs w:val="22"/>
        </w:rPr>
      </w:pPr>
      <w:r w:rsidRPr="00063D69">
        <w:rPr>
          <w:rFonts w:ascii="Arial" w:hAnsi="Arial" w:cs="Arial"/>
          <w:color w:val="000000"/>
          <w:sz w:val="22"/>
          <w:szCs w:val="22"/>
        </w:rPr>
        <w:t xml:space="preserve">Ensure that all recruitment, appraisal, staff development, grievance, disciplinary and redundancy policies and procedures comply with legal and regulatory </w:t>
      </w:r>
      <w:proofErr w:type="gramStart"/>
      <w:r w:rsidRPr="00063D69">
        <w:rPr>
          <w:rFonts w:ascii="Arial" w:hAnsi="Arial" w:cs="Arial"/>
          <w:color w:val="000000"/>
          <w:sz w:val="22"/>
          <w:szCs w:val="22"/>
        </w:rPr>
        <w:t>requirements;</w:t>
      </w:r>
      <w:proofErr w:type="gramEnd"/>
      <w:r w:rsidRPr="00063D69">
        <w:rPr>
          <w:rFonts w:ascii="Arial" w:hAnsi="Arial" w:cs="Arial"/>
          <w:color w:val="000000"/>
          <w:sz w:val="22"/>
          <w:szCs w:val="22"/>
        </w:rPr>
        <w:t xml:space="preserve"> </w:t>
      </w:r>
    </w:p>
    <w:p w14:paraId="5B52DE49" w14:textId="77777777" w:rsidR="00E545A3" w:rsidRPr="00063D69" w:rsidRDefault="00E545A3" w:rsidP="00063D69">
      <w:pPr>
        <w:pStyle w:val="ListParagraph"/>
        <w:numPr>
          <w:ilvl w:val="0"/>
          <w:numId w:val="13"/>
        </w:numPr>
        <w:autoSpaceDE w:val="0"/>
        <w:autoSpaceDN w:val="0"/>
        <w:adjustRightInd w:val="0"/>
        <w:ind w:left="426" w:hanging="426"/>
        <w:jc w:val="both"/>
        <w:rPr>
          <w:rFonts w:ascii="Arial" w:hAnsi="Arial" w:cs="Arial"/>
          <w:color w:val="000000"/>
          <w:sz w:val="22"/>
          <w:szCs w:val="22"/>
        </w:rPr>
      </w:pPr>
      <w:r w:rsidRPr="00063D69">
        <w:rPr>
          <w:rFonts w:ascii="Arial" w:hAnsi="Arial" w:cs="Arial"/>
          <w:color w:val="000000"/>
          <w:sz w:val="22"/>
          <w:szCs w:val="22"/>
        </w:rPr>
        <w:t>Manage recruitment, performance management, appraisal an</w:t>
      </w:r>
      <w:r w:rsidR="009568F7">
        <w:rPr>
          <w:rFonts w:ascii="Arial" w:hAnsi="Arial" w:cs="Arial"/>
          <w:color w:val="000000"/>
          <w:sz w:val="22"/>
          <w:szCs w:val="22"/>
        </w:rPr>
        <w:t>d development for administrative</w:t>
      </w:r>
      <w:r w:rsidR="00155FB5" w:rsidRPr="00063D69">
        <w:rPr>
          <w:rFonts w:ascii="Arial" w:hAnsi="Arial" w:cs="Arial"/>
          <w:color w:val="000000"/>
          <w:sz w:val="22"/>
          <w:szCs w:val="22"/>
        </w:rPr>
        <w:t xml:space="preserve"> </w:t>
      </w:r>
      <w:proofErr w:type="gramStart"/>
      <w:r w:rsidR="00C56954" w:rsidRPr="00063D69">
        <w:rPr>
          <w:rFonts w:ascii="Arial" w:hAnsi="Arial" w:cs="Arial"/>
          <w:color w:val="000000"/>
          <w:sz w:val="22"/>
          <w:szCs w:val="22"/>
        </w:rPr>
        <w:t>staff</w:t>
      </w:r>
      <w:r w:rsidRPr="00063D69">
        <w:rPr>
          <w:rFonts w:ascii="Arial" w:hAnsi="Arial" w:cs="Arial"/>
          <w:color w:val="000000"/>
          <w:sz w:val="22"/>
          <w:szCs w:val="22"/>
        </w:rPr>
        <w:t>;</w:t>
      </w:r>
      <w:proofErr w:type="gramEnd"/>
      <w:r w:rsidRPr="00063D69">
        <w:rPr>
          <w:rFonts w:ascii="Arial" w:hAnsi="Arial" w:cs="Arial"/>
          <w:color w:val="000000"/>
          <w:sz w:val="22"/>
          <w:szCs w:val="22"/>
        </w:rPr>
        <w:t xml:space="preserve"> </w:t>
      </w:r>
    </w:p>
    <w:p w14:paraId="15267575" w14:textId="77777777" w:rsidR="00E545A3" w:rsidRPr="00063D69" w:rsidRDefault="00E545A3" w:rsidP="00063D69">
      <w:pPr>
        <w:pStyle w:val="ListParagraph"/>
        <w:numPr>
          <w:ilvl w:val="0"/>
          <w:numId w:val="13"/>
        </w:numPr>
        <w:autoSpaceDE w:val="0"/>
        <w:autoSpaceDN w:val="0"/>
        <w:adjustRightInd w:val="0"/>
        <w:ind w:left="426" w:hanging="426"/>
        <w:jc w:val="both"/>
        <w:rPr>
          <w:rFonts w:ascii="Arial" w:hAnsi="Arial" w:cs="Arial"/>
          <w:color w:val="000000"/>
          <w:sz w:val="22"/>
          <w:szCs w:val="22"/>
        </w:rPr>
      </w:pPr>
      <w:r w:rsidRPr="00063D69">
        <w:rPr>
          <w:rFonts w:ascii="Arial" w:hAnsi="Arial" w:cs="Arial"/>
          <w:color w:val="000000"/>
          <w:sz w:val="22"/>
          <w:szCs w:val="22"/>
        </w:rPr>
        <w:t xml:space="preserve">Monitor the relevant legal, regulatory, ethical and social requirements and the effect they have on the </w:t>
      </w:r>
      <w:r w:rsidRPr="00063D69">
        <w:rPr>
          <w:rFonts w:ascii="Arial" w:hAnsi="Arial" w:cs="Arial"/>
          <w:sz w:val="22"/>
          <w:szCs w:val="22"/>
        </w:rPr>
        <w:t>organisation</w:t>
      </w:r>
      <w:r w:rsidRPr="00063D69">
        <w:rPr>
          <w:rFonts w:ascii="Arial" w:hAnsi="Arial" w:cs="Arial"/>
          <w:color w:val="000000"/>
          <w:sz w:val="22"/>
          <w:szCs w:val="22"/>
        </w:rPr>
        <w:t xml:space="preserve"> and </w:t>
      </w:r>
      <w:proofErr w:type="gramStart"/>
      <w:r w:rsidRPr="00063D69">
        <w:rPr>
          <w:rFonts w:ascii="Arial" w:hAnsi="Arial" w:cs="Arial"/>
          <w:color w:val="000000"/>
          <w:sz w:val="22"/>
          <w:szCs w:val="22"/>
        </w:rPr>
        <w:t>staff;</w:t>
      </w:r>
      <w:proofErr w:type="gramEnd"/>
      <w:r w:rsidRPr="00063D69">
        <w:rPr>
          <w:rFonts w:ascii="Arial" w:hAnsi="Arial" w:cs="Arial"/>
          <w:color w:val="000000"/>
          <w:sz w:val="22"/>
          <w:szCs w:val="22"/>
        </w:rPr>
        <w:t xml:space="preserve"> </w:t>
      </w:r>
    </w:p>
    <w:p w14:paraId="7F74C24C" w14:textId="77777777" w:rsidR="00E545A3" w:rsidRPr="00063D69" w:rsidRDefault="00E545A3" w:rsidP="00063D69">
      <w:pPr>
        <w:pStyle w:val="ListParagraph"/>
        <w:numPr>
          <w:ilvl w:val="0"/>
          <w:numId w:val="13"/>
        </w:numPr>
        <w:autoSpaceDE w:val="0"/>
        <w:autoSpaceDN w:val="0"/>
        <w:adjustRightInd w:val="0"/>
        <w:ind w:left="426" w:hanging="426"/>
        <w:jc w:val="both"/>
        <w:rPr>
          <w:rFonts w:ascii="Arial" w:hAnsi="Arial" w:cs="Arial"/>
          <w:color w:val="000000"/>
          <w:sz w:val="22"/>
          <w:szCs w:val="22"/>
        </w:rPr>
      </w:pPr>
      <w:r w:rsidRPr="00063D69">
        <w:rPr>
          <w:rFonts w:ascii="Arial" w:hAnsi="Arial" w:cs="Arial"/>
          <w:color w:val="000000"/>
          <w:sz w:val="22"/>
          <w:szCs w:val="22"/>
        </w:rPr>
        <w:t xml:space="preserve">Ensure people have a clear understanding of the policies and procedures and the importance of putting them into </w:t>
      </w:r>
      <w:proofErr w:type="gramStart"/>
      <w:r w:rsidRPr="00063D69">
        <w:rPr>
          <w:rFonts w:ascii="Arial" w:hAnsi="Arial" w:cs="Arial"/>
          <w:color w:val="000000"/>
          <w:sz w:val="22"/>
          <w:szCs w:val="22"/>
        </w:rPr>
        <w:t>practice;</w:t>
      </w:r>
      <w:proofErr w:type="gramEnd"/>
      <w:r w:rsidRPr="00063D69">
        <w:rPr>
          <w:rFonts w:ascii="Arial" w:hAnsi="Arial" w:cs="Arial"/>
          <w:color w:val="000000"/>
          <w:sz w:val="22"/>
          <w:szCs w:val="22"/>
        </w:rPr>
        <w:t xml:space="preserve"> </w:t>
      </w:r>
    </w:p>
    <w:p w14:paraId="3D4ED1AC" w14:textId="77777777" w:rsidR="00E545A3" w:rsidRPr="00063D69" w:rsidRDefault="00E545A3" w:rsidP="00063D69">
      <w:pPr>
        <w:pStyle w:val="ListParagraph"/>
        <w:numPr>
          <w:ilvl w:val="0"/>
          <w:numId w:val="13"/>
        </w:numPr>
        <w:autoSpaceDE w:val="0"/>
        <w:autoSpaceDN w:val="0"/>
        <w:adjustRightInd w:val="0"/>
        <w:ind w:left="426" w:hanging="426"/>
        <w:jc w:val="both"/>
        <w:rPr>
          <w:rFonts w:ascii="Arial" w:hAnsi="Arial" w:cs="Arial"/>
          <w:color w:val="000000"/>
          <w:sz w:val="22"/>
          <w:szCs w:val="22"/>
        </w:rPr>
      </w:pPr>
      <w:r w:rsidRPr="00063D69">
        <w:rPr>
          <w:rFonts w:ascii="Arial" w:hAnsi="Arial" w:cs="Arial"/>
          <w:color w:val="000000"/>
          <w:sz w:val="22"/>
          <w:szCs w:val="22"/>
        </w:rPr>
        <w:t xml:space="preserve">Monitor the way policies and procedures are actioned and provide support where </w:t>
      </w:r>
      <w:proofErr w:type="gramStart"/>
      <w:r w:rsidRPr="00063D69">
        <w:rPr>
          <w:rFonts w:ascii="Arial" w:hAnsi="Arial" w:cs="Arial"/>
          <w:color w:val="000000"/>
          <w:sz w:val="22"/>
          <w:szCs w:val="22"/>
        </w:rPr>
        <w:t>necessary;</w:t>
      </w:r>
      <w:proofErr w:type="gramEnd"/>
      <w:r w:rsidRPr="00063D69">
        <w:rPr>
          <w:rFonts w:ascii="Arial" w:hAnsi="Arial" w:cs="Arial"/>
          <w:color w:val="000000"/>
          <w:sz w:val="22"/>
          <w:szCs w:val="22"/>
        </w:rPr>
        <w:t xml:space="preserve"> </w:t>
      </w:r>
    </w:p>
    <w:p w14:paraId="13CE9B43" w14:textId="77777777" w:rsidR="00E545A3" w:rsidRPr="00063D69" w:rsidRDefault="00E545A3" w:rsidP="00063D69">
      <w:pPr>
        <w:pStyle w:val="ListParagraph"/>
        <w:numPr>
          <w:ilvl w:val="0"/>
          <w:numId w:val="13"/>
        </w:numPr>
        <w:autoSpaceDE w:val="0"/>
        <w:autoSpaceDN w:val="0"/>
        <w:adjustRightInd w:val="0"/>
        <w:ind w:left="426" w:hanging="426"/>
        <w:jc w:val="both"/>
        <w:rPr>
          <w:rFonts w:ascii="Arial" w:hAnsi="Arial" w:cs="Arial"/>
          <w:color w:val="000000"/>
          <w:sz w:val="22"/>
          <w:szCs w:val="22"/>
        </w:rPr>
      </w:pPr>
      <w:r w:rsidRPr="00063D69">
        <w:rPr>
          <w:rFonts w:ascii="Arial" w:hAnsi="Arial" w:cs="Arial"/>
          <w:color w:val="000000"/>
          <w:sz w:val="22"/>
          <w:szCs w:val="22"/>
        </w:rPr>
        <w:t xml:space="preserve">Seek and make use of specialist expertise in relation to HR </w:t>
      </w:r>
      <w:proofErr w:type="gramStart"/>
      <w:r w:rsidRPr="00063D69">
        <w:rPr>
          <w:rFonts w:ascii="Arial" w:hAnsi="Arial" w:cs="Arial"/>
          <w:color w:val="000000"/>
          <w:sz w:val="22"/>
          <w:szCs w:val="22"/>
        </w:rPr>
        <w:t>issues;</w:t>
      </w:r>
      <w:proofErr w:type="gramEnd"/>
      <w:r w:rsidRPr="00063D69">
        <w:rPr>
          <w:rFonts w:ascii="Arial" w:hAnsi="Arial" w:cs="Arial"/>
          <w:color w:val="000000"/>
          <w:sz w:val="22"/>
          <w:szCs w:val="22"/>
        </w:rPr>
        <w:t xml:space="preserve"> </w:t>
      </w:r>
    </w:p>
    <w:p w14:paraId="782722C4" w14:textId="77777777" w:rsidR="00E545A3" w:rsidRPr="00063D69" w:rsidRDefault="00E545A3" w:rsidP="00063D69">
      <w:pPr>
        <w:pStyle w:val="ListParagraph"/>
        <w:numPr>
          <w:ilvl w:val="0"/>
          <w:numId w:val="13"/>
        </w:numPr>
        <w:autoSpaceDE w:val="0"/>
        <w:autoSpaceDN w:val="0"/>
        <w:adjustRightInd w:val="0"/>
        <w:ind w:left="426" w:hanging="426"/>
        <w:jc w:val="both"/>
        <w:rPr>
          <w:rFonts w:ascii="Arial" w:hAnsi="Arial" w:cs="Arial"/>
          <w:color w:val="000000"/>
          <w:sz w:val="22"/>
          <w:szCs w:val="22"/>
        </w:rPr>
      </w:pPr>
      <w:r w:rsidRPr="00063D69">
        <w:rPr>
          <w:rFonts w:ascii="Arial" w:hAnsi="Arial" w:cs="Arial"/>
          <w:color w:val="000000"/>
          <w:sz w:val="22"/>
          <w:szCs w:val="22"/>
        </w:rPr>
        <w:t xml:space="preserve">Evaluate the </w:t>
      </w:r>
      <w:r w:rsidR="00E34476">
        <w:rPr>
          <w:rFonts w:ascii="Arial" w:hAnsi="Arial" w:cs="Arial"/>
          <w:sz w:val="22"/>
          <w:szCs w:val="22"/>
        </w:rPr>
        <w:t>school’s</w:t>
      </w:r>
      <w:r w:rsidRPr="00063D69">
        <w:rPr>
          <w:rFonts w:ascii="Arial" w:hAnsi="Arial" w:cs="Arial"/>
          <w:color w:val="000000"/>
          <w:sz w:val="22"/>
          <w:szCs w:val="22"/>
        </w:rPr>
        <w:t xml:space="preserve"> strategic objectives and obtain information for workforce </w:t>
      </w:r>
      <w:proofErr w:type="gramStart"/>
      <w:r w:rsidRPr="00063D69">
        <w:rPr>
          <w:rFonts w:ascii="Arial" w:hAnsi="Arial" w:cs="Arial"/>
          <w:color w:val="000000"/>
          <w:sz w:val="22"/>
          <w:szCs w:val="22"/>
        </w:rPr>
        <w:t>planning;</w:t>
      </w:r>
      <w:proofErr w:type="gramEnd"/>
      <w:r w:rsidRPr="00063D69">
        <w:rPr>
          <w:rFonts w:ascii="Arial" w:hAnsi="Arial" w:cs="Arial"/>
          <w:color w:val="000000"/>
          <w:sz w:val="22"/>
          <w:szCs w:val="22"/>
        </w:rPr>
        <w:t xml:space="preserve"> </w:t>
      </w:r>
    </w:p>
    <w:p w14:paraId="106DB9B5" w14:textId="77777777" w:rsidR="00E545A3" w:rsidRPr="00063D69" w:rsidRDefault="00E545A3" w:rsidP="00063D69">
      <w:pPr>
        <w:pStyle w:val="ListParagraph"/>
        <w:numPr>
          <w:ilvl w:val="0"/>
          <w:numId w:val="13"/>
        </w:numPr>
        <w:autoSpaceDE w:val="0"/>
        <w:autoSpaceDN w:val="0"/>
        <w:adjustRightInd w:val="0"/>
        <w:ind w:left="426" w:hanging="426"/>
        <w:jc w:val="both"/>
        <w:rPr>
          <w:rFonts w:ascii="Arial" w:hAnsi="Arial" w:cs="Arial"/>
          <w:color w:val="000000"/>
          <w:sz w:val="22"/>
          <w:szCs w:val="22"/>
        </w:rPr>
      </w:pPr>
      <w:r w:rsidRPr="00063D69">
        <w:rPr>
          <w:rFonts w:ascii="Arial" w:hAnsi="Arial" w:cs="Arial"/>
          <w:color w:val="000000"/>
          <w:sz w:val="22"/>
          <w:szCs w:val="22"/>
        </w:rPr>
        <w:t xml:space="preserve">Identify the types of skills, knowledge, understanding and experience required to undertake existing and future planned </w:t>
      </w:r>
      <w:proofErr w:type="gramStart"/>
      <w:r w:rsidRPr="00063D69">
        <w:rPr>
          <w:rFonts w:ascii="Arial" w:hAnsi="Arial" w:cs="Arial"/>
          <w:color w:val="000000"/>
          <w:sz w:val="22"/>
          <w:szCs w:val="22"/>
        </w:rPr>
        <w:t>activities;</w:t>
      </w:r>
      <w:proofErr w:type="gramEnd"/>
      <w:r w:rsidRPr="00063D69">
        <w:rPr>
          <w:rFonts w:ascii="Arial" w:hAnsi="Arial" w:cs="Arial"/>
          <w:color w:val="000000"/>
          <w:sz w:val="22"/>
          <w:szCs w:val="22"/>
        </w:rPr>
        <w:t xml:space="preserve"> </w:t>
      </w:r>
    </w:p>
    <w:p w14:paraId="5C7A1C02" w14:textId="77777777" w:rsidR="00E545A3" w:rsidRPr="00063D69" w:rsidRDefault="00E545A3" w:rsidP="00063D69">
      <w:pPr>
        <w:pStyle w:val="ListParagraph"/>
        <w:numPr>
          <w:ilvl w:val="0"/>
          <w:numId w:val="13"/>
        </w:numPr>
        <w:autoSpaceDE w:val="0"/>
        <w:autoSpaceDN w:val="0"/>
        <w:adjustRightInd w:val="0"/>
        <w:ind w:left="426" w:hanging="426"/>
        <w:jc w:val="both"/>
        <w:rPr>
          <w:rFonts w:ascii="Arial" w:hAnsi="Arial" w:cs="Arial"/>
          <w:sz w:val="22"/>
          <w:szCs w:val="22"/>
        </w:rPr>
      </w:pPr>
      <w:r w:rsidRPr="00063D69">
        <w:rPr>
          <w:rFonts w:ascii="Arial" w:hAnsi="Arial" w:cs="Arial"/>
          <w:sz w:val="22"/>
          <w:szCs w:val="22"/>
        </w:rPr>
        <w:t xml:space="preserve">Manage the procedural arrangements around the appointment and resignation of staff, including participation in the short listing and interview </w:t>
      </w:r>
      <w:r w:rsidR="00C56954" w:rsidRPr="00063D69">
        <w:rPr>
          <w:rFonts w:ascii="Arial" w:hAnsi="Arial" w:cs="Arial"/>
          <w:sz w:val="22"/>
          <w:szCs w:val="22"/>
        </w:rPr>
        <w:t>of applicants for the premises</w:t>
      </w:r>
      <w:r w:rsidR="00287B7E" w:rsidRPr="00063D69">
        <w:rPr>
          <w:rFonts w:ascii="Arial" w:hAnsi="Arial" w:cs="Arial"/>
          <w:sz w:val="22"/>
          <w:szCs w:val="22"/>
        </w:rPr>
        <w:t>, extended services</w:t>
      </w:r>
      <w:r w:rsidR="00C56954" w:rsidRPr="00063D69">
        <w:rPr>
          <w:rFonts w:ascii="Arial" w:hAnsi="Arial" w:cs="Arial"/>
          <w:sz w:val="22"/>
          <w:szCs w:val="22"/>
        </w:rPr>
        <w:t xml:space="preserve"> </w:t>
      </w:r>
      <w:r w:rsidRPr="00063D69">
        <w:rPr>
          <w:rFonts w:ascii="Arial" w:hAnsi="Arial" w:cs="Arial"/>
          <w:sz w:val="22"/>
          <w:szCs w:val="22"/>
        </w:rPr>
        <w:t xml:space="preserve">and administration </w:t>
      </w:r>
      <w:proofErr w:type="gramStart"/>
      <w:r w:rsidRPr="00063D69">
        <w:rPr>
          <w:rFonts w:ascii="Arial" w:hAnsi="Arial" w:cs="Arial"/>
          <w:sz w:val="22"/>
          <w:szCs w:val="22"/>
        </w:rPr>
        <w:t>teams;</w:t>
      </w:r>
      <w:proofErr w:type="gramEnd"/>
    </w:p>
    <w:p w14:paraId="53916EF6" w14:textId="77777777" w:rsidR="00E545A3" w:rsidRPr="00063D69" w:rsidRDefault="00E545A3" w:rsidP="00063D69">
      <w:pPr>
        <w:pStyle w:val="ListParagraph"/>
        <w:numPr>
          <w:ilvl w:val="0"/>
          <w:numId w:val="13"/>
        </w:numPr>
        <w:autoSpaceDE w:val="0"/>
        <w:autoSpaceDN w:val="0"/>
        <w:adjustRightInd w:val="0"/>
        <w:ind w:left="426" w:hanging="426"/>
        <w:jc w:val="both"/>
        <w:rPr>
          <w:rFonts w:ascii="Arial" w:hAnsi="Arial" w:cs="Arial"/>
          <w:sz w:val="22"/>
          <w:szCs w:val="22"/>
        </w:rPr>
      </w:pPr>
      <w:r w:rsidRPr="00063D69">
        <w:rPr>
          <w:rFonts w:ascii="Arial" w:hAnsi="Arial" w:cs="Arial"/>
          <w:sz w:val="22"/>
          <w:szCs w:val="22"/>
        </w:rPr>
        <w:t xml:space="preserve">Be responsible for staff employment </w:t>
      </w:r>
      <w:proofErr w:type="gramStart"/>
      <w:r w:rsidRPr="00063D69">
        <w:rPr>
          <w:rFonts w:ascii="Arial" w:hAnsi="Arial" w:cs="Arial"/>
          <w:sz w:val="22"/>
          <w:szCs w:val="22"/>
        </w:rPr>
        <w:t>contracts;</w:t>
      </w:r>
      <w:proofErr w:type="gramEnd"/>
    </w:p>
    <w:p w14:paraId="0D5AC556" w14:textId="77777777" w:rsidR="00E545A3" w:rsidRPr="00063D69" w:rsidRDefault="00E545A3" w:rsidP="00063D69">
      <w:pPr>
        <w:pStyle w:val="ListParagraph"/>
        <w:numPr>
          <w:ilvl w:val="0"/>
          <w:numId w:val="13"/>
        </w:numPr>
        <w:autoSpaceDE w:val="0"/>
        <w:autoSpaceDN w:val="0"/>
        <w:adjustRightInd w:val="0"/>
        <w:ind w:left="426" w:hanging="426"/>
        <w:jc w:val="both"/>
        <w:rPr>
          <w:rFonts w:ascii="Arial" w:hAnsi="Arial" w:cs="Arial"/>
          <w:sz w:val="22"/>
          <w:szCs w:val="22"/>
        </w:rPr>
      </w:pPr>
      <w:r w:rsidRPr="00063D69">
        <w:rPr>
          <w:rFonts w:ascii="Arial" w:hAnsi="Arial" w:cs="Arial"/>
          <w:sz w:val="22"/>
          <w:szCs w:val="22"/>
        </w:rPr>
        <w:t xml:space="preserve">Provide high quality advice on employment issues, service conditions and employment </w:t>
      </w:r>
      <w:proofErr w:type="gramStart"/>
      <w:r w:rsidRPr="00063D69">
        <w:rPr>
          <w:rFonts w:ascii="Arial" w:hAnsi="Arial" w:cs="Arial"/>
          <w:sz w:val="22"/>
          <w:szCs w:val="22"/>
        </w:rPr>
        <w:t>contracts;</w:t>
      </w:r>
      <w:proofErr w:type="gramEnd"/>
    </w:p>
    <w:p w14:paraId="6E513248" w14:textId="77777777" w:rsidR="00E545A3" w:rsidRPr="00063D69" w:rsidRDefault="00E545A3" w:rsidP="00063D69">
      <w:pPr>
        <w:pStyle w:val="ListParagraph"/>
        <w:numPr>
          <w:ilvl w:val="0"/>
          <w:numId w:val="13"/>
        </w:numPr>
        <w:autoSpaceDE w:val="0"/>
        <w:autoSpaceDN w:val="0"/>
        <w:adjustRightInd w:val="0"/>
        <w:ind w:left="426" w:hanging="426"/>
        <w:jc w:val="both"/>
        <w:rPr>
          <w:rFonts w:ascii="Arial" w:hAnsi="Arial" w:cs="Arial"/>
          <w:sz w:val="22"/>
          <w:szCs w:val="22"/>
        </w:rPr>
      </w:pPr>
      <w:r w:rsidRPr="00063D69">
        <w:rPr>
          <w:rFonts w:ascii="Arial" w:hAnsi="Arial" w:cs="Arial"/>
          <w:sz w:val="22"/>
          <w:szCs w:val="22"/>
        </w:rPr>
        <w:t>Review the terms and conditions of service for all staff in response to changes notified by the Local Authority, ensuring that staff are informed of cha</w:t>
      </w:r>
      <w:r w:rsidR="00C56954" w:rsidRPr="00063D69">
        <w:rPr>
          <w:rFonts w:ascii="Arial" w:hAnsi="Arial" w:cs="Arial"/>
          <w:sz w:val="22"/>
          <w:szCs w:val="22"/>
        </w:rPr>
        <w:t xml:space="preserve">nges which will affect </w:t>
      </w:r>
      <w:proofErr w:type="gramStart"/>
      <w:r w:rsidR="00C56954" w:rsidRPr="00063D69">
        <w:rPr>
          <w:rFonts w:ascii="Arial" w:hAnsi="Arial" w:cs="Arial"/>
          <w:sz w:val="22"/>
          <w:szCs w:val="22"/>
        </w:rPr>
        <w:t>them;</w:t>
      </w:r>
      <w:proofErr w:type="gramEnd"/>
    </w:p>
    <w:p w14:paraId="3C02DD48" w14:textId="77777777" w:rsidR="00E545A3" w:rsidRPr="00063D69" w:rsidRDefault="00E545A3" w:rsidP="00063D69">
      <w:pPr>
        <w:pStyle w:val="ListParagraph"/>
        <w:numPr>
          <w:ilvl w:val="0"/>
          <w:numId w:val="13"/>
        </w:numPr>
        <w:autoSpaceDE w:val="0"/>
        <w:autoSpaceDN w:val="0"/>
        <w:adjustRightInd w:val="0"/>
        <w:ind w:left="426" w:hanging="426"/>
        <w:jc w:val="both"/>
        <w:rPr>
          <w:rFonts w:ascii="Arial" w:hAnsi="Arial" w:cs="Arial"/>
          <w:sz w:val="22"/>
          <w:szCs w:val="22"/>
        </w:rPr>
      </w:pPr>
      <w:r w:rsidRPr="00063D69">
        <w:rPr>
          <w:rFonts w:ascii="Arial" w:hAnsi="Arial" w:cs="Arial"/>
          <w:sz w:val="22"/>
          <w:szCs w:val="22"/>
        </w:rPr>
        <w:t xml:space="preserve">Maintain the personnel database, ensuring compliance with the Data Protection Act </w:t>
      </w:r>
      <w:proofErr w:type="gramStart"/>
      <w:r w:rsidRPr="00063D69">
        <w:rPr>
          <w:rFonts w:ascii="Arial" w:hAnsi="Arial" w:cs="Arial"/>
          <w:sz w:val="22"/>
          <w:szCs w:val="22"/>
        </w:rPr>
        <w:t>requirements;</w:t>
      </w:r>
      <w:proofErr w:type="gramEnd"/>
    </w:p>
    <w:p w14:paraId="54EFE700" w14:textId="77777777" w:rsidR="00E545A3" w:rsidRPr="00063D69" w:rsidRDefault="00E545A3" w:rsidP="00063D69">
      <w:pPr>
        <w:pStyle w:val="ListParagraph"/>
        <w:numPr>
          <w:ilvl w:val="0"/>
          <w:numId w:val="9"/>
        </w:numPr>
        <w:autoSpaceDE w:val="0"/>
        <w:autoSpaceDN w:val="0"/>
        <w:adjustRightInd w:val="0"/>
        <w:ind w:left="426" w:hanging="426"/>
        <w:jc w:val="both"/>
        <w:rPr>
          <w:rFonts w:ascii="Arial" w:hAnsi="Arial" w:cs="Arial"/>
          <w:sz w:val="22"/>
          <w:szCs w:val="22"/>
        </w:rPr>
      </w:pPr>
      <w:r w:rsidRPr="00063D69">
        <w:rPr>
          <w:rFonts w:ascii="Arial" w:hAnsi="Arial" w:cs="Arial"/>
          <w:sz w:val="22"/>
          <w:szCs w:val="22"/>
        </w:rPr>
        <w:t xml:space="preserve">Ensure safeguarding procedures are followed for staff, volunteers and external </w:t>
      </w:r>
      <w:proofErr w:type="gramStart"/>
      <w:r w:rsidRPr="00063D69">
        <w:rPr>
          <w:rFonts w:ascii="Arial" w:hAnsi="Arial" w:cs="Arial"/>
          <w:sz w:val="22"/>
          <w:szCs w:val="22"/>
        </w:rPr>
        <w:t>agencies;</w:t>
      </w:r>
      <w:proofErr w:type="gramEnd"/>
      <w:r w:rsidRPr="00063D69">
        <w:rPr>
          <w:rFonts w:ascii="Arial" w:hAnsi="Arial" w:cs="Arial"/>
          <w:sz w:val="22"/>
          <w:szCs w:val="22"/>
        </w:rPr>
        <w:t xml:space="preserve"> </w:t>
      </w:r>
    </w:p>
    <w:p w14:paraId="127DCEA8" w14:textId="77777777" w:rsidR="00E545A3" w:rsidRPr="00063D69" w:rsidRDefault="00287B7E" w:rsidP="00063D69">
      <w:pPr>
        <w:pStyle w:val="ListParagraph"/>
        <w:numPr>
          <w:ilvl w:val="0"/>
          <w:numId w:val="9"/>
        </w:numPr>
        <w:autoSpaceDE w:val="0"/>
        <w:autoSpaceDN w:val="0"/>
        <w:adjustRightInd w:val="0"/>
        <w:ind w:left="426" w:hanging="426"/>
        <w:jc w:val="both"/>
        <w:rPr>
          <w:rFonts w:ascii="Arial" w:hAnsi="Arial" w:cs="Arial"/>
          <w:sz w:val="22"/>
          <w:szCs w:val="22"/>
        </w:rPr>
      </w:pPr>
      <w:r w:rsidRPr="00063D69">
        <w:rPr>
          <w:rFonts w:ascii="Arial" w:hAnsi="Arial" w:cs="Arial"/>
          <w:sz w:val="22"/>
          <w:szCs w:val="22"/>
        </w:rPr>
        <w:t>Maintain the S</w:t>
      </w:r>
      <w:r w:rsidR="00E545A3" w:rsidRPr="00063D69">
        <w:rPr>
          <w:rFonts w:ascii="Arial" w:hAnsi="Arial" w:cs="Arial"/>
          <w:sz w:val="22"/>
          <w:szCs w:val="22"/>
        </w:rPr>
        <w:t xml:space="preserve">ingle </w:t>
      </w:r>
      <w:r w:rsidR="005803C4" w:rsidRPr="00063D69">
        <w:rPr>
          <w:rFonts w:ascii="Arial" w:hAnsi="Arial" w:cs="Arial"/>
          <w:sz w:val="22"/>
          <w:szCs w:val="22"/>
        </w:rPr>
        <w:t>Central Record</w:t>
      </w:r>
      <w:r w:rsidR="00E545A3" w:rsidRPr="00063D69">
        <w:rPr>
          <w:rFonts w:ascii="Arial" w:hAnsi="Arial" w:cs="Arial"/>
          <w:sz w:val="22"/>
          <w:szCs w:val="22"/>
        </w:rPr>
        <w:t>.</w:t>
      </w:r>
    </w:p>
    <w:p w14:paraId="7F6DCCD5" w14:textId="77777777" w:rsidR="00E545A3" w:rsidRPr="00063D69" w:rsidRDefault="00E545A3" w:rsidP="00063D69">
      <w:pPr>
        <w:autoSpaceDE w:val="0"/>
        <w:autoSpaceDN w:val="0"/>
        <w:adjustRightInd w:val="0"/>
        <w:jc w:val="both"/>
        <w:rPr>
          <w:rFonts w:ascii="Arial" w:hAnsi="Arial" w:cs="Arial"/>
          <w:color w:val="000000"/>
          <w:sz w:val="22"/>
          <w:szCs w:val="22"/>
        </w:rPr>
      </w:pPr>
    </w:p>
    <w:p w14:paraId="3258045C" w14:textId="77777777" w:rsidR="00B45A56" w:rsidRDefault="00B45A56" w:rsidP="00063D69">
      <w:pPr>
        <w:pStyle w:val="ListParagraph"/>
        <w:autoSpaceDE w:val="0"/>
        <w:autoSpaceDN w:val="0"/>
        <w:adjustRightInd w:val="0"/>
        <w:ind w:left="0"/>
        <w:jc w:val="both"/>
        <w:rPr>
          <w:rFonts w:ascii="Arial" w:hAnsi="Arial" w:cs="Arial"/>
          <w:b/>
          <w:bCs/>
          <w:color w:val="000000"/>
          <w:sz w:val="22"/>
          <w:szCs w:val="22"/>
        </w:rPr>
      </w:pPr>
    </w:p>
    <w:p w14:paraId="75AC165C" w14:textId="77777777" w:rsidR="00B45A56" w:rsidRDefault="00B45A56" w:rsidP="00063D69">
      <w:pPr>
        <w:pStyle w:val="ListParagraph"/>
        <w:autoSpaceDE w:val="0"/>
        <w:autoSpaceDN w:val="0"/>
        <w:adjustRightInd w:val="0"/>
        <w:ind w:left="0"/>
        <w:jc w:val="both"/>
        <w:rPr>
          <w:rFonts w:ascii="Arial" w:hAnsi="Arial" w:cs="Arial"/>
          <w:b/>
          <w:bCs/>
          <w:color w:val="000000"/>
          <w:sz w:val="22"/>
          <w:szCs w:val="22"/>
        </w:rPr>
      </w:pPr>
    </w:p>
    <w:p w14:paraId="65E2B890" w14:textId="77777777" w:rsidR="00B45A56" w:rsidRDefault="00B45A56" w:rsidP="00063D69">
      <w:pPr>
        <w:pStyle w:val="ListParagraph"/>
        <w:autoSpaceDE w:val="0"/>
        <w:autoSpaceDN w:val="0"/>
        <w:adjustRightInd w:val="0"/>
        <w:ind w:left="0"/>
        <w:jc w:val="both"/>
        <w:rPr>
          <w:rFonts w:ascii="Arial" w:hAnsi="Arial" w:cs="Arial"/>
          <w:b/>
          <w:bCs/>
          <w:color w:val="000000"/>
          <w:sz w:val="22"/>
          <w:szCs w:val="22"/>
        </w:rPr>
      </w:pPr>
    </w:p>
    <w:p w14:paraId="45CF50F1" w14:textId="77777777" w:rsidR="00B45A56" w:rsidRDefault="00B45A56" w:rsidP="00063D69">
      <w:pPr>
        <w:pStyle w:val="ListParagraph"/>
        <w:autoSpaceDE w:val="0"/>
        <w:autoSpaceDN w:val="0"/>
        <w:adjustRightInd w:val="0"/>
        <w:ind w:left="0"/>
        <w:jc w:val="both"/>
        <w:rPr>
          <w:rFonts w:ascii="Arial" w:hAnsi="Arial" w:cs="Arial"/>
          <w:b/>
          <w:bCs/>
          <w:color w:val="000000"/>
          <w:sz w:val="22"/>
          <w:szCs w:val="22"/>
        </w:rPr>
      </w:pPr>
    </w:p>
    <w:p w14:paraId="3D610538" w14:textId="77777777" w:rsidR="00650CB9" w:rsidRPr="00063D69" w:rsidRDefault="00E545A3" w:rsidP="00063D69">
      <w:pPr>
        <w:pStyle w:val="ListParagraph"/>
        <w:autoSpaceDE w:val="0"/>
        <w:autoSpaceDN w:val="0"/>
        <w:adjustRightInd w:val="0"/>
        <w:ind w:left="0"/>
        <w:jc w:val="both"/>
        <w:rPr>
          <w:rFonts w:ascii="Arial" w:hAnsi="Arial" w:cs="Arial"/>
          <w:color w:val="000000"/>
          <w:sz w:val="22"/>
          <w:szCs w:val="22"/>
        </w:rPr>
      </w:pPr>
      <w:r w:rsidRPr="00063D69">
        <w:rPr>
          <w:rFonts w:ascii="Arial" w:hAnsi="Arial" w:cs="Arial"/>
          <w:b/>
          <w:bCs/>
          <w:color w:val="000000"/>
          <w:sz w:val="22"/>
          <w:szCs w:val="22"/>
        </w:rPr>
        <w:t xml:space="preserve">Facility &amp; Property Management </w:t>
      </w:r>
    </w:p>
    <w:p w14:paraId="4E11FCC0" w14:textId="77777777" w:rsidR="00E545A3" w:rsidRPr="00063D69" w:rsidRDefault="00E545A3" w:rsidP="00063D69">
      <w:pPr>
        <w:autoSpaceDE w:val="0"/>
        <w:autoSpaceDN w:val="0"/>
        <w:adjustRightInd w:val="0"/>
        <w:jc w:val="both"/>
        <w:rPr>
          <w:rFonts w:ascii="Arial" w:hAnsi="Arial" w:cs="Arial"/>
          <w:sz w:val="22"/>
          <w:szCs w:val="22"/>
        </w:rPr>
      </w:pPr>
    </w:p>
    <w:p w14:paraId="231A2F90" w14:textId="41E2C7DA" w:rsidR="00992795" w:rsidRDefault="00992795" w:rsidP="00063D69">
      <w:pPr>
        <w:autoSpaceDE w:val="0"/>
        <w:autoSpaceDN w:val="0"/>
        <w:adjustRightInd w:val="0"/>
        <w:jc w:val="both"/>
        <w:rPr>
          <w:rFonts w:ascii="Arial" w:hAnsi="Arial" w:cs="Arial"/>
          <w:color w:val="000000"/>
          <w:sz w:val="22"/>
          <w:szCs w:val="22"/>
        </w:rPr>
      </w:pPr>
      <w:r w:rsidRPr="00992795">
        <w:rPr>
          <w:rFonts w:ascii="Arial" w:hAnsi="Arial" w:cs="Arial"/>
          <w:color w:val="000000"/>
          <w:sz w:val="22"/>
          <w:szCs w:val="22"/>
        </w:rPr>
        <w:lastRenderedPageBreak/>
        <w:t xml:space="preserve">The School Business Manager will line manage the </w:t>
      </w:r>
      <w:r w:rsidR="00B45A56">
        <w:rPr>
          <w:rFonts w:ascii="Arial" w:hAnsi="Arial" w:cs="Arial"/>
          <w:color w:val="000000"/>
          <w:sz w:val="22"/>
          <w:szCs w:val="22"/>
        </w:rPr>
        <w:t>Admin Assistant/Attendance Officer</w:t>
      </w:r>
      <w:r w:rsidRPr="00992795">
        <w:rPr>
          <w:rFonts w:ascii="Arial" w:hAnsi="Arial" w:cs="Arial"/>
          <w:color w:val="000000"/>
          <w:sz w:val="22"/>
          <w:szCs w:val="22"/>
        </w:rPr>
        <w:t xml:space="preserve"> and will be responsible for monitoring their work, ensuring that they are carrying out their role effectively as outlined in their job description.</w:t>
      </w:r>
    </w:p>
    <w:p w14:paraId="3E9F6AAC" w14:textId="77777777" w:rsidR="00992795" w:rsidRDefault="00992795" w:rsidP="00063D69">
      <w:pPr>
        <w:autoSpaceDE w:val="0"/>
        <w:autoSpaceDN w:val="0"/>
        <w:adjustRightInd w:val="0"/>
        <w:jc w:val="both"/>
        <w:rPr>
          <w:rFonts w:ascii="Arial" w:hAnsi="Arial" w:cs="Arial"/>
          <w:color w:val="000000"/>
          <w:sz w:val="22"/>
          <w:szCs w:val="22"/>
        </w:rPr>
      </w:pPr>
    </w:p>
    <w:p w14:paraId="04CC2DA4" w14:textId="77777777" w:rsidR="00E545A3" w:rsidRPr="00063D69" w:rsidRDefault="00E545A3" w:rsidP="00063D69">
      <w:pPr>
        <w:autoSpaceDE w:val="0"/>
        <w:autoSpaceDN w:val="0"/>
        <w:adjustRightInd w:val="0"/>
        <w:jc w:val="both"/>
        <w:rPr>
          <w:rFonts w:ascii="Arial" w:hAnsi="Arial" w:cs="Arial"/>
          <w:color w:val="000000"/>
          <w:sz w:val="22"/>
          <w:szCs w:val="22"/>
        </w:rPr>
      </w:pPr>
      <w:r w:rsidRPr="00063D69">
        <w:rPr>
          <w:rFonts w:ascii="Arial" w:hAnsi="Arial" w:cs="Arial"/>
          <w:color w:val="000000"/>
          <w:sz w:val="22"/>
          <w:szCs w:val="22"/>
        </w:rPr>
        <w:t xml:space="preserve">The </w:t>
      </w:r>
      <w:r w:rsidR="004E5D7A" w:rsidRPr="00063D69">
        <w:rPr>
          <w:rFonts w:ascii="Arial" w:hAnsi="Arial" w:cs="Arial"/>
          <w:color w:val="000000"/>
          <w:sz w:val="22"/>
          <w:szCs w:val="22"/>
        </w:rPr>
        <w:t>S</w:t>
      </w:r>
      <w:r w:rsidRPr="00063D69">
        <w:rPr>
          <w:rFonts w:ascii="Arial" w:hAnsi="Arial" w:cs="Arial"/>
          <w:color w:val="000000"/>
          <w:sz w:val="22"/>
          <w:szCs w:val="22"/>
        </w:rPr>
        <w:t xml:space="preserve">BM will seek professional advice on insurance and advise the </w:t>
      </w:r>
      <w:r w:rsidR="00155FB5" w:rsidRPr="00063D69">
        <w:rPr>
          <w:rFonts w:ascii="Arial" w:hAnsi="Arial" w:cs="Arial"/>
          <w:color w:val="000000"/>
          <w:sz w:val="22"/>
          <w:szCs w:val="22"/>
        </w:rPr>
        <w:t>Head Teacher</w:t>
      </w:r>
      <w:r w:rsidRPr="00063D69">
        <w:rPr>
          <w:rFonts w:ascii="Arial" w:hAnsi="Arial" w:cs="Arial"/>
          <w:color w:val="000000"/>
          <w:sz w:val="22"/>
          <w:szCs w:val="22"/>
        </w:rPr>
        <w:t xml:space="preserve"> on appropriate insurances for the </w:t>
      </w:r>
      <w:r w:rsidRPr="00063D69">
        <w:rPr>
          <w:rFonts w:ascii="Arial" w:hAnsi="Arial" w:cs="Arial"/>
          <w:sz w:val="22"/>
          <w:szCs w:val="22"/>
        </w:rPr>
        <w:t>organisation</w:t>
      </w:r>
      <w:r w:rsidRPr="00063D69">
        <w:rPr>
          <w:rFonts w:ascii="Arial" w:hAnsi="Arial" w:cs="Arial"/>
          <w:color w:val="000000"/>
          <w:sz w:val="22"/>
          <w:szCs w:val="22"/>
        </w:rPr>
        <w:t xml:space="preserve"> and implement and manage such schemes accordingly. </w:t>
      </w:r>
    </w:p>
    <w:p w14:paraId="27FFA84C" w14:textId="77777777" w:rsidR="00E545A3" w:rsidRPr="00063D69" w:rsidRDefault="00E545A3" w:rsidP="00063D69">
      <w:pPr>
        <w:autoSpaceDE w:val="0"/>
        <w:autoSpaceDN w:val="0"/>
        <w:adjustRightInd w:val="0"/>
        <w:jc w:val="both"/>
        <w:rPr>
          <w:rFonts w:ascii="Arial" w:hAnsi="Arial" w:cs="Arial"/>
          <w:color w:val="000000"/>
          <w:sz w:val="22"/>
          <w:szCs w:val="22"/>
        </w:rPr>
      </w:pPr>
    </w:p>
    <w:p w14:paraId="15E83C89" w14:textId="77777777" w:rsidR="00B45A56" w:rsidRPr="00063D69" w:rsidRDefault="00E545A3" w:rsidP="00063D69">
      <w:pPr>
        <w:autoSpaceDE w:val="0"/>
        <w:autoSpaceDN w:val="0"/>
        <w:adjustRightInd w:val="0"/>
        <w:jc w:val="both"/>
        <w:rPr>
          <w:rFonts w:ascii="Arial" w:hAnsi="Arial" w:cs="Arial"/>
          <w:b/>
          <w:bCs/>
          <w:color w:val="000000"/>
          <w:sz w:val="22"/>
          <w:szCs w:val="22"/>
        </w:rPr>
      </w:pPr>
      <w:r w:rsidRPr="00063D69">
        <w:rPr>
          <w:rFonts w:ascii="Arial" w:hAnsi="Arial" w:cs="Arial"/>
          <w:b/>
          <w:bCs/>
          <w:color w:val="000000"/>
          <w:sz w:val="22"/>
          <w:szCs w:val="22"/>
        </w:rPr>
        <w:t>Health &amp; Safety</w:t>
      </w:r>
    </w:p>
    <w:p w14:paraId="09670DD8" w14:textId="77777777" w:rsidR="00155FB5" w:rsidRPr="00063D69" w:rsidRDefault="00155FB5" w:rsidP="00063D69">
      <w:pPr>
        <w:autoSpaceDE w:val="0"/>
        <w:autoSpaceDN w:val="0"/>
        <w:adjustRightInd w:val="0"/>
        <w:jc w:val="both"/>
        <w:rPr>
          <w:rFonts w:ascii="Arial" w:hAnsi="Arial" w:cs="Arial"/>
          <w:color w:val="000000"/>
          <w:sz w:val="22"/>
          <w:szCs w:val="22"/>
        </w:rPr>
      </w:pPr>
      <w:r w:rsidRPr="00063D69">
        <w:rPr>
          <w:rFonts w:ascii="Arial" w:hAnsi="Arial" w:cs="Arial"/>
          <w:b/>
          <w:bCs/>
          <w:color w:val="000000"/>
          <w:sz w:val="22"/>
          <w:szCs w:val="22"/>
        </w:rPr>
        <w:t>Will work in c</w:t>
      </w:r>
      <w:r w:rsidR="00B45A56">
        <w:rPr>
          <w:rFonts w:ascii="Arial" w:hAnsi="Arial" w:cs="Arial"/>
          <w:b/>
          <w:bCs/>
          <w:color w:val="000000"/>
          <w:sz w:val="22"/>
          <w:szCs w:val="22"/>
        </w:rPr>
        <w:t>onjunction with the Site Manager</w:t>
      </w:r>
      <w:r w:rsidRPr="00063D69">
        <w:rPr>
          <w:rFonts w:ascii="Arial" w:hAnsi="Arial" w:cs="Arial"/>
          <w:b/>
          <w:bCs/>
          <w:color w:val="000000"/>
          <w:sz w:val="22"/>
          <w:szCs w:val="22"/>
        </w:rPr>
        <w:t xml:space="preserve"> to:</w:t>
      </w:r>
    </w:p>
    <w:p w14:paraId="518AC22D" w14:textId="77777777" w:rsidR="00E545A3" w:rsidRDefault="00E545A3" w:rsidP="00063D69">
      <w:pPr>
        <w:numPr>
          <w:ilvl w:val="0"/>
          <w:numId w:val="11"/>
        </w:numPr>
        <w:autoSpaceDE w:val="0"/>
        <w:autoSpaceDN w:val="0"/>
        <w:adjustRightInd w:val="0"/>
        <w:ind w:left="426" w:hanging="426"/>
        <w:jc w:val="both"/>
        <w:rPr>
          <w:rFonts w:ascii="Arial" w:hAnsi="Arial" w:cs="Arial"/>
          <w:color w:val="000000"/>
          <w:sz w:val="22"/>
          <w:szCs w:val="22"/>
        </w:rPr>
      </w:pPr>
      <w:r w:rsidRPr="00063D69">
        <w:rPr>
          <w:rFonts w:ascii="Arial" w:hAnsi="Arial" w:cs="Arial"/>
          <w:color w:val="000000"/>
          <w:sz w:val="22"/>
          <w:szCs w:val="22"/>
        </w:rPr>
        <w:t xml:space="preserve">Act as the Health &amp; Safety Co-ordinator and Fire </w:t>
      </w:r>
      <w:proofErr w:type="gramStart"/>
      <w:r w:rsidRPr="00063D69">
        <w:rPr>
          <w:rFonts w:ascii="Arial" w:hAnsi="Arial" w:cs="Arial"/>
          <w:color w:val="000000"/>
          <w:sz w:val="22"/>
          <w:szCs w:val="22"/>
        </w:rPr>
        <w:t>Officer;</w:t>
      </w:r>
      <w:proofErr w:type="gramEnd"/>
    </w:p>
    <w:p w14:paraId="534826B7" w14:textId="77777777" w:rsidR="00992795" w:rsidRPr="00992795" w:rsidRDefault="00ED1DDD" w:rsidP="00992795">
      <w:pPr>
        <w:numPr>
          <w:ilvl w:val="0"/>
          <w:numId w:val="11"/>
        </w:numPr>
        <w:ind w:left="426" w:hanging="426"/>
        <w:rPr>
          <w:rFonts w:ascii="Arial" w:hAnsi="Arial" w:cs="Arial"/>
          <w:color w:val="000000"/>
          <w:sz w:val="22"/>
          <w:szCs w:val="22"/>
        </w:rPr>
      </w:pPr>
      <w:r>
        <w:rPr>
          <w:rFonts w:ascii="Arial" w:hAnsi="Arial" w:cs="Arial"/>
          <w:color w:val="000000"/>
          <w:sz w:val="22"/>
          <w:szCs w:val="22"/>
        </w:rPr>
        <w:t>Oversee the p</w:t>
      </w:r>
      <w:r w:rsidR="00992795" w:rsidRPr="00992795">
        <w:rPr>
          <w:rFonts w:ascii="Arial" w:hAnsi="Arial" w:cs="Arial"/>
          <w:color w:val="000000"/>
          <w:sz w:val="22"/>
          <w:szCs w:val="22"/>
        </w:rPr>
        <w:t>lan</w:t>
      </w:r>
      <w:r>
        <w:rPr>
          <w:rFonts w:ascii="Arial" w:hAnsi="Arial" w:cs="Arial"/>
          <w:color w:val="000000"/>
          <w:sz w:val="22"/>
          <w:szCs w:val="22"/>
        </w:rPr>
        <w:t>ning, instigation</w:t>
      </w:r>
      <w:r w:rsidR="00992795" w:rsidRPr="00992795">
        <w:rPr>
          <w:rFonts w:ascii="Arial" w:hAnsi="Arial" w:cs="Arial"/>
          <w:color w:val="000000"/>
          <w:sz w:val="22"/>
          <w:szCs w:val="22"/>
        </w:rPr>
        <w:t xml:space="preserve"> and maintain</w:t>
      </w:r>
      <w:r>
        <w:rPr>
          <w:rFonts w:ascii="Arial" w:hAnsi="Arial" w:cs="Arial"/>
          <w:color w:val="000000"/>
          <w:sz w:val="22"/>
          <w:szCs w:val="22"/>
        </w:rPr>
        <w:t>ing of</w:t>
      </w:r>
      <w:r w:rsidR="00992795" w:rsidRPr="00992795">
        <w:rPr>
          <w:rFonts w:ascii="Arial" w:hAnsi="Arial" w:cs="Arial"/>
          <w:color w:val="000000"/>
          <w:sz w:val="22"/>
          <w:szCs w:val="22"/>
        </w:rPr>
        <w:t xml:space="preserve"> records of fire practices and alarm </w:t>
      </w:r>
      <w:proofErr w:type="gramStart"/>
      <w:r w:rsidR="00992795" w:rsidRPr="00992795">
        <w:rPr>
          <w:rFonts w:ascii="Arial" w:hAnsi="Arial" w:cs="Arial"/>
          <w:color w:val="000000"/>
          <w:sz w:val="22"/>
          <w:szCs w:val="22"/>
        </w:rPr>
        <w:t>tests;</w:t>
      </w:r>
      <w:proofErr w:type="gramEnd"/>
    </w:p>
    <w:p w14:paraId="120229AD" w14:textId="77777777" w:rsidR="00E545A3" w:rsidRPr="00063D69" w:rsidRDefault="00E545A3" w:rsidP="00063D69">
      <w:pPr>
        <w:pStyle w:val="ListParagraph"/>
        <w:numPr>
          <w:ilvl w:val="0"/>
          <w:numId w:val="11"/>
        </w:numPr>
        <w:autoSpaceDE w:val="0"/>
        <w:autoSpaceDN w:val="0"/>
        <w:adjustRightInd w:val="0"/>
        <w:ind w:left="426" w:hanging="426"/>
        <w:jc w:val="both"/>
        <w:rPr>
          <w:rFonts w:ascii="Arial" w:hAnsi="Arial" w:cs="Arial"/>
          <w:color w:val="000000"/>
          <w:sz w:val="22"/>
          <w:szCs w:val="22"/>
        </w:rPr>
      </w:pPr>
      <w:r w:rsidRPr="00063D69">
        <w:rPr>
          <w:rFonts w:ascii="Arial" w:hAnsi="Arial" w:cs="Arial"/>
          <w:color w:val="000000"/>
          <w:sz w:val="22"/>
          <w:szCs w:val="22"/>
        </w:rPr>
        <w:t xml:space="preserve">Ensure </w:t>
      </w:r>
      <w:proofErr w:type="gramStart"/>
      <w:r w:rsidRPr="00063D69">
        <w:rPr>
          <w:rFonts w:ascii="Arial" w:hAnsi="Arial" w:cs="Arial"/>
          <w:color w:val="000000"/>
          <w:sz w:val="22"/>
          <w:szCs w:val="22"/>
        </w:rPr>
        <w:t>the  written</w:t>
      </w:r>
      <w:proofErr w:type="gramEnd"/>
      <w:r w:rsidRPr="00063D69">
        <w:rPr>
          <w:rFonts w:ascii="Arial" w:hAnsi="Arial" w:cs="Arial"/>
          <w:color w:val="000000"/>
          <w:sz w:val="22"/>
          <w:szCs w:val="22"/>
        </w:rPr>
        <w:t xml:space="preserve"> health &amp; safety policy statement is clearly communicated to all staff</w:t>
      </w:r>
      <w:r w:rsidR="007C210F" w:rsidRPr="00063D69">
        <w:rPr>
          <w:rFonts w:ascii="Arial" w:hAnsi="Arial" w:cs="Arial"/>
          <w:color w:val="000000"/>
          <w:sz w:val="22"/>
          <w:szCs w:val="22"/>
        </w:rPr>
        <w:t>;</w:t>
      </w:r>
    </w:p>
    <w:p w14:paraId="78059A9A" w14:textId="77777777" w:rsidR="00E545A3" w:rsidRPr="00FA544F" w:rsidRDefault="00E545A3" w:rsidP="00FA544F">
      <w:pPr>
        <w:numPr>
          <w:ilvl w:val="0"/>
          <w:numId w:val="14"/>
        </w:numPr>
        <w:autoSpaceDE w:val="0"/>
        <w:autoSpaceDN w:val="0"/>
        <w:adjustRightInd w:val="0"/>
        <w:ind w:left="426" w:hanging="426"/>
        <w:jc w:val="both"/>
        <w:rPr>
          <w:rFonts w:ascii="Arial" w:hAnsi="Arial" w:cs="Arial"/>
          <w:color w:val="000000"/>
          <w:sz w:val="22"/>
          <w:szCs w:val="22"/>
        </w:rPr>
      </w:pPr>
      <w:r w:rsidRPr="00063D69">
        <w:rPr>
          <w:rFonts w:ascii="Arial" w:hAnsi="Arial" w:cs="Arial"/>
          <w:color w:val="000000"/>
          <w:sz w:val="22"/>
          <w:szCs w:val="22"/>
        </w:rPr>
        <w:t>Ensure the health &amp; safety policy is implemented at all times, put into practice and is</w:t>
      </w:r>
      <w:r w:rsidR="00FA544F">
        <w:rPr>
          <w:rFonts w:ascii="Arial" w:hAnsi="Arial" w:cs="Arial"/>
          <w:color w:val="000000"/>
          <w:sz w:val="22"/>
          <w:szCs w:val="22"/>
        </w:rPr>
        <w:t xml:space="preserve"> </w:t>
      </w:r>
      <w:r w:rsidRPr="00FA544F">
        <w:rPr>
          <w:rFonts w:ascii="Arial" w:hAnsi="Arial" w:cs="Arial"/>
          <w:color w:val="000000"/>
          <w:sz w:val="22"/>
          <w:szCs w:val="22"/>
        </w:rPr>
        <w:t xml:space="preserve">subject to review and assessment at regular intervals or as situations </w:t>
      </w:r>
      <w:proofErr w:type="gramStart"/>
      <w:r w:rsidRPr="00FA544F">
        <w:rPr>
          <w:rFonts w:ascii="Arial" w:hAnsi="Arial" w:cs="Arial"/>
          <w:color w:val="000000"/>
          <w:sz w:val="22"/>
          <w:szCs w:val="22"/>
        </w:rPr>
        <w:t>change;</w:t>
      </w:r>
      <w:proofErr w:type="gramEnd"/>
      <w:r w:rsidRPr="00FA544F">
        <w:rPr>
          <w:rFonts w:ascii="Arial" w:hAnsi="Arial" w:cs="Arial"/>
          <w:color w:val="000000"/>
          <w:sz w:val="22"/>
          <w:szCs w:val="22"/>
        </w:rPr>
        <w:t xml:space="preserve"> </w:t>
      </w:r>
    </w:p>
    <w:p w14:paraId="0A08EE19" w14:textId="77777777" w:rsidR="00E545A3" w:rsidRPr="00063D69" w:rsidRDefault="00E545A3" w:rsidP="00063D69">
      <w:pPr>
        <w:numPr>
          <w:ilvl w:val="0"/>
          <w:numId w:val="14"/>
        </w:numPr>
        <w:autoSpaceDE w:val="0"/>
        <w:autoSpaceDN w:val="0"/>
        <w:adjustRightInd w:val="0"/>
        <w:ind w:left="426" w:hanging="426"/>
        <w:jc w:val="both"/>
        <w:rPr>
          <w:rFonts w:ascii="Arial" w:hAnsi="Arial" w:cs="Arial"/>
          <w:color w:val="000000"/>
          <w:sz w:val="22"/>
          <w:szCs w:val="22"/>
        </w:rPr>
      </w:pPr>
      <w:r w:rsidRPr="00063D69">
        <w:rPr>
          <w:rFonts w:ascii="Arial" w:hAnsi="Arial" w:cs="Arial"/>
          <w:color w:val="000000"/>
          <w:sz w:val="22"/>
          <w:szCs w:val="22"/>
        </w:rPr>
        <w:t xml:space="preserve">Enable regular consultation with others on health and safety </w:t>
      </w:r>
      <w:proofErr w:type="gramStart"/>
      <w:r w:rsidRPr="00063D69">
        <w:rPr>
          <w:rFonts w:ascii="Arial" w:hAnsi="Arial" w:cs="Arial"/>
          <w:color w:val="000000"/>
          <w:sz w:val="22"/>
          <w:szCs w:val="22"/>
        </w:rPr>
        <w:t>issues;</w:t>
      </w:r>
      <w:proofErr w:type="gramEnd"/>
      <w:r w:rsidRPr="00063D69">
        <w:rPr>
          <w:rFonts w:ascii="Arial" w:hAnsi="Arial" w:cs="Arial"/>
          <w:color w:val="000000"/>
          <w:sz w:val="22"/>
          <w:szCs w:val="22"/>
        </w:rPr>
        <w:t xml:space="preserve"> </w:t>
      </w:r>
    </w:p>
    <w:p w14:paraId="13A2FB25" w14:textId="77777777" w:rsidR="00E545A3" w:rsidRPr="00063D69" w:rsidRDefault="00E545A3" w:rsidP="00063D69">
      <w:pPr>
        <w:numPr>
          <w:ilvl w:val="0"/>
          <w:numId w:val="14"/>
        </w:numPr>
        <w:autoSpaceDE w:val="0"/>
        <w:autoSpaceDN w:val="0"/>
        <w:adjustRightInd w:val="0"/>
        <w:ind w:left="426" w:hanging="426"/>
        <w:jc w:val="both"/>
        <w:rPr>
          <w:rFonts w:ascii="Arial" w:hAnsi="Arial" w:cs="Arial"/>
          <w:color w:val="000000"/>
          <w:sz w:val="22"/>
          <w:szCs w:val="22"/>
        </w:rPr>
      </w:pPr>
      <w:r w:rsidRPr="00063D69">
        <w:rPr>
          <w:rFonts w:ascii="Arial" w:hAnsi="Arial" w:cs="Arial"/>
          <w:color w:val="000000"/>
          <w:sz w:val="22"/>
          <w:szCs w:val="22"/>
        </w:rPr>
        <w:t xml:space="preserve">Ensure systems are in place to enable the identification of hazards and risk </w:t>
      </w:r>
      <w:proofErr w:type="gramStart"/>
      <w:r w:rsidRPr="00063D69">
        <w:rPr>
          <w:rFonts w:ascii="Arial" w:hAnsi="Arial" w:cs="Arial"/>
          <w:color w:val="000000"/>
          <w:sz w:val="22"/>
          <w:szCs w:val="22"/>
        </w:rPr>
        <w:t>assessments;</w:t>
      </w:r>
      <w:proofErr w:type="gramEnd"/>
      <w:r w:rsidRPr="00063D69">
        <w:rPr>
          <w:rFonts w:ascii="Arial" w:hAnsi="Arial" w:cs="Arial"/>
          <w:color w:val="000000"/>
          <w:sz w:val="22"/>
          <w:szCs w:val="22"/>
        </w:rPr>
        <w:t xml:space="preserve"> </w:t>
      </w:r>
    </w:p>
    <w:p w14:paraId="6E89678C" w14:textId="77777777" w:rsidR="00E545A3" w:rsidRPr="00FA544F" w:rsidRDefault="00E545A3" w:rsidP="00FA544F">
      <w:pPr>
        <w:numPr>
          <w:ilvl w:val="0"/>
          <w:numId w:val="14"/>
        </w:numPr>
        <w:autoSpaceDE w:val="0"/>
        <w:autoSpaceDN w:val="0"/>
        <w:adjustRightInd w:val="0"/>
        <w:ind w:left="426" w:hanging="426"/>
        <w:jc w:val="both"/>
        <w:rPr>
          <w:rFonts w:ascii="Arial" w:hAnsi="Arial" w:cs="Arial"/>
          <w:color w:val="000000"/>
          <w:sz w:val="22"/>
          <w:szCs w:val="22"/>
        </w:rPr>
      </w:pPr>
      <w:r w:rsidRPr="00063D69">
        <w:rPr>
          <w:rFonts w:ascii="Arial" w:hAnsi="Arial" w:cs="Arial"/>
          <w:color w:val="000000"/>
          <w:sz w:val="22"/>
          <w:szCs w:val="22"/>
        </w:rPr>
        <w:t>Ensure systems are in place for effective monitoring, measur</w:t>
      </w:r>
      <w:r w:rsidR="00FA544F">
        <w:rPr>
          <w:rFonts w:ascii="Arial" w:hAnsi="Arial" w:cs="Arial"/>
          <w:color w:val="000000"/>
          <w:sz w:val="22"/>
          <w:szCs w:val="22"/>
        </w:rPr>
        <w:t xml:space="preserve">ing and reporting of health and </w:t>
      </w:r>
      <w:r w:rsidRPr="00FA544F">
        <w:rPr>
          <w:rFonts w:ascii="Arial" w:hAnsi="Arial" w:cs="Arial"/>
          <w:color w:val="000000"/>
          <w:sz w:val="22"/>
          <w:szCs w:val="22"/>
        </w:rPr>
        <w:t>safety issues to the Senior Team, Governors and where appropriate the Health &amp; Safety</w:t>
      </w:r>
      <w:r w:rsidR="00992795" w:rsidRPr="00FA544F">
        <w:rPr>
          <w:rFonts w:ascii="Arial" w:hAnsi="Arial" w:cs="Arial"/>
          <w:color w:val="000000"/>
          <w:sz w:val="22"/>
          <w:szCs w:val="22"/>
        </w:rPr>
        <w:t xml:space="preserve"> </w:t>
      </w:r>
      <w:proofErr w:type="gramStart"/>
      <w:r w:rsidRPr="00FA544F">
        <w:rPr>
          <w:rFonts w:ascii="Arial" w:hAnsi="Arial" w:cs="Arial"/>
          <w:color w:val="000000"/>
          <w:sz w:val="22"/>
          <w:szCs w:val="22"/>
        </w:rPr>
        <w:t>Executive;</w:t>
      </w:r>
      <w:proofErr w:type="gramEnd"/>
      <w:r w:rsidRPr="00FA544F">
        <w:rPr>
          <w:rFonts w:ascii="Arial" w:hAnsi="Arial" w:cs="Arial"/>
          <w:color w:val="000000"/>
          <w:sz w:val="22"/>
          <w:szCs w:val="22"/>
        </w:rPr>
        <w:t xml:space="preserve"> </w:t>
      </w:r>
    </w:p>
    <w:p w14:paraId="28564D0A" w14:textId="77777777" w:rsidR="00E545A3" w:rsidRPr="00063D69" w:rsidRDefault="00E545A3" w:rsidP="00063D69">
      <w:pPr>
        <w:numPr>
          <w:ilvl w:val="0"/>
          <w:numId w:val="14"/>
        </w:numPr>
        <w:autoSpaceDE w:val="0"/>
        <w:autoSpaceDN w:val="0"/>
        <w:adjustRightInd w:val="0"/>
        <w:ind w:left="426" w:hanging="426"/>
        <w:jc w:val="both"/>
        <w:rPr>
          <w:rFonts w:ascii="Arial" w:hAnsi="Arial" w:cs="Arial"/>
          <w:color w:val="000000"/>
          <w:sz w:val="22"/>
          <w:szCs w:val="22"/>
        </w:rPr>
      </w:pPr>
      <w:r w:rsidRPr="00063D69">
        <w:rPr>
          <w:rFonts w:ascii="Arial" w:hAnsi="Arial" w:cs="Arial"/>
          <w:color w:val="000000"/>
          <w:sz w:val="22"/>
          <w:szCs w:val="22"/>
        </w:rPr>
        <w:t xml:space="preserve">Ensure the maximum level of security consistent with the ethos of the </w:t>
      </w:r>
      <w:proofErr w:type="gramStart"/>
      <w:r w:rsidRPr="00063D69">
        <w:rPr>
          <w:rFonts w:ascii="Arial" w:hAnsi="Arial" w:cs="Arial"/>
          <w:sz w:val="22"/>
          <w:szCs w:val="22"/>
        </w:rPr>
        <w:t>organisation;</w:t>
      </w:r>
      <w:proofErr w:type="gramEnd"/>
    </w:p>
    <w:p w14:paraId="11D630C2" w14:textId="77777777" w:rsidR="00E545A3" w:rsidRPr="00AA6594" w:rsidRDefault="00E545A3" w:rsidP="00D646F9">
      <w:pPr>
        <w:numPr>
          <w:ilvl w:val="0"/>
          <w:numId w:val="14"/>
        </w:numPr>
        <w:autoSpaceDE w:val="0"/>
        <w:autoSpaceDN w:val="0"/>
        <w:adjustRightInd w:val="0"/>
        <w:ind w:left="426" w:hanging="426"/>
        <w:jc w:val="both"/>
        <w:rPr>
          <w:rFonts w:ascii="Arial" w:hAnsi="Arial" w:cs="Arial"/>
          <w:color w:val="000000"/>
          <w:sz w:val="22"/>
          <w:szCs w:val="22"/>
        </w:rPr>
      </w:pPr>
      <w:r w:rsidRPr="00AA6594">
        <w:rPr>
          <w:rFonts w:ascii="Arial" w:hAnsi="Arial" w:cs="Arial"/>
          <w:color w:val="000000"/>
          <w:sz w:val="22"/>
          <w:szCs w:val="22"/>
        </w:rPr>
        <w:t>Oversee statutory obligations</w:t>
      </w:r>
      <w:r w:rsidR="009568F7" w:rsidRPr="00AA6594">
        <w:rPr>
          <w:rFonts w:ascii="Arial" w:hAnsi="Arial" w:cs="Arial"/>
          <w:color w:val="000000"/>
          <w:sz w:val="22"/>
          <w:szCs w:val="22"/>
        </w:rPr>
        <w:t xml:space="preserve"> and ensure these</w:t>
      </w:r>
      <w:r w:rsidR="005803C4" w:rsidRPr="00AA6594">
        <w:rPr>
          <w:rFonts w:ascii="Arial" w:hAnsi="Arial" w:cs="Arial"/>
          <w:color w:val="000000"/>
          <w:sz w:val="22"/>
          <w:szCs w:val="22"/>
        </w:rPr>
        <w:t xml:space="preserve"> are being met for pupils with Special Educational N</w:t>
      </w:r>
      <w:r w:rsidRPr="00AA6594">
        <w:rPr>
          <w:rFonts w:ascii="Arial" w:hAnsi="Arial" w:cs="Arial"/>
          <w:color w:val="000000"/>
          <w:sz w:val="22"/>
          <w:szCs w:val="22"/>
        </w:rPr>
        <w:t>eeds</w:t>
      </w:r>
      <w:r w:rsidR="005803C4" w:rsidRPr="00AA6594">
        <w:rPr>
          <w:rFonts w:ascii="Arial" w:hAnsi="Arial" w:cs="Arial"/>
          <w:color w:val="000000"/>
          <w:sz w:val="22"/>
          <w:szCs w:val="22"/>
        </w:rPr>
        <w:t xml:space="preserve"> and Disability</w:t>
      </w:r>
      <w:r w:rsidR="004614B3" w:rsidRPr="00AA6594">
        <w:rPr>
          <w:rFonts w:ascii="Arial" w:hAnsi="Arial" w:cs="Arial"/>
          <w:color w:val="000000"/>
          <w:sz w:val="22"/>
          <w:szCs w:val="22"/>
        </w:rPr>
        <w:t xml:space="preserve"> </w:t>
      </w:r>
      <w:r w:rsidR="005803C4" w:rsidRPr="00AA6594">
        <w:rPr>
          <w:rFonts w:ascii="Arial" w:hAnsi="Arial" w:cs="Arial"/>
          <w:color w:val="000000"/>
          <w:sz w:val="22"/>
          <w:szCs w:val="22"/>
        </w:rPr>
        <w:t>(SEN</w:t>
      </w:r>
      <w:r w:rsidR="00AA6594">
        <w:rPr>
          <w:rFonts w:ascii="Arial" w:hAnsi="Arial" w:cs="Arial"/>
          <w:color w:val="000000"/>
          <w:sz w:val="22"/>
          <w:szCs w:val="22"/>
        </w:rPr>
        <w:t>D</w:t>
      </w:r>
      <w:r w:rsidR="005803C4" w:rsidRPr="00AA6594">
        <w:rPr>
          <w:rFonts w:ascii="Arial" w:hAnsi="Arial" w:cs="Arial"/>
          <w:color w:val="000000"/>
          <w:sz w:val="22"/>
          <w:szCs w:val="22"/>
        </w:rPr>
        <w:t>)</w:t>
      </w:r>
      <w:r w:rsidRPr="00AA6594">
        <w:rPr>
          <w:rFonts w:ascii="Arial" w:hAnsi="Arial" w:cs="Arial"/>
          <w:color w:val="000000"/>
          <w:sz w:val="22"/>
          <w:szCs w:val="22"/>
        </w:rPr>
        <w:t xml:space="preserve">. </w:t>
      </w:r>
    </w:p>
    <w:p w14:paraId="611937D3" w14:textId="77777777" w:rsidR="00496207" w:rsidRPr="00063D69" w:rsidRDefault="00496207" w:rsidP="00063D69">
      <w:pPr>
        <w:autoSpaceDE w:val="0"/>
        <w:autoSpaceDN w:val="0"/>
        <w:adjustRightInd w:val="0"/>
        <w:ind w:left="426" w:hanging="426"/>
        <w:jc w:val="both"/>
        <w:rPr>
          <w:rFonts w:ascii="Arial" w:hAnsi="Arial" w:cs="Arial"/>
          <w:color w:val="000000"/>
          <w:sz w:val="22"/>
          <w:szCs w:val="22"/>
        </w:rPr>
      </w:pPr>
    </w:p>
    <w:p w14:paraId="1F7F8015" w14:textId="77777777" w:rsidR="00FA544F" w:rsidRDefault="00496207" w:rsidP="00063D69">
      <w:pPr>
        <w:autoSpaceDE w:val="0"/>
        <w:autoSpaceDN w:val="0"/>
        <w:adjustRightInd w:val="0"/>
        <w:jc w:val="both"/>
        <w:rPr>
          <w:rFonts w:ascii="Arial" w:hAnsi="Arial" w:cs="Arial"/>
          <w:b/>
          <w:bCs/>
          <w:color w:val="000000"/>
          <w:sz w:val="22"/>
          <w:szCs w:val="22"/>
        </w:rPr>
      </w:pPr>
      <w:r w:rsidRPr="00063D69">
        <w:rPr>
          <w:rFonts w:ascii="Arial" w:hAnsi="Arial" w:cs="Arial"/>
          <w:b/>
          <w:bCs/>
          <w:color w:val="000000"/>
          <w:sz w:val="22"/>
          <w:szCs w:val="22"/>
        </w:rPr>
        <w:t>Safeguarding</w:t>
      </w:r>
    </w:p>
    <w:p w14:paraId="796164B7" w14:textId="77777777" w:rsidR="00496207" w:rsidRPr="00063D69" w:rsidRDefault="00496207" w:rsidP="00063D69">
      <w:pPr>
        <w:autoSpaceDE w:val="0"/>
        <w:autoSpaceDN w:val="0"/>
        <w:adjustRightInd w:val="0"/>
        <w:jc w:val="both"/>
        <w:rPr>
          <w:rFonts w:ascii="Arial" w:hAnsi="Arial" w:cs="Arial"/>
          <w:color w:val="000000"/>
          <w:sz w:val="22"/>
          <w:szCs w:val="22"/>
        </w:rPr>
      </w:pPr>
      <w:r w:rsidRPr="00063D69">
        <w:rPr>
          <w:rFonts w:ascii="Arial" w:hAnsi="Arial" w:cs="Arial"/>
          <w:sz w:val="20"/>
          <w:szCs w:val="20"/>
        </w:rPr>
        <w:br/>
      </w:r>
      <w:r w:rsidR="00FA544F">
        <w:rPr>
          <w:rFonts w:ascii="Arial" w:hAnsi="Arial" w:cs="Arial"/>
          <w:color w:val="000000"/>
          <w:sz w:val="22"/>
          <w:szCs w:val="22"/>
        </w:rPr>
        <w:t>Th</w:t>
      </w:r>
      <w:r w:rsidR="00FA544F" w:rsidRPr="00063D69">
        <w:rPr>
          <w:rFonts w:ascii="Arial" w:hAnsi="Arial" w:cs="Arial"/>
          <w:color w:val="000000"/>
          <w:sz w:val="22"/>
          <w:szCs w:val="22"/>
        </w:rPr>
        <w:t>e</w:t>
      </w:r>
      <w:r w:rsidRPr="00063D69">
        <w:rPr>
          <w:rFonts w:ascii="Arial" w:hAnsi="Arial" w:cs="Arial"/>
          <w:color w:val="000000"/>
          <w:sz w:val="22"/>
          <w:szCs w:val="22"/>
        </w:rPr>
        <w:t xml:space="preserve"> post holder will share the school’s commitment to safeguard</w:t>
      </w:r>
      <w:r w:rsidR="00B45A56">
        <w:rPr>
          <w:rFonts w:ascii="Arial" w:hAnsi="Arial" w:cs="Arial"/>
          <w:color w:val="000000"/>
          <w:sz w:val="22"/>
          <w:szCs w:val="22"/>
        </w:rPr>
        <w:t>ing</w:t>
      </w:r>
      <w:r w:rsidRPr="00063D69">
        <w:rPr>
          <w:rFonts w:ascii="Arial" w:hAnsi="Arial" w:cs="Arial"/>
          <w:color w:val="000000"/>
          <w:sz w:val="22"/>
          <w:szCs w:val="22"/>
        </w:rPr>
        <w:t>, and promote the welfar</w:t>
      </w:r>
      <w:r w:rsidR="00B62265">
        <w:rPr>
          <w:rFonts w:ascii="Arial" w:hAnsi="Arial" w:cs="Arial"/>
          <w:color w:val="000000"/>
          <w:sz w:val="22"/>
          <w:szCs w:val="22"/>
        </w:rPr>
        <w:t>e of, the children in our care:</w:t>
      </w:r>
    </w:p>
    <w:p w14:paraId="2861BE70" w14:textId="77777777" w:rsidR="00496207" w:rsidRPr="00063D69" w:rsidRDefault="00496207" w:rsidP="00063D69">
      <w:pPr>
        <w:numPr>
          <w:ilvl w:val="0"/>
          <w:numId w:val="14"/>
        </w:numPr>
        <w:autoSpaceDE w:val="0"/>
        <w:autoSpaceDN w:val="0"/>
        <w:adjustRightInd w:val="0"/>
        <w:ind w:left="426" w:hanging="426"/>
        <w:jc w:val="both"/>
        <w:rPr>
          <w:rFonts w:ascii="Arial" w:hAnsi="Arial" w:cs="Arial"/>
          <w:color w:val="000000"/>
          <w:sz w:val="22"/>
          <w:szCs w:val="22"/>
        </w:rPr>
      </w:pPr>
      <w:r w:rsidRPr="00063D69">
        <w:rPr>
          <w:rFonts w:ascii="Arial" w:hAnsi="Arial" w:cs="Arial"/>
          <w:color w:val="000000"/>
          <w:sz w:val="22"/>
          <w:szCs w:val="22"/>
        </w:rPr>
        <w:t>To be fully aware of and understand the duties and responsibilities arising from the Children’s Act 2004 and Working Together in relation to child protection and safeguarding children and young people as this applies to the worker’s role within the organisation.</w:t>
      </w:r>
    </w:p>
    <w:p w14:paraId="48D38F33" w14:textId="77777777" w:rsidR="00496207" w:rsidRPr="00063D69" w:rsidRDefault="00496207" w:rsidP="00063D69">
      <w:pPr>
        <w:numPr>
          <w:ilvl w:val="0"/>
          <w:numId w:val="14"/>
        </w:numPr>
        <w:autoSpaceDE w:val="0"/>
        <w:autoSpaceDN w:val="0"/>
        <w:adjustRightInd w:val="0"/>
        <w:ind w:left="426" w:hanging="426"/>
        <w:jc w:val="both"/>
        <w:rPr>
          <w:rFonts w:ascii="Arial" w:hAnsi="Arial" w:cs="Arial"/>
          <w:color w:val="000000"/>
          <w:sz w:val="22"/>
          <w:szCs w:val="22"/>
        </w:rPr>
      </w:pPr>
      <w:r w:rsidRPr="00063D69">
        <w:rPr>
          <w:rFonts w:ascii="Arial" w:hAnsi="Arial" w:cs="Arial"/>
          <w:color w:val="000000"/>
          <w:sz w:val="22"/>
          <w:szCs w:val="22"/>
        </w:rPr>
        <w:t>To also be fully aware of the principles of safeguarding as they apply to vulnerable adults in relation to the worker’s role.</w:t>
      </w:r>
    </w:p>
    <w:p w14:paraId="7729806D" w14:textId="77777777" w:rsidR="00496207" w:rsidRPr="00063D69" w:rsidRDefault="00496207" w:rsidP="00063D69">
      <w:pPr>
        <w:numPr>
          <w:ilvl w:val="0"/>
          <w:numId w:val="14"/>
        </w:numPr>
        <w:autoSpaceDE w:val="0"/>
        <w:autoSpaceDN w:val="0"/>
        <w:adjustRightInd w:val="0"/>
        <w:ind w:left="426" w:hanging="426"/>
        <w:jc w:val="both"/>
        <w:rPr>
          <w:rFonts w:ascii="Arial" w:hAnsi="Arial" w:cs="Arial"/>
          <w:color w:val="000000"/>
          <w:sz w:val="22"/>
          <w:szCs w:val="22"/>
        </w:rPr>
      </w:pPr>
      <w:r w:rsidRPr="00063D69">
        <w:rPr>
          <w:rFonts w:ascii="Arial" w:hAnsi="Arial" w:cs="Arial"/>
          <w:color w:val="000000"/>
          <w:sz w:val="22"/>
          <w:szCs w:val="22"/>
        </w:rPr>
        <w:t>To ensure that line manager</w:t>
      </w:r>
      <w:r w:rsidR="00B45A56">
        <w:rPr>
          <w:rFonts w:ascii="Arial" w:hAnsi="Arial" w:cs="Arial"/>
          <w:color w:val="000000"/>
          <w:sz w:val="22"/>
          <w:szCs w:val="22"/>
        </w:rPr>
        <w:t>s are</w:t>
      </w:r>
      <w:r w:rsidRPr="00063D69">
        <w:rPr>
          <w:rFonts w:ascii="Arial" w:hAnsi="Arial" w:cs="Arial"/>
          <w:color w:val="000000"/>
          <w:sz w:val="22"/>
          <w:szCs w:val="22"/>
        </w:rPr>
        <w:t xml:space="preserve"> made aware and kept fully informed of any concerns which </w:t>
      </w:r>
      <w:r w:rsidR="00B45A56">
        <w:rPr>
          <w:rFonts w:ascii="Arial" w:hAnsi="Arial" w:cs="Arial"/>
          <w:color w:val="000000"/>
          <w:sz w:val="22"/>
          <w:szCs w:val="22"/>
        </w:rPr>
        <w:t xml:space="preserve">staff members </w:t>
      </w:r>
      <w:r w:rsidRPr="00063D69">
        <w:rPr>
          <w:rFonts w:ascii="Arial" w:hAnsi="Arial" w:cs="Arial"/>
          <w:color w:val="000000"/>
          <w:sz w:val="22"/>
          <w:szCs w:val="22"/>
        </w:rPr>
        <w:t>may have in relation to safeguarding and/or child protection.</w:t>
      </w:r>
    </w:p>
    <w:p w14:paraId="0E30BAD4" w14:textId="77777777" w:rsidR="00650CB9" w:rsidRPr="00063D69" w:rsidRDefault="00650CB9" w:rsidP="00063D69">
      <w:pPr>
        <w:autoSpaceDE w:val="0"/>
        <w:autoSpaceDN w:val="0"/>
        <w:adjustRightInd w:val="0"/>
        <w:jc w:val="both"/>
        <w:rPr>
          <w:rFonts w:ascii="Arial" w:hAnsi="Arial" w:cs="Arial"/>
          <w:color w:val="000000"/>
          <w:sz w:val="22"/>
          <w:szCs w:val="22"/>
        </w:rPr>
      </w:pPr>
    </w:p>
    <w:p w14:paraId="7E7C19C6" w14:textId="77777777" w:rsidR="009C20CC" w:rsidRPr="00063D69" w:rsidRDefault="00E545A3" w:rsidP="00063D69">
      <w:pPr>
        <w:autoSpaceDE w:val="0"/>
        <w:autoSpaceDN w:val="0"/>
        <w:adjustRightInd w:val="0"/>
        <w:jc w:val="both"/>
        <w:rPr>
          <w:rFonts w:ascii="Arial" w:eastAsia="Calibri" w:hAnsi="Arial" w:cs="Arial"/>
          <w:sz w:val="22"/>
          <w:szCs w:val="22"/>
          <w:lang w:eastAsia="en-US"/>
        </w:rPr>
      </w:pPr>
      <w:r w:rsidRPr="00063D69">
        <w:rPr>
          <w:rFonts w:ascii="Arial" w:eastAsia="Calibri" w:hAnsi="Arial" w:cs="Arial"/>
          <w:b/>
          <w:sz w:val="22"/>
          <w:szCs w:val="22"/>
          <w:lang w:eastAsia="en-US"/>
        </w:rPr>
        <w:t>Accountable to:</w:t>
      </w:r>
      <w:r w:rsidR="00650CB9" w:rsidRPr="00063D69">
        <w:rPr>
          <w:rFonts w:ascii="Arial" w:eastAsia="Calibri" w:hAnsi="Arial" w:cs="Arial"/>
          <w:b/>
          <w:sz w:val="22"/>
          <w:szCs w:val="22"/>
          <w:lang w:eastAsia="en-US"/>
        </w:rPr>
        <w:t xml:space="preserve">  </w:t>
      </w:r>
      <w:r w:rsidRPr="00063D69">
        <w:rPr>
          <w:rFonts w:ascii="Arial" w:eastAsia="Calibri" w:hAnsi="Arial" w:cs="Arial"/>
          <w:sz w:val="22"/>
          <w:szCs w:val="22"/>
          <w:lang w:eastAsia="en-US"/>
        </w:rPr>
        <w:t>The Headteacher, the Governing Body</w:t>
      </w:r>
      <w:r w:rsidR="007A3CED">
        <w:rPr>
          <w:rFonts w:ascii="Arial" w:eastAsia="Calibri" w:hAnsi="Arial" w:cs="Arial"/>
          <w:sz w:val="22"/>
          <w:szCs w:val="22"/>
          <w:lang w:eastAsia="en-US"/>
        </w:rPr>
        <w:t xml:space="preserve">, </w:t>
      </w:r>
      <w:r w:rsidR="00B45A56">
        <w:rPr>
          <w:rFonts w:ascii="Arial" w:eastAsia="Calibri" w:hAnsi="Arial" w:cs="Arial"/>
          <w:sz w:val="22"/>
          <w:szCs w:val="22"/>
          <w:lang w:eastAsia="en-US"/>
        </w:rPr>
        <w:t>Southwark Diocesan Board of E</w:t>
      </w:r>
      <w:r w:rsidR="00B45A56" w:rsidRPr="00B45A56">
        <w:rPr>
          <w:rFonts w:ascii="Arial" w:eastAsia="Calibri" w:hAnsi="Arial" w:cs="Arial"/>
          <w:sz w:val="22"/>
          <w:szCs w:val="22"/>
          <w:lang w:eastAsia="en-US"/>
        </w:rPr>
        <w:t>ducation</w:t>
      </w:r>
    </w:p>
    <w:p w14:paraId="79F5BB0F" w14:textId="77777777" w:rsidR="00BA77D2" w:rsidRPr="00063D69" w:rsidRDefault="00BA77D2" w:rsidP="00063D69">
      <w:pPr>
        <w:jc w:val="both"/>
        <w:rPr>
          <w:rFonts w:ascii="Arial" w:eastAsia="Calibri" w:hAnsi="Arial" w:cs="Arial"/>
          <w:sz w:val="22"/>
          <w:szCs w:val="22"/>
          <w:lang w:eastAsia="en-US"/>
        </w:rPr>
      </w:pPr>
    </w:p>
    <w:p w14:paraId="631631A6" w14:textId="77777777" w:rsidR="00BA77D2" w:rsidRPr="00063D69" w:rsidRDefault="00BA77D2" w:rsidP="00063D69">
      <w:pPr>
        <w:spacing w:line="276" w:lineRule="auto"/>
        <w:jc w:val="both"/>
        <w:rPr>
          <w:rFonts w:ascii="Arial" w:eastAsia="Calibri" w:hAnsi="Arial" w:cs="Arial"/>
          <w:b/>
          <w:sz w:val="22"/>
          <w:szCs w:val="22"/>
          <w:lang w:eastAsia="en-US"/>
        </w:rPr>
      </w:pPr>
    </w:p>
    <w:p w14:paraId="657B893D" w14:textId="77777777" w:rsidR="00BA77D2" w:rsidRDefault="00722C35" w:rsidP="00063D69">
      <w:pPr>
        <w:jc w:val="both"/>
        <w:rPr>
          <w:rFonts w:ascii="Arial" w:eastAsia="Calibri" w:hAnsi="Arial" w:cs="Arial"/>
          <w:sz w:val="22"/>
          <w:szCs w:val="22"/>
          <w:lang w:eastAsia="en-US"/>
        </w:rPr>
      </w:pPr>
      <w:r>
        <w:rPr>
          <w:rFonts w:ascii="Arial" w:eastAsia="Calibri" w:hAnsi="Arial" w:cs="Arial"/>
          <w:sz w:val="22"/>
          <w:szCs w:val="22"/>
          <w:lang w:eastAsia="en-US"/>
        </w:rPr>
        <w:t>Trinity St Mary’s CE Primary School</w:t>
      </w:r>
      <w:r w:rsidR="00FA544F">
        <w:rPr>
          <w:rFonts w:ascii="Arial" w:eastAsia="Calibri" w:hAnsi="Arial" w:cs="Arial"/>
          <w:sz w:val="22"/>
          <w:szCs w:val="22"/>
          <w:lang w:eastAsia="en-US"/>
        </w:rPr>
        <w:t xml:space="preserve"> </w:t>
      </w:r>
      <w:r w:rsidR="00BA77D2" w:rsidRPr="00063D69">
        <w:rPr>
          <w:rFonts w:ascii="Arial" w:eastAsia="Calibri" w:hAnsi="Arial" w:cs="Arial"/>
          <w:sz w:val="22"/>
          <w:szCs w:val="22"/>
          <w:lang w:eastAsia="en-US"/>
        </w:rPr>
        <w:t>is committed to safeguarding and promoting the welfare of children and young people and expects all staff and volunteers to share its commitment.  Appointment to this post will be subject to an enhanced DBS check.</w:t>
      </w:r>
    </w:p>
    <w:p w14:paraId="4F4CE47E" w14:textId="77777777" w:rsidR="00992795" w:rsidRPr="00063D69" w:rsidRDefault="00992795" w:rsidP="00063D69">
      <w:pPr>
        <w:jc w:val="both"/>
        <w:rPr>
          <w:rFonts w:ascii="Arial" w:eastAsia="Calibri" w:hAnsi="Arial" w:cs="Arial"/>
          <w:sz w:val="22"/>
          <w:szCs w:val="22"/>
          <w:lang w:eastAsia="en-US"/>
        </w:rPr>
      </w:pPr>
    </w:p>
    <w:p w14:paraId="53E68EDD" w14:textId="77777777" w:rsidR="00BA77D2" w:rsidRDefault="00BA77D2" w:rsidP="00717235">
      <w:pPr>
        <w:rPr>
          <w:rFonts w:ascii="Arial" w:eastAsia="Calibri" w:hAnsi="Arial" w:cs="Arial"/>
          <w:sz w:val="22"/>
          <w:szCs w:val="22"/>
          <w:lang w:eastAsia="en-US"/>
        </w:rPr>
      </w:pPr>
    </w:p>
    <w:p w14:paraId="4F038D00" w14:textId="77777777" w:rsidR="00992795" w:rsidRDefault="00992795" w:rsidP="00992795">
      <w:pPr>
        <w:rPr>
          <w:rFonts w:ascii="Arial" w:hAnsi="Arial"/>
          <w:sz w:val="22"/>
          <w:szCs w:val="20"/>
          <w:lang w:eastAsia="en-US"/>
        </w:rPr>
      </w:pPr>
      <w:r w:rsidRPr="00992795">
        <w:rPr>
          <w:rFonts w:ascii="Arial" w:hAnsi="Arial"/>
          <w:sz w:val="22"/>
          <w:szCs w:val="20"/>
          <w:lang w:eastAsia="en-US"/>
        </w:rPr>
        <w:t xml:space="preserve">Sympathy with the ethos of a </w:t>
      </w:r>
      <w:r w:rsidR="00713188">
        <w:rPr>
          <w:rFonts w:ascii="Arial" w:hAnsi="Arial"/>
          <w:sz w:val="22"/>
          <w:szCs w:val="20"/>
          <w:lang w:eastAsia="en-US"/>
        </w:rPr>
        <w:t xml:space="preserve">Church of England </w:t>
      </w:r>
      <w:r w:rsidRPr="00992795">
        <w:rPr>
          <w:rFonts w:ascii="Arial" w:hAnsi="Arial"/>
          <w:sz w:val="22"/>
          <w:szCs w:val="20"/>
          <w:lang w:eastAsia="en-US"/>
        </w:rPr>
        <w:t>school is essential to this post</w:t>
      </w:r>
    </w:p>
    <w:p w14:paraId="5645153C" w14:textId="77777777" w:rsidR="00713188" w:rsidRDefault="00713188" w:rsidP="00992795">
      <w:pPr>
        <w:rPr>
          <w:rFonts w:ascii="Arial" w:hAnsi="Arial"/>
          <w:sz w:val="22"/>
          <w:szCs w:val="20"/>
          <w:lang w:eastAsia="en-US"/>
        </w:rPr>
      </w:pPr>
    </w:p>
    <w:p w14:paraId="334C8FA4" w14:textId="77777777" w:rsidR="00713188" w:rsidRDefault="00713188" w:rsidP="00992795">
      <w:pPr>
        <w:rPr>
          <w:rFonts w:ascii="Arial" w:hAnsi="Arial"/>
          <w:sz w:val="22"/>
          <w:szCs w:val="20"/>
          <w:lang w:eastAsia="en-US"/>
        </w:rPr>
      </w:pPr>
    </w:p>
    <w:p w14:paraId="1B2F4F30" w14:textId="77777777" w:rsidR="00713188" w:rsidRDefault="00713188" w:rsidP="00992795">
      <w:pPr>
        <w:rPr>
          <w:rFonts w:ascii="Arial" w:hAnsi="Arial"/>
          <w:sz w:val="22"/>
          <w:szCs w:val="20"/>
          <w:lang w:eastAsia="en-US"/>
        </w:rPr>
      </w:pPr>
    </w:p>
    <w:p w14:paraId="00FD984B" w14:textId="77777777" w:rsidR="00713188" w:rsidRDefault="00713188" w:rsidP="00992795">
      <w:pPr>
        <w:rPr>
          <w:rFonts w:ascii="Arial" w:hAnsi="Arial"/>
          <w:sz w:val="22"/>
          <w:szCs w:val="20"/>
          <w:lang w:eastAsia="en-US"/>
        </w:rPr>
      </w:pPr>
    </w:p>
    <w:p w14:paraId="1BC81D09" w14:textId="77777777" w:rsidR="00713188" w:rsidRDefault="00713188" w:rsidP="00992795">
      <w:pPr>
        <w:rPr>
          <w:rFonts w:ascii="Arial" w:hAnsi="Arial"/>
          <w:sz w:val="22"/>
          <w:szCs w:val="20"/>
          <w:lang w:eastAsia="en-US"/>
        </w:rPr>
      </w:pPr>
    </w:p>
    <w:p w14:paraId="670EA70E" w14:textId="77777777" w:rsidR="00713188" w:rsidRDefault="00713188" w:rsidP="00992795">
      <w:pPr>
        <w:rPr>
          <w:rFonts w:ascii="Arial" w:hAnsi="Arial"/>
          <w:sz w:val="22"/>
          <w:szCs w:val="20"/>
          <w:lang w:eastAsia="en-US"/>
        </w:rPr>
      </w:pPr>
    </w:p>
    <w:p w14:paraId="382B9FB0" w14:textId="77777777" w:rsidR="00713188" w:rsidRDefault="00713188" w:rsidP="00992795">
      <w:pPr>
        <w:rPr>
          <w:rFonts w:ascii="Arial" w:hAnsi="Arial"/>
          <w:sz w:val="22"/>
          <w:szCs w:val="20"/>
          <w:lang w:eastAsia="en-US"/>
        </w:rPr>
      </w:pPr>
    </w:p>
    <w:p w14:paraId="7C99EBC4" w14:textId="77777777" w:rsidR="00713188" w:rsidRDefault="00713188" w:rsidP="00992795">
      <w:pPr>
        <w:rPr>
          <w:rFonts w:ascii="Arial" w:hAnsi="Arial"/>
          <w:sz w:val="22"/>
          <w:szCs w:val="20"/>
          <w:lang w:eastAsia="en-US"/>
        </w:rPr>
      </w:pPr>
    </w:p>
    <w:p w14:paraId="37F6AD53" w14:textId="77777777" w:rsidR="00713188" w:rsidRDefault="00713188" w:rsidP="00992795">
      <w:pPr>
        <w:rPr>
          <w:rFonts w:ascii="Arial" w:hAnsi="Arial"/>
          <w:sz w:val="22"/>
          <w:szCs w:val="20"/>
          <w:lang w:eastAsia="en-US"/>
        </w:rPr>
      </w:pPr>
    </w:p>
    <w:p w14:paraId="0D640B05" w14:textId="77777777" w:rsidR="00713188" w:rsidRDefault="00713188" w:rsidP="00992795">
      <w:pPr>
        <w:rPr>
          <w:rFonts w:ascii="Arial" w:hAnsi="Arial"/>
          <w:sz w:val="22"/>
          <w:szCs w:val="20"/>
          <w:lang w:eastAsia="en-US"/>
        </w:rPr>
      </w:pPr>
    </w:p>
    <w:p w14:paraId="52076554" w14:textId="77777777" w:rsidR="00713188" w:rsidRPr="00992795" w:rsidRDefault="00713188" w:rsidP="00992795">
      <w:pPr>
        <w:rPr>
          <w:rFonts w:ascii="Arial" w:hAnsi="Arial"/>
          <w:sz w:val="22"/>
          <w:szCs w:val="20"/>
          <w:lang w:eastAsia="en-US"/>
        </w:rPr>
      </w:pPr>
    </w:p>
    <w:p w14:paraId="00C72F4C" w14:textId="77777777" w:rsidR="00DB32F5" w:rsidRDefault="00DB32F5" w:rsidP="00717235">
      <w:pPr>
        <w:rPr>
          <w:rFonts w:ascii="Arial" w:eastAsia="Calibri" w:hAnsi="Arial" w:cs="Arial"/>
          <w:sz w:val="22"/>
          <w:szCs w:val="22"/>
          <w:lang w:eastAsia="en-US"/>
        </w:rPr>
      </w:pPr>
    </w:p>
    <w:p w14:paraId="746E19AC" w14:textId="77777777" w:rsidR="00DB32F5" w:rsidRPr="00180E46" w:rsidRDefault="00DB32F5" w:rsidP="00DB32F5">
      <w:pPr>
        <w:jc w:val="center"/>
        <w:rPr>
          <w:rFonts w:ascii="Calibri" w:hAnsi="Calibri" w:cs="Calibri"/>
          <w:b/>
        </w:rPr>
      </w:pPr>
      <w:r w:rsidRPr="00180E46">
        <w:rPr>
          <w:rFonts w:ascii="Calibri" w:hAnsi="Calibri" w:cs="Calibri"/>
          <w:b/>
        </w:rPr>
        <w:t xml:space="preserve">Job Specification for School Business Manager at </w:t>
      </w:r>
      <w:r w:rsidR="00722C35" w:rsidRPr="00180E46">
        <w:rPr>
          <w:rFonts w:ascii="Calibri" w:hAnsi="Calibri" w:cs="Calibri"/>
          <w:b/>
        </w:rPr>
        <w:t>Trinity St Mary’s CE Primary School</w:t>
      </w:r>
      <w:r w:rsidR="00FA544F" w:rsidRPr="00180E46">
        <w:rPr>
          <w:rFonts w:ascii="Calibri" w:hAnsi="Calibri" w:cs="Calibri"/>
          <w:b/>
        </w:rPr>
        <w:t xml:space="preserve"> </w:t>
      </w:r>
    </w:p>
    <w:p w14:paraId="3EDBDBFD" w14:textId="77777777" w:rsidR="00DB32F5" w:rsidRDefault="00DB32F5" w:rsidP="00DB32F5"/>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1418"/>
        <w:gridCol w:w="2409"/>
      </w:tblGrid>
      <w:tr w:rsidR="00DB32F5" w14:paraId="77FD63E6" w14:textId="77777777" w:rsidTr="00720329">
        <w:tc>
          <w:tcPr>
            <w:tcW w:w="7338" w:type="dxa"/>
            <w:gridSpan w:val="2"/>
            <w:shd w:val="clear" w:color="auto" w:fill="auto"/>
          </w:tcPr>
          <w:p w14:paraId="13934BB5" w14:textId="77777777" w:rsidR="00DB32F5" w:rsidRPr="00720329" w:rsidRDefault="00DB32F5" w:rsidP="00720329">
            <w:pPr>
              <w:jc w:val="center"/>
              <w:rPr>
                <w:rFonts w:ascii="Calibri" w:eastAsia="Calibri" w:hAnsi="Calibri"/>
                <w:b/>
                <w:sz w:val="22"/>
                <w:szCs w:val="22"/>
              </w:rPr>
            </w:pPr>
            <w:r w:rsidRPr="00720329">
              <w:rPr>
                <w:rFonts w:ascii="Calibri" w:eastAsia="Calibri" w:hAnsi="Calibri"/>
                <w:b/>
                <w:sz w:val="22"/>
                <w:szCs w:val="22"/>
              </w:rPr>
              <w:lastRenderedPageBreak/>
              <w:t>Business Manager Selection Criteria</w:t>
            </w:r>
          </w:p>
        </w:tc>
        <w:tc>
          <w:tcPr>
            <w:tcW w:w="2409" w:type="dxa"/>
            <w:shd w:val="clear" w:color="auto" w:fill="auto"/>
          </w:tcPr>
          <w:p w14:paraId="14CC2D95" w14:textId="77777777" w:rsidR="00DB32F5" w:rsidRPr="00720329" w:rsidRDefault="00DB32F5" w:rsidP="00720329">
            <w:pPr>
              <w:jc w:val="center"/>
              <w:rPr>
                <w:rFonts w:ascii="Calibri" w:eastAsia="Calibri" w:hAnsi="Calibri"/>
                <w:b/>
                <w:sz w:val="22"/>
                <w:szCs w:val="22"/>
              </w:rPr>
            </w:pPr>
          </w:p>
        </w:tc>
      </w:tr>
      <w:tr w:rsidR="00DB32F5" w14:paraId="71206241" w14:textId="77777777" w:rsidTr="00720329">
        <w:tc>
          <w:tcPr>
            <w:tcW w:w="5920" w:type="dxa"/>
            <w:shd w:val="clear" w:color="auto" w:fill="auto"/>
          </w:tcPr>
          <w:p w14:paraId="4EEE664A" w14:textId="77777777" w:rsidR="00DB32F5" w:rsidRPr="00720329" w:rsidRDefault="00DB32F5" w:rsidP="00720329">
            <w:pPr>
              <w:jc w:val="center"/>
              <w:rPr>
                <w:rFonts w:ascii="Calibri" w:eastAsia="Calibri" w:hAnsi="Calibri"/>
                <w:b/>
                <w:sz w:val="22"/>
                <w:szCs w:val="22"/>
              </w:rPr>
            </w:pPr>
            <w:r w:rsidRPr="00720329">
              <w:rPr>
                <w:rFonts w:ascii="Calibri" w:eastAsia="Calibri" w:hAnsi="Calibri"/>
                <w:b/>
                <w:sz w:val="22"/>
                <w:szCs w:val="22"/>
              </w:rPr>
              <w:t>Qualifications</w:t>
            </w:r>
          </w:p>
        </w:tc>
        <w:tc>
          <w:tcPr>
            <w:tcW w:w="1418" w:type="dxa"/>
            <w:shd w:val="clear" w:color="auto" w:fill="auto"/>
          </w:tcPr>
          <w:p w14:paraId="2AD708EA" w14:textId="77777777" w:rsidR="00DB32F5" w:rsidRPr="00720329" w:rsidRDefault="00DB32F5" w:rsidP="00720329">
            <w:pPr>
              <w:jc w:val="center"/>
              <w:rPr>
                <w:rFonts w:ascii="Calibri" w:eastAsia="Calibri" w:hAnsi="Calibri"/>
                <w:b/>
                <w:sz w:val="22"/>
                <w:szCs w:val="22"/>
              </w:rPr>
            </w:pPr>
            <w:r w:rsidRPr="00720329">
              <w:rPr>
                <w:rFonts w:ascii="Calibri" w:eastAsia="Calibri" w:hAnsi="Calibri"/>
                <w:b/>
                <w:sz w:val="22"/>
                <w:szCs w:val="22"/>
              </w:rPr>
              <w:t>Essential or Desirable</w:t>
            </w:r>
          </w:p>
        </w:tc>
        <w:tc>
          <w:tcPr>
            <w:tcW w:w="2409" w:type="dxa"/>
            <w:shd w:val="clear" w:color="auto" w:fill="auto"/>
          </w:tcPr>
          <w:p w14:paraId="167DBF4B" w14:textId="77777777" w:rsidR="00DB32F5" w:rsidRPr="00720329" w:rsidRDefault="00DB32F5" w:rsidP="00720329">
            <w:pPr>
              <w:rPr>
                <w:rFonts w:ascii="Calibri" w:eastAsia="Calibri" w:hAnsi="Calibri"/>
                <w:b/>
                <w:sz w:val="22"/>
                <w:szCs w:val="22"/>
              </w:rPr>
            </w:pPr>
            <w:r w:rsidRPr="00720329">
              <w:rPr>
                <w:rFonts w:ascii="Calibri" w:eastAsia="Calibri" w:hAnsi="Calibri"/>
                <w:b/>
                <w:sz w:val="22"/>
                <w:szCs w:val="22"/>
              </w:rPr>
              <w:t xml:space="preserve">Evidence </w:t>
            </w:r>
          </w:p>
        </w:tc>
      </w:tr>
      <w:tr w:rsidR="00DB32F5" w14:paraId="2EEB6453" w14:textId="77777777" w:rsidTr="00720329">
        <w:tc>
          <w:tcPr>
            <w:tcW w:w="5920" w:type="dxa"/>
            <w:shd w:val="clear" w:color="auto" w:fill="auto"/>
          </w:tcPr>
          <w:p w14:paraId="026658CB" w14:textId="77777777" w:rsidR="00DB32F5" w:rsidRPr="00720329" w:rsidRDefault="00DB32F5" w:rsidP="00720329">
            <w:pPr>
              <w:rPr>
                <w:rFonts w:ascii="Calibri" w:eastAsia="Calibri" w:hAnsi="Calibri"/>
                <w:sz w:val="22"/>
                <w:szCs w:val="22"/>
              </w:rPr>
            </w:pPr>
            <w:r w:rsidRPr="00720329">
              <w:rPr>
                <w:rFonts w:ascii="Calibri" w:eastAsia="Calibri" w:hAnsi="Calibri"/>
                <w:sz w:val="22"/>
                <w:szCs w:val="22"/>
              </w:rPr>
              <w:t>Educated to at least A level with GCSE (or equivalent) in Maths and English</w:t>
            </w:r>
          </w:p>
        </w:tc>
        <w:tc>
          <w:tcPr>
            <w:tcW w:w="1418" w:type="dxa"/>
            <w:shd w:val="clear" w:color="auto" w:fill="auto"/>
          </w:tcPr>
          <w:p w14:paraId="2B691CEB" w14:textId="77777777" w:rsidR="00DB32F5" w:rsidRPr="00720329" w:rsidRDefault="00DB32F5" w:rsidP="00720329">
            <w:pPr>
              <w:jc w:val="center"/>
              <w:rPr>
                <w:rFonts w:ascii="Calibri" w:eastAsia="Calibri" w:hAnsi="Calibri"/>
                <w:sz w:val="22"/>
                <w:szCs w:val="22"/>
              </w:rPr>
            </w:pPr>
            <w:r w:rsidRPr="00720329">
              <w:rPr>
                <w:rFonts w:ascii="Calibri" w:eastAsia="Calibri" w:hAnsi="Calibri"/>
                <w:sz w:val="22"/>
                <w:szCs w:val="22"/>
              </w:rPr>
              <w:t>E</w:t>
            </w:r>
          </w:p>
        </w:tc>
        <w:tc>
          <w:tcPr>
            <w:tcW w:w="2409" w:type="dxa"/>
            <w:shd w:val="clear" w:color="auto" w:fill="auto"/>
          </w:tcPr>
          <w:p w14:paraId="7A872D8D" w14:textId="77777777" w:rsidR="00DB32F5" w:rsidRPr="00720329" w:rsidRDefault="00DB32F5" w:rsidP="00720329">
            <w:pPr>
              <w:rPr>
                <w:rFonts w:ascii="Calibri" w:eastAsia="Calibri" w:hAnsi="Calibri"/>
                <w:sz w:val="22"/>
                <w:szCs w:val="22"/>
              </w:rPr>
            </w:pPr>
            <w:r w:rsidRPr="00720329">
              <w:rPr>
                <w:rFonts w:ascii="Calibri" w:eastAsia="Calibri" w:hAnsi="Calibri"/>
                <w:sz w:val="22"/>
                <w:szCs w:val="22"/>
              </w:rPr>
              <w:t>Application form</w:t>
            </w:r>
          </w:p>
        </w:tc>
      </w:tr>
      <w:tr w:rsidR="00DB32F5" w14:paraId="459CEEE8" w14:textId="77777777" w:rsidTr="00720329">
        <w:tc>
          <w:tcPr>
            <w:tcW w:w="5920" w:type="dxa"/>
            <w:shd w:val="clear" w:color="auto" w:fill="auto"/>
          </w:tcPr>
          <w:p w14:paraId="17747F6C" w14:textId="77777777" w:rsidR="00DB32F5" w:rsidRPr="00720329" w:rsidRDefault="00DB32F5" w:rsidP="00720329">
            <w:pPr>
              <w:rPr>
                <w:rFonts w:ascii="Calibri" w:eastAsia="Calibri" w:hAnsi="Calibri"/>
                <w:sz w:val="22"/>
                <w:szCs w:val="22"/>
              </w:rPr>
            </w:pPr>
            <w:r w:rsidRPr="00720329">
              <w:rPr>
                <w:rFonts w:ascii="Calibri" w:eastAsia="Calibri" w:hAnsi="Calibri"/>
                <w:sz w:val="22"/>
                <w:szCs w:val="22"/>
              </w:rPr>
              <w:t xml:space="preserve">Proven experience in relevant financial management in an organisation </w:t>
            </w:r>
          </w:p>
        </w:tc>
        <w:tc>
          <w:tcPr>
            <w:tcW w:w="1418" w:type="dxa"/>
            <w:shd w:val="clear" w:color="auto" w:fill="auto"/>
          </w:tcPr>
          <w:p w14:paraId="6B491FB5" w14:textId="77777777" w:rsidR="00DB32F5" w:rsidRPr="00720329" w:rsidRDefault="00DB32F5" w:rsidP="00720329">
            <w:pPr>
              <w:jc w:val="center"/>
              <w:rPr>
                <w:rFonts w:ascii="Calibri" w:eastAsia="Calibri" w:hAnsi="Calibri"/>
                <w:sz w:val="22"/>
                <w:szCs w:val="22"/>
              </w:rPr>
            </w:pPr>
            <w:r w:rsidRPr="00720329">
              <w:rPr>
                <w:rFonts w:ascii="Calibri" w:eastAsia="Calibri" w:hAnsi="Calibri"/>
                <w:sz w:val="22"/>
                <w:szCs w:val="22"/>
              </w:rPr>
              <w:t>E</w:t>
            </w:r>
          </w:p>
        </w:tc>
        <w:tc>
          <w:tcPr>
            <w:tcW w:w="2409" w:type="dxa"/>
            <w:shd w:val="clear" w:color="auto" w:fill="auto"/>
          </w:tcPr>
          <w:p w14:paraId="6F525BE9" w14:textId="77777777" w:rsidR="00DB32F5" w:rsidRPr="00720329" w:rsidRDefault="00713188" w:rsidP="00720329">
            <w:pPr>
              <w:rPr>
                <w:rFonts w:ascii="Calibri" w:eastAsia="Calibri" w:hAnsi="Calibri"/>
                <w:sz w:val="22"/>
                <w:szCs w:val="22"/>
              </w:rPr>
            </w:pPr>
            <w:r>
              <w:rPr>
                <w:rFonts w:ascii="Calibri" w:eastAsia="Calibri" w:hAnsi="Calibri"/>
                <w:sz w:val="22"/>
                <w:szCs w:val="22"/>
              </w:rPr>
              <w:t>C</w:t>
            </w:r>
            <w:r w:rsidR="00DB32F5" w:rsidRPr="00720329">
              <w:rPr>
                <w:rFonts w:ascii="Calibri" w:eastAsia="Calibri" w:hAnsi="Calibri"/>
                <w:sz w:val="22"/>
                <w:szCs w:val="22"/>
              </w:rPr>
              <w:t>ertificates</w:t>
            </w:r>
          </w:p>
        </w:tc>
      </w:tr>
      <w:tr w:rsidR="00DB32F5" w14:paraId="59341430" w14:textId="77777777" w:rsidTr="00720329">
        <w:tc>
          <w:tcPr>
            <w:tcW w:w="5920" w:type="dxa"/>
            <w:shd w:val="clear" w:color="auto" w:fill="auto"/>
          </w:tcPr>
          <w:p w14:paraId="30861E76" w14:textId="77777777" w:rsidR="00DB32F5" w:rsidRPr="00720329" w:rsidRDefault="00DB32F5" w:rsidP="00720329">
            <w:pPr>
              <w:rPr>
                <w:rFonts w:ascii="Calibri" w:eastAsia="Calibri" w:hAnsi="Calibri"/>
                <w:sz w:val="22"/>
                <w:szCs w:val="22"/>
              </w:rPr>
            </w:pPr>
            <w:r w:rsidRPr="00720329">
              <w:rPr>
                <w:rFonts w:ascii="Calibri" w:eastAsia="Calibri" w:hAnsi="Calibri"/>
                <w:sz w:val="22"/>
                <w:szCs w:val="22"/>
              </w:rPr>
              <w:t xml:space="preserve">Relevant work in a similar context </w:t>
            </w:r>
            <w:proofErr w:type="gramStart"/>
            <w:r w:rsidRPr="00720329">
              <w:rPr>
                <w:rFonts w:ascii="Calibri" w:eastAsia="Calibri" w:hAnsi="Calibri"/>
                <w:sz w:val="22"/>
                <w:szCs w:val="22"/>
              </w:rPr>
              <w:t>e.g.</w:t>
            </w:r>
            <w:proofErr w:type="gramEnd"/>
            <w:r w:rsidRPr="00720329">
              <w:rPr>
                <w:rFonts w:ascii="Calibri" w:eastAsia="Calibri" w:hAnsi="Calibri"/>
                <w:sz w:val="22"/>
                <w:szCs w:val="22"/>
              </w:rPr>
              <w:t xml:space="preserve"> education social care, or industry</w:t>
            </w:r>
          </w:p>
        </w:tc>
        <w:tc>
          <w:tcPr>
            <w:tcW w:w="1418" w:type="dxa"/>
            <w:shd w:val="clear" w:color="auto" w:fill="auto"/>
          </w:tcPr>
          <w:p w14:paraId="244B6917" w14:textId="77777777" w:rsidR="00DB32F5" w:rsidRPr="00720329" w:rsidRDefault="00DB32F5" w:rsidP="00720329">
            <w:pPr>
              <w:jc w:val="center"/>
              <w:rPr>
                <w:rFonts w:ascii="Calibri" w:eastAsia="Calibri" w:hAnsi="Calibri"/>
                <w:sz w:val="22"/>
                <w:szCs w:val="22"/>
              </w:rPr>
            </w:pPr>
            <w:r w:rsidRPr="00720329">
              <w:rPr>
                <w:rFonts w:ascii="Calibri" w:eastAsia="Calibri" w:hAnsi="Calibri"/>
                <w:sz w:val="22"/>
                <w:szCs w:val="22"/>
              </w:rPr>
              <w:t>E</w:t>
            </w:r>
          </w:p>
        </w:tc>
        <w:tc>
          <w:tcPr>
            <w:tcW w:w="2409" w:type="dxa"/>
            <w:shd w:val="clear" w:color="auto" w:fill="auto"/>
          </w:tcPr>
          <w:p w14:paraId="7C0B511F" w14:textId="77777777" w:rsidR="00DB32F5" w:rsidRPr="00720329" w:rsidRDefault="00DB32F5" w:rsidP="00720329">
            <w:pPr>
              <w:rPr>
                <w:rFonts w:ascii="Calibri" w:eastAsia="Calibri" w:hAnsi="Calibri"/>
                <w:sz w:val="22"/>
                <w:szCs w:val="22"/>
              </w:rPr>
            </w:pPr>
            <w:r w:rsidRPr="00720329">
              <w:rPr>
                <w:rFonts w:ascii="Calibri" w:eastAsia="Calibri" w:hAnsi="Calibri"/>
                <w:sz w:val="22"/>
                <w:szCs w:val="22"/>
              </w:rPr>
              <w:t xml:space="preserve">References </w:t>
            </w:r>
          </w:p>
        </w:tc>
      </w:tr>
      <w:tr w:rsidR="00DB32F5" w14:paraId="38B13CBE" w14:textId="77777777" w:rsidTr="00720329">
        <w:tc>
          <w:tcPr>
            <w:tcW w:w="5920" w:type="dxa"/>
            <w:shd w:val="clear" w:color="auto" w:fill="auto"/>
          </w:tcPr>
          <w:p w14:paraId="3DF74E14" w14:textId="77777777" w:rsidR="00DB32F5" w:rsidRPr="00720329" w:rsidRDefault="00DB32F5" w:rsidP="00720329">
            <w:pPr>
              <w:rPr>
                <w:rFonts w:ascii="Calibri" w:eastAsia="Calibri" w:hAnsi="Calibri"/>
                <w:sz w:val="22"/>
                <w:szCs w:val="22"/>
              </w:rPr>
            </w:pPr>
            <w:r w:rsidRPr="00720329">
              <w:rPr>
                <w:rFonts w:ascii="Calibri" w:eastAsia="Calibri" w:hAnsi="Calibri"/>
                <w:sz w:val="22"/>
                <w:szCs w:val="22"/>
              </w:rPr>
              <w:t xml:space="preserve">Qualification in business management/ school business management e.g. CSBM, </w:t>
            </w:r>
            <w:proofErr w:type="gramStart"/>
            <w:r w:rsidRPr="00720329">
              <w:rPr>
                <w:rFonts w:ascii="Calibri" w:eastAsia="Calibri" w:hAnsi="Calibri"/>
                <w:sz w:val="22"/>
                <w:szCs w:val="22"/>
              </w:rPr>
              <w:t>DSBM,  or</w:t>
            </w:r>
            <w:proofErr w:type="gramEnd"/>
            <w:r w:rsidRPr="00720329">
              <w:rPr>
                <w:rFonts w:ascii="Calibri" w:eastAsia="Calibri" w:hAnsi="Calibri"/>
                <w:sz w:val="22"/>
                <w:szCs w:val="22"/>
              </w:rPr>
              <w:t xml:space="preserve"> equivalent or (working towards)</w:t>
            </w:r>
          </w:p>
        </w:tc>
        <w:tc>
          <w:tcPr>
            <w:tcW w:w="1418" w:type="dxa"/>
            <w:shd w:val="clear" w:color="auto" w:fill="auto"/>
          </w:tcPr>
          <w:p w14:paraId="537B2A88" w14:textId="77777777" w:rsidR="00DB32F5" w:rsidRPr="00720329" w:rsidRDefault="00DB32F5" w:rsidP="00720329">
            <w:pPr>
              <w:jc w:val="center"/>
              <w:rPr>
                <w:rFonts w:ascii="Calibri" w:eastAsia="Calibri" w:hAnsi="Calibri"/>
                <w:sz w:val="22"/>
                <w:szCs w:val="22"/>
              </w:rPr>
            </w:pPr>
            <w:r w:rsidRPr="00720329">
              <w:rPr>
                <w:rFonts w:ascii="Calibri" w:eastAsia="Calibri" w:hAnsi="Calibri"/>
                <w:sz w:val="22"/>
                <w:szCs w:val="22"/>
              </w:rPr>
              <w:t>D</w:t>
            </w:r>
          </w:p>
        </w:tc>
        <w:tc>
          <w:tcPr>
            <w:tcW w:w="2409" w:type="dxa"/>
            <w:shd w:val="clear" w:color="auto" w:fill="auto"/>
          </w:tcPr>
          <w:p w14:paraId="371B985F" w14:textId="77777777" w:rsidR="00DB32F5" w:rsidRPr="00720329" w:rsidRDefault="00DB32F5" w:rsidP="00720329">
            <w:pPr>
              <w:rPr>
                <w:rFonts w:ascii="Calibri" w:eastAsia="Calibri" w:hAnsi="Calibri"/>
                <w:sz w:val="22"/>
                <w:szCs w:val="22"/>
              </w:rPr>
            </w:pPr>
          </w:p>
        </w:tc>
      </w:tr>
      <w:tr w:rsidR="00DB32F5" w14:paraId="1235DF77" w14:textId="77777777" w:rsidTr="00720329">
        <w:tc>
          <w:tcPr>
            <w:tcW w:w="5920" w:type="dxa"/>
            <w:shd w:val="clear" w:color="auto" w:fill="auto"/>
          </w:tcPr>
          <w:p w14:paraId="027422C3" w14:textId="77777777" w:rsidR="00DB32F5" w:rsidRPr="00720329" w:rsidRDefault="00DB32F5" w:rsidP="00720329">
            <w:pPr>
              <w:rPr>
                <w:rFonts w:ascii="Calibri" w:eastAsia="Calibri" w:hAnsi="Calibri"/>
                <w:sz w:val="22"/>
                <w:szCs w:val="22"/>
              </w:rPr>
            </w:pPr>
            <w:r w:rsidRPr="00720329">
              <w:rPr>
                <w:rFonts w:ascii="Calibri" w:eastAsia="Calibri" w:hAnsi="Calibri"/>
                <w:sz w:val="22"/>
                <w:szCs w:val="22"/>
              </w:rPr>
              <w:t>Experience of working in a leadership team and influencing at a strategic level</w:t>
            </w:r>
          </w:p>
        </w:tc>
        <w:tc>
          <w:tcPr>
            <w:tcW w:w="1418" w:type="dxa"/>
            <w:shd w:val="clear" w:color="auto" w:fill="auto"/>
          </w:tcPr>
          <w:p w14:paraId="3C664F3C" w14:textId="77777777" w:rsidR="00DB32F5" w:rsidRPr="00720329" w:rsidRDefault="001A6011" w:rsidP="00720329">
            <w:pPr>
              <w:jc w:val="center"/>
              <w:rPr>
                <w:rFonts w:ascii="Calibri" w:eastAsia="Calibri" w:hAnsi="Calibri"/>
                <w:sz w:val="22"/>
                <w:szCs w:val="22"/>
              </w:rPr>
            </w:pPr>
            <w:r>
              <w:rPr>
                <w:rFonts w:ascii="Calibri" w:eastAsia="Calibri" w:hAnsi="Calibri"/>
                <w:sz w:val="22"/>
                <w:szCs w:val="22"/>
              </w:rPr>
              <w:t>D</w:t>
            </w:r>
          </w:p>
        </w:tc>
        <w:tc>
          <w:tcPr>
            <w:tcW w:w="2409" w:type="dxa"/>
            <w:shd w:val="clear" w:color="auto" w:fill="auto"/>
          </w:tcPr>
          <w:p w14:paraId="3BFA73B6" w14:textId="77777777" w:rsidR="00DB32F5" w:rsidRPr="00720329" w:rsidRDefault="00DB32F5" w:rsidP="00720329">
            <w:pPr>
              <w:rPr>
                <w:rFonts w:ascii="Calibri" w:eastAsia="Calibri" w:hAnsi="Calibri"/>
                <w:sz w:val="22"/>
                <w:szCs w:val="22"/>
              </w:rPr>
            </w:pPr>
            <w:r w:rsidRPr="00720329">
              <w:rPr>
                <w:rFonts w:ascii="Calibri" w:eastAsia="Calibri" w:hAnsi="Calibri"/>
                <w:sz w:val="22"/>
                <w:szCs w:val="22"/>
              </w:rPr>
              <w:t>Application form</w:t>
            </w:r>
          </w:p>
        </w:tc>
      </w:tr>
      <w:tr w:rsidR="00DB32F5" w14:paraId="688E4ED1" w14:textId="77777777" w:rsidTr="00720329">
        <w:tc>
          <w:tcPr>
            <w:tcW w:w="5920" w:type="dxa"/>
            <w:shd w:val="clear" w:color="auto" w:fill="auto"/>
          </w:tcPr>
          <w:p w14:paraId="37CAA39C" w14:textId="77777777" w:rsidR="00DB32F5" w:rsidRPr="00720329" w:rsidRDefault="00DB32F5" w:rsidP="00720329">
            <w:pPr>
              <w:rPr>
                <w:rFonts w:ascii="Calibri" w:eastAsia="Calibri" w:hAnsi="Calibri"/>
                <w:sz w:val="22"/>
                <w:szCs w:val="22"/>
              </w:rPr>
            </w:pPr>
            <w:r w:rsidRPr="00720329">
              <w:rPr>
                <w:rFonts w:ascii="Calibri" w:eastAsia="Calibri" w:hAnsi="Calibri"/>
                <w:sz w:val="22"/>
                <w:szCs w:val="22"/>
              </w:rPr>
              <w:t>Experience of working as a bursar or SBM in a school</w:t>
            </w:r>
          </w:p>
        </w:tc>
        <w:tc>
          <w:tcPr>
            <w:tcW w:w="1418" w:type="dxa"/>
            <w:shd w:val="clear" w:color="auto" w:fill="auto"/>
          </w:tcPr>
          <w:p w14:paraId="73F3672B" w14:textId="77777777" w:rsidR="00DB32F5" w:rsidRPr="00720329" w:rsidRDefault="001A6011" w:rsidP="00720329">
            <w:pPr>
              <w:jc w:val="center"/>
              <w:rPr>
                <w:rFonts w:ascii="Calibri" w:eastAsia="Calibri" w:hAnsi="Calibri"/>
                <w:sz w:val="22"/>
                <w:szCs w:val="22"/>
              </w:rPr>
            </w:pPr>
            <w:r>
              <w:rPr>
                <w:rFonts w:ascii="Calibri" w:eastAsia="Calibri" w:hAnsi="Calibri"/>
                <w:sz w:val="22"/>
                <w:szCs w:val="22"/>
              </w:rPr>
              <w:t>D</w:t>
            </w:r>
          </w:p>
        </w:tc>
        <w:tc>
          <w:tcPr>
            <w:tcW w:w="2409" w:type="dxa"/>
            <w:shd w:val="clear" w:color="auto" w:fill="auto"/>
          </w:tcPr>
          <w:p w14:paraId="5BC9D21B" w14:textId="77777777" w:rsidR="00DB32F5" w:rsidRPr="00720329" w:rsidRDefault="00DB32F5" w:rsidP="00720329">
            <w:pPr>
              <w:rPr>
                <w:rFonts w:ascii="Calibri" w:eastAsia="Calibri" w:hAnsi="Calibri"/>
                <w:sz w:val="22"/>
                <w:szCs w:val="22"/>
              </w:rPr>
            </w:pPr>
          </w:p>
        </w:tc>
      </w:tr>
      <w:tr w:rsidR="00DB32F5" w14:paraId="4EB2F8B9" w14:textId="77777777" w:rsidTr="00720329">
        <w:tc>
          <w:tcPr>
            <w:tcW w:w="5920" w:type="dxa"/>
            <w:shd w:val="clear" w:color="auto" w:fill="auto"/>
          </w:tcPr>
          <w:p w14:paraId="36728F2E" w14:textId="77777777" w:rsidR="00DB32F5" w:rsidRPr="00720329" w:rsidRDefault="00DB32F5" w:rsidP="00720329">
            <w:pPr>
              <w:rPr>
                <w:rFonts w:ascii="Calibri" w:eastAsia="Calibri" w:hAnsi="Calibri"/>
                <w:sz w:val="22"/>
                <w:szCs w:val="22"/>
              </w:rPr>
            </w:pPr>
            <w:r w:rsidRPr="00720329">
              <w:rPr>
                <w:rFonts w:ascii="Calibri" w:eastAsia="Calibri" w:hAnsi="Calibri"/>
                <w:sz w:val="22"/>
                <w:szCs w:val="22"/>
              </w:rPr>
              <w:t xml:space="preserve">Safeguarding training </w:t>
            </w:r>
          </w:p>
        </w:tc>
        <w:tc>
          <w:tcPr>
            <w:tcW w:w="1418" w:type="dxa"/>
            <w:shd w:val="clear" w:color="auto" w:fill="auto"/>
          </w:tcPr>
          <w:p w14:paraId="63EB96B9" w14:textId="77777777" w:rsidR="00DB32F5" w:rsidRPr="00720329" w:rsidRDefault="001A6011" w:rsidP="00720329">
            <w:pPr>
              <w:jc w:val="center"/>
              <w:rPr>
                <w:rFonts w:ascii="Calibri" w:eastAsia="Calibri" w:hAnsi="Calibri"/>
                <w:sz w:val="22"/>
                <w:szCs w:val="22"/>
              </w:rPr>
            </w:pPr>
            <w:r>
              <w:rPr>
                <w:rFonts w:ascii="Calibri" w:eastAsia="Calibri" w:hAnsi="Calibri"/>
                <w:sz w:val="22"/>
                <w:szCs w:val="22"/>
              </w:rPr>
              <w:t>D</w:t>
            </w:r>
          </w:p>
        </w:tc>
        <w:tc>
          <w:tcPr>
            <w:tcW w:w="2409" w:type="dxa"/>
            <w:shd w:val="clear" w:color="auto" w:fill="auto"/>
          </w:tcPr>
          <w:p w14:paraId="60022E31" w14:textId="77777777" w:rsidR="00DB32F5" w:rsidRPr="00720329" w:rsidRDefault="00DB32F5" w:rsidP="00720329">
            <w:pPr>
              <w:rPr>
                <w:rFonts w:ascii="Calibri" w:eastAsia="Calibri" w:hAnsi="Calibri"/>
                <w:sz w:val="22"/>
                <w:szCs w:val="22"/>
              </w:rPr>
            </w:pPr>
          </w:p>
        </w:tc>
      </w:tr>
      <w:tr w:rsidR="00DB32F5" w14:paraId="7362CFB5" w14:textId="77777777" w:rsidTr="00720329">
        <w:tc>
          <w:tcPr>
            <w:tcW w:w="9747" w:type="dxa"/>
            <w:gridSpan w:val="3"/>
            <w:shd w:val="clear" w:color="auto" w:fill="D9D9D9"/>
          </w:tcPr>
          <w:p w14:paraId="42FCB2C4" w14:textId="77777777" w:rsidR="00DB32F5" w:rsidRPr="00720329" w:rsidRDefault="00DB32F5" w:rsidP="00720329">
            <w:pPr>
              <w:jc w:val="center"/>
              <w:rPr>
                <w:rFonts w:ascii="Calibri" w:eastAsia="Calibri" w:hAnsi="Calibri"/>
                <w:sz w:val="22"/>
                <w:szCs w:val="22"/>
              </w:rPr>
            </w:pPr>
          </w:p>
        </w:tc>
      </w:tr>
      <w:tr w:rsidR="00DB32F5" w14:paraId="5E300A7A" w14:textId="77777777" w:rsidTr="00720329">
        <w:tc>
          <w:tcPr>
            <w:tcW w:w="5920" w:type="dxa"/>
            <w:shd w:val="clear" w:color="auto" w:fill="auto"/>
          </w:tcPr>
          <w:p w14:paraId="30C75009" w14:textId="77777777" w:rsidR="00DB32F5" w:rsidRPr="00720329" w:rsidRDefault="00DB32F5" w:rsidP="00720329">
            <w:pPr>
              <w:jc w:val="center"/>
              <w:rPr>
                <w:rFonts w:ascii="Calibri" w:eastAsia="Calibri" w:hAnsi="Calibri"/>
                <w:b/>
                <w:sz w:val="22"/>
                <w:szCs w:val="22"/>
              </w:rPr>
            </w:pPr>
            <w:r w:rsidRPr="00720329">
              <w:rPr>
                <w:rFonts w:ascii="Calibri" w:eastAsia="Calibri" w:hAnsi="Calibri"/>
                <w:b/>
                <w:sz w:val="22"/>
                <w:szCs w:val="22"/>
              </w:rPr>
              <w:t>Leadership and Management</w:t>
            </w:r>
          </w:p>
        </w:tc>
        <w:tc>
          <w:tcPr>
            <w:tcW w:w="1418" w:type="dxa"/>
            <w:shd w:val="clear" w:color="auto" w:fill="auto"/>
          </w:tcPr>
          <w:p w14:paraId="695637B8" w14:textId="77777777" w:rsidR="00DB32F5" w:rsidRPr="00720329" w:rsidRDefault="00DB32F5" w:rsidP="00720329">
            <w:pPr>
              <w:jc w:val="center"/>
              <w:rPr>
                <w:rFonts w:ascii="Calibri" w:eastAsia="Calibri" w:hAnsi="Calibri"/>
                <w:sz w:val="22"/>
                <w:szCs w:val="22"/>
              </w:rPr>
            </w:pPr>
          </w:p>
        </w:tc>
        <w:tc>
          <w:tcPr>
            <w:tcW w:w="2409" w:type="dxa"/>
            <w:shd w:val="clear" w:color="auto" w:fill="auto"/>
          </w:tcPr>
          <w:p w14:paraId="2BA46E81" w14:textId="77777777" w:rsidR="00DB32F5" w:rsidRPr="00720329" w:rsidRDefault="00DB32F5" w:rsidP="00720329">
            <w:pPr>
              <w:rPr>
                <w:rFonts w:ascii="Calibri" w:eastAsia="Calibri" w:hAnsi="Calibri"/>
                <w:sz w:val="22"/>
                <w:szCs w:val="22"/>
              </w:rPr>
            </w:pPr>
          </w:p>
        </w:tc>
      </w:tr>
      <w:tr w:rsidR="00DB32F5" w14:paraId="2913C1BB" w14:textId="77777777" w:rsidTr="00720329">
        <w:tc>
          <w:tcPr>
            <w:tcW w:w="5920" w:type="dxa"/>
            <w:shd w:val="clear" w:color="auto" w:fill="auto"/>
          </w:tcPr>
          <w:p w14:paraId="740ECC53" w14:textId="77777777" w:rsidR="00DB32F5" w:rsidRPr="00720329" w:rsidRDefault="00DB32F5" w:rsidP="00720329">
            <w:pPr>
              <w:rPr>
                <w:rFonts w:ascii="Calibri" w:eastAsia="Calibri" w:hAnsi="Calibri"/>
                <w:sz w:val="22"/>
                <w:szCs w:val="22"/>
              </w:rPr>
            </w:pPr>
            <w:r w:rsidRPr="00720329">
              <w:rPr>
                <w:rFonts w:ascii="Calibri" w:eastAsia="Calibri" w:hAnsi="Calibri"/>
                <w:sz w:val="22"/>
                <w:szCs w:val="22"/>
              </w:rPr>
              <w:t xml:space="preserve">Evidence of problem analysis and the ability to summarise findings </w:t>
            </w:r>
          </w:p>
        </w:tc>
        <w:tc>
          <w:tcPr>
            <w:tcW w:w="1418" w:type="dxa"/>
            <w:shd w:val="clear" w:color="auto" w:fill="auto"/>
          </w:tcPr>
          <w:p w14:paraId="76C17C78" w14:textId="77777777" w:rsidR="00DB32F5" w:rsidRPr="00720329" w:rsidRDefault="00DB32F5" w:rsidP="00720329">
            <w:pPr>
              <w:jc w:val="center"/>
              <w:rPr>
                <w:rFonts w:ascii="Calibri" w:eastAsia="Calibri" w:hAnsi="Calibri"/>
                <w:sz w:val="22"/>
                <w:szCs w:val="22"/>
              </w:rPr>
            </w:pPr>
            <w:r w:rsidRPr="00720329">
              <w:rPr>
                <w:rFonts w:ascii="Calibri" w:eastAsia="Calibri" w:hAnsi="Calibri"/>
                <w:sz w:val="22"/>
                <w:szCs w:val="22"/>
              </w:rPr>
              <w:t>E</w:t>
            </w:r>
          </w:p>
        </w:tc>
        <w:tc>
          <w:tcPr>
            <w:tcW w:w="2409" w:type="dxa"/>
            <w:vMerge w:val="restart"/>
            <w:shd w:val="clear" w:color="auto" w:fill="auto"/>
          </w:tcPr>
          <w:p w14:paraId="77D0EC38" w14:textId="77777777" w:rsidR="00DB32F5" w:rsidRPr="00720329" w:rsidRDefault="00DB32F5" w:rsidP="00720329">
            <w:pPr>
              <w:rPr>
                <w:rFonts w:ascii="Calibri" w:eastAsia="Calibri" w:hAnsi="Calibri"/>
                <w:sz w:val="22"/>
                <w:szCs w:val="22"/>
              </w:rPr>
            </w:pPr>
            <w:r w:rsidRPr="00720329">
              <w:rPr>
                <w:rFonts w:ascii="Calibri" w:eastAsia="Calibri" w:hAnsi="Calibri"/>
                <w:sz w:val="22"/>
                <w:szCs w:val="22"/>
              </w:rPr>
              <w:t>Application form /</w:t>
            </w:r>
          </w:p>
          <w:p w14:paraId="25031E73" w14:textId="77777777" w:rsidR="00DB32F5" w:rsidRPr="00720329" w:rsidRDefault="00DB32F5" w:rsidP="00720329">
            <w:pPr>
              <w:rPr>
                <w:rFonts w:ascii="Calibri" w:eastAsia="Calibri" w:hAnsi="Calibri"/>
                <w:sz w:val="22"/>
                <w:szCs w:val="22"/>
              </w:rPr>
            </w:pPr>
            <w:r w:rsidRPr="00720329">
              <w:rPr>
                <w:rFonts w:ascii="Calibri" w:eastAsia="Calibri" w:hAnsi="Calibri"/>
                <w:sz w:val="22"/>
                <w:szCs w:val="22"/>
              </w:rPr>
              <w:t>Reference /</w:t>
            </w:r>
          </w:p>
          <w:p w14:paraId="03B3F03B" w14:textId="77777777" w:rsidR="00DB32F5" w:rsidRPr="00720329" w:rsidRDefault="00713188" w:rsidP="00720329">
            <w:pPr>
              <w:rPr>
                <w:rFonts w:ascii="Calibri" w:eastAsia="Calibri" w:hAnsi="Calibri"/>
                <w:sz w:val="22"/>
                <w:szCs w:val="22"/>
              </w:rPr>
            </w:pPr>
            <w:r>
              <w:rPr>
                <w:rFonts w:ascii="Calibri" w:eastAsia="Calibri" w:hAnsi="Calibri"/>
                <w:sz w:val="22"/>
                <w:szCs w:val="22"/>
              </w:rPr>
              <w:t>I</w:t>
            </w:r>
            <w:r w:rsidR="00DB32F5" w:rsidRPr="00720329">
              <w:rPr>
                <w:rFonts w:ascii="Calibri" w:eastAsia="Calibri" w:hAnsi="Calibri"/>
                <w:sz w:val="22"/>
                <w:szCs w:val="22"/>
              </w:rPr>
              <w:t>nterview</w:t>
            </w:r>
          </w:p>
        </w:tc>
      </w:tr>
      <w:tr w:rsidR="00DB32F5" w14:paraId="1E703480" w14:textId="77777777" w:rsidTr="00720329">
        <w:tc>
          <w:tcPr>
            <w:tcW w:w="5920" w:type="dxa"/>
            <w:shd w:val="clear" w:color="auto" w:fill="auto"/>
          </w:tcPr>
          <w:p w14:paraId="75FBE28B" w14:textId="77777777" w:rsidR="00DB32F5" w:rsidRPr="00720329" w:rsidRDefault="00DB32F5" w:rsidP="00720329">
            <w:pPr>
              <w:rPr>
                <w:rFonts w:ascii="Calibri" w:eastAsia="Calibri" w:hAnsi="Calibri"/>
                <w:sz w:val="22"/>
                <w:szCs w:val="22"/>
              </w:rPr>
            </w:pPr>
            <w:r w:rsidRPr="00720329">
              <w:rPr>
                <w:rFonts w:ascii="Calibri" w:eastAsia="Calibri" w:hAnsi="Calibri"/>
                <w:sz w:val="22"/>
                <w:szCs w:val="22"/>
              </w:rPr>
              <w:t xml:space="preserve">Independently able to propose solution to problems within an overall </w:t>
            </w:r>
            <w:proofErr w:type="gramStart"/>
            <w:r w:rsidRPr="00720329">
              <w:rPr>
                <w:rFonts w:ascii="Calibri" w:eastAsia="Calibri" w:hAnsi="Calibri"/>
                <w:sz w:val="22"/>
                <w:szCs w:val="22"/>
              </w:rPr>
              <w:t>strategic  plan</w:t>
            </w:r>
            <w:proofErr w:type="gramEnd"/>
            <w:r w:rsidRPr="00720329">
              <w:rPr>
                <w:rFonts w:ascii="Calibri" w:eastAsia="Calibri" w:hAnsi="Calibri"/>
                <w:sz w:val="22"/>
                <w:szCs w:val="22"/>
              </w:rPr>
              <w:t xml:space="preserve"> </w:t>
            </w:r>
          </w:p>
        </w:tc>
        <w:tc>
          <w:tcPr>
            <w:tcW w:w="1418" w:type="dxa"/>
            <w:shd w:val="clear" w:color="auto" w:fill="auto"/>
          </w:tcPr>
          <w:p w14:paraId="5B2EF6DD" w14:textId="77777777" w:rsidR="00DB32F5" w:rsidRPr="00720329" w:rsidRDefault="00DB32F5" w:rsidP="00720329">
            <w:pPr>
              <w:jc w:val="center"/>
              <w:rPr>
                <w:rFonts w:ascii="Calibri" w:eastAsia="Calibri" w:hAnsi="Calibri"/>
                <w:sz w:val="22"/>
                <w:szCs w:val="22"/>
              </w:rPr>
            </w:pPr>
            <w:r w:rsidRPr="00720329">
              <w:rPr>
                <w:rFonts w:ascii="Calibri" w:eastAsia="Calibri" w:hAnsi="Calibri"/>
                <w:sz w:val="22"/>
                <w:szCs w:val="22"/>
              </w:rPr>
              <w:t>E</w:t>
            </w:r>
          </w:p>
        </w:tc>
        <w:tc>
          <w:tcPr>
            <w:tcW w:w="2409" w:type="dxa"/>
            <w:vMerge/>
            <w:shd w:val="clear" w:color="auto" w:fill="auto"/>
          </w:tcPr>
          <w:p w14:paraId="33C16C9B" w14:textId="77777777" w:rsidR="00DB32F5" w:rsidRPr="00720329" w:rsidRDefault="00DB32F5" w:rsidP="00720329">
            <w:pPr>
              <w:rPr>
                <w:rFonts w:ascii="Calibri" w:eastAsia="Calibri" w:hAnsi="Calibri"/>
                <w:sz w:val="22"/>
                <w:szCs w:val="22"/>
              </w:rPr>
            </w:pPr>
          </w:p>
        </w:tc>
      </w:tr>
      <w:tr w:rsidR="00DB32F5" w14:paraId="442E9890" w14:textId="77777777" w:rsidTr="00720329">
        <w:tc>
          <w:tcPr>
            <w:tcW w:w="5920" w:type="dxa"/>
            <w:shd w:val="clear" w:color="auto" w:fill="auto"/>
          </w:tcPr>
          <w:p w14:paraId="519AE332" w14:textId="77777777" w:rsidR="00DB32F5" w:rsidRPr="00720329" w:rsidRDefault="00DB32F5" w:rsidP="00720329">
            <w:pPr>
              <w:rPr>
                <w:rFonts w:ascii="Calibri" w:eastAsia="Calibri" w:hAnsi="Calibri"/>
                <w:sz w:val="22"/>
                <w:szCs w:val="22"/>
              </w:rPr>
            </w:pPr>
            <w:r w:rsidRPr="00720329">
              <w:rPr>
                <w:rFonts w:ascii="Calibri" w:eastAsia="Calibri" w:hAnsi="Calibri"/>
                <w:sz w:val="22"/>
                <w:szCs w:val="22"/>
              </w:rPr>
              <w:t>Experience of leading and managing others including their professional development and performance management</w:t>
            </w:r>
          </w:p>
        </w:tc>
        <w:tc>
          <w:tcPr>
            <w:tcW w:w="1418" w:type="dxa"/>
            <w:shd w:val="clear" w:color="auto" w:fill="auto"/>
          </w:tcPr>
          <w:p w14:paraId="3E0AE70E" w14:textId="77777777" w:rsidR="00DB32F5" w:rsidRPr="00720329" w:rsidRDefault="00DB32F5" w:rsidP="00720329">
            <w:pPr>
              <w:jc w:val="center"/>
              <w:rPr>
                <w:rFonts w:ascii="Calibri" w:eastAsia="Calibri" w:hAnsi="Calibri"/>
                <w:sz w:val="22"/>
                <w:szCs w:val="22"/>
              </w:rPr>
            </w:pPr>
            <w:r w:rsidRPr="00720329">
              <w:rPr>
                <w:rFonts w:ascii="Calibri" w:eastAsia="Calibri" w:hAnsi="Calibri"/>
                <w:sz w:val="22"/>
                <w:szCs w:val="22"/>
              </w:rPr>
              <w:t>E</w:t>
            </w:r>
          </w:p>
        </w:tc>
        <w:tc>
          <w:tcPr>
            <w:tcW w:w="2409" w:type="dxa"/>
            <w:vMerge/>
            <w:shd w:val="clear" w:color="auto" w:fill="auto"/>
          </w:tcPr>
          <w:p w14:paraId="434EE186" w14:textId="77777777" w:rsidR="00DB32F5" w:rsidRPr="00720329" w:rsidRDefault="00DB32F5" w:rsidP="00720329">
            <w:pPr>
              <w:rPr>
                <w:rFonts w:ascii="Calibri" w:eastAsia="Calibri" w:hAnsi="Calibri"/>
                <w:sz w:val="22"/>
                <w:szCs w:val="22"/>
              </w:rPr>
            </w:pPr>
          </w:p>
        </w:tc>
      </w:tr>
      <w:tr w:rsidR="00DB32F5" w14:paraId="2F9C00ED" w14:textId="77777777" w:rsidTr="00720329">
        <w:tc>
          <w:tcPr>
            <w:tcW w:w="5920" w:type="dxa"/>
            <w:shd w:val="clear" w:color="auto" w:fill="auto"/>
          </w:tcPr>
          <w:p w14:paraId="4A9F9FB5" w14:textId="77777777" w:rsidR="00DB32F5" w:rsidRPr="00720329" w:rsidRDefault="00DB32F5" w:rsidP="00720329">
            <w:pPr>
              <w:rPr>
                <w:rFonts w:ascii="Calibri" w:eastAsia="Calibri" w:hAnsi="Calibri"/>
                <w:sz w:val="22"/>
                <w:szCs w:val="22"/>
              </w:rPr>
            </w:pPr>
            <w:r w:rsidRPr="00720329">
              <w:rPr>
                <w:rFonts w:ascii="Calibri" w:eastAsia="Calibri" w:hAnsi="Calibri"/>
                <w:sz w:val="22"/>
                <w:szCs w:val="22"/>
              </w:rPr>
              <w:t>Evidence of the ability to devolve responsibilities and delegate tasks and monitor outcomes</w:t>
            </w:r>
          </w:p>
        </w:tc>
        <w:tc>
          <w:tcPr>
            <w:tcW w:w="1418" w:type="dxa"/>
            <w:shd w:val="clear" w:color="auto" w:fill="auto"/>
          </w:tcPr>
          <w:p w14:paraId="68BEC2F6" w14:textId="77777777" w:rsidR="00DB32F5" w:rsidRPr="00720329" w:rsidRDefault="00DB32F5" w:rsidP="00720329">
            <w:pPr>
              <w:jc w:val="center"/>
              <w:rPr>
                <w:rFonts w:ascii="Calibri" w:eastAsia="Calibri" w:hAnsi="Calibri"/>
                <w:sz w:val="22"/>
                <w:szCs w:val="22"/>
              </w:rPr>
            </w:pPr>
            <w:r w:rsidRPr="00720329">
              <w:rPr>
                <w:rFonts w:ascii="Calibri" w:eastAsia="Calibri" w:hAnsi="Calibri"/>
                <w:sz w:val="22"/>
                <w:szCs w:val="22"/>
              </w:rPr>
              <w:t>E</w:t>
            </w:r>
          </w:p>
        </w:tc>
        <w:tc>
          <w:tcPr>
            <w:tcW w:w="2409" w:type="dxa"/>
            <w:vMerge/>
            <w:shd w:val="clear" w:color="auto" w:fill="auto"/>
          </w:tcPr>
          <w:p w14:paraId="794A39E5" w14:textId="77777777" w:rsidR="00DB32F5" w:rsidRPr="00720329" w:rsidRDefault="00DB32F5" w:rsidP="00720329">
            <w:pPr>
              <w:rPr>
                <w:rFonts w:ascii="Calibri" w:eastAsia="Calibri" w:hAnsi="Calibri"/>
                <w:sz w:val="22"/>
                <w:szCs w:val="22"/>
              </w:rPr>
            </w:pPr>
          </w:p>
        </w:tc>
      </w:tr>
      <w:tr w:rsidR="00DB32F5" w14:paraId="5F23609F" w14:textId="77777777" w:rsidTr="00720329">
        <w:tc>
          <w:tcPr>
            <w:tcW w:w="5920" w:type="dxa"/>
            <w:shd w:val="clear" w:color="auto" w:fill="auto"/>
          </w:tcPr>
          <w:p w14:paraId="0EDC4BF5" w14:textId="77777777" w:rsidR="00DB32F5" w:rsidRPr="00720329" w:rsidRDefault="00DB32F5" w:rsidP="00720329">
            <w:pPr>
              <w:rPr>
                <w:rFonts w:ascii="Calibri" w:eastAsia="Calibri" w:hAnsi="Calibri"/>
                <w:sz w:val="22"/>
                <w:szCs w:val="22"/>
              </w:rPr>
            </w:pPr>
            <w:r w:rsidRPr="00720329">
              <w:rPr>
                <w:rFonts w:ascii="Calibri" w:eastAsia="Calibri" w:hAnsi="Calibri"/>
                <w:sz w:val="22"/>
                <w:szCs w:val="22"/>
              </w:rPr>
              <w:t xml:space="preserve">Good organisation and proven administrative abilities </w:t>
            </w:r>
          </w:p>
        </w:tc>
        <w:tc>
          <w:tcPr>
            <w:tcW w:w="1418" w:type="dxa"/>
            <w:shd w:val="clear" w:color="auto" w:fill="auto"/>
          </w:tcPr>
          <w:p w14:paraId="345AB0E6" w14:textId="77777777" w:rsidR="00DB32F5" w:rsidRPr="00720329" w:rsidRDefault="00DB32F5" w:rsidP="00720329">
            <w:pPr>
              <w:jc w:val="center"/>
              <w:rPr>
                <w:rFonts w:ascii="Calibri" w:eastAsia="Calibri" w:hAnsi="Calibri"/>
                <w:sz w:val="22"/>
                <w:szCs w:val="22"/>
              </w:rPr>
            </w:pPr>
            <w:r w:rsidRPr="00720329">
              <w:rPr>
                <w:rFonts w:ascii="Calibri" w:eastAsia="Calibri" w:hAnsi="Calibri"/>
                <w:sz w:val="22"/>
                <w:szCs w:val="22"/>
              </w:rPr>
              <w:t>E</w:t>
            </w:r>
          </w:p>
        </w:tc>
        <w:tc>
          <w:tcPr>
            <w:tcW w:w="2409" w:type="dxa"/>
            <w:vMerge/>
            <w:shd w:val="clear" w:color="auto" w:fill="auto"/>
          </w:tcPr>
          <w:p w14:paraId="1641388E" w14:textId="77777777" w:rsidR="00DB32F5" w:rsidRPr="00720329" w:rsidRDefault="00DB32F5" w:rsidP="00720329">
            <w:pPr>
              <w:rPr>
                <w:rFonts w:ascii="Calibri" w:eastAsia="Calibri" w:hAnsi="Calibri"/>
                <w:sz w:val="22"/>
                <w:szCs w:val="22"/>
              </w:rPr>
            </w:pPr>
          </w:p>
        </w:tc>
      </w:tr>
      <w:tr w:rsidR="00DB32F5" w14:paraId="1C54944B" w14:textId="77777777" w:rsidTr="00720329">
        <w:tc>
          <w:tcPr>
            <w:tcW w:w="5920" w:type="dxa"/>
            <w:shd w:val="clear" w:color="auto" w:fill="auto"/>
          </w:tcPr>
          <w:p w14:paraId="6B3EA713" w14:textId="77777777" w:rsidR="00DB32F5" w:rsidRPr="00720329" w:rsidRDefault="00DB32F5" w:rsidP="00720329">
            <w:pPr>
              <w:rPr>
                <w:rFonts w:ascii="Calibri" w:eastAsia="Calibri" w:hAnsi="Calibri"/>
                <w:sz w:val="22"/>
                <w:szCs w:val="22"/>
              </w:rPr>
            </w:pPr>
            <w:r w:rsidRPr="00720329">
              <w:rPr>
                <w:rFonts w:ascii="Calibri" w:eastAsia="Calibri" w:hAnsi="Calibri"/>
                <w:sz w:val="22"/>
                <w:szCs w:val="22"/>
              </w:rPr>
              <w:t>Flexibility</w:t>
            </w:r>
          </w:p>
        </w:tc>
        <w:tc>
          <w:tcPr>
            <w:tcW w:w="1418" w:type="dxa"/>
            <w:shd w:val="clear" w:color="auto" w:fill="auto"/>
          </w:tcPr>
          <w:p w14:paraId="5D9C72A5" w14:textId="77777777" w:rsidR="00DB32F5" w:rsidRPr="00720329" w:rsidRDefault="00DB32F5" w:rsidP="00720329">
            <w:pPr>
              <w:jc w:val="center"/>
              <w:rPr>
                <w:rFonts w:ascii="Calibri" w:eastAsia="Calibri" w:hAnsi="Calibri"/>
                <w:sz w:val="22"/>
                <w:szCs w:val="22"/>
              </w:rPr>
            </w:pPr>
            <w:r w:rsidRPr="00720329">
              <w:rPr>
                <w:rFonts w:ascii="Calibri" w:eastAsia="Calibri" w:hAnsi="Calibri"/>
                <w:sz w:val="22"/>
                <w:szCs w:val="22"/>
              </w:rPr>
              <w:t>E</w:t>
            </w:r>
          </w:p>
        </w:tc>
        <w:tc>
          <w:tcPr>
            <w:tcW w:w="2409" w:type="dxa"/>
            <w:vMerge/>
            <w:shd w:val="clear" w:color="auto" w:fill="auto"/>
          </w:tcPr>
          <w:p w14:paraId="55E70FC3" w14:textId="77777777" w:rsidR="00DB32F5" w:rsidRPr="00720329" w:rsidRDefault="00DB32F5" w:rsidP="00720329">
            <w:pPr>
              <w:rPr>
                <w:rFonts w:ascii="Calibri" w:eastAsia="Calibri" w:hAnsi="Calibri"/>
                <w:sz w:val="22"/>
                <w:szCs w:val="22"/>
              </w:rPr>
            </w:pPr>
          </w:p>
        </w:tc>
      </w:tr>
      <w:tr w:rsidR="00DB32F5" w14:paraId="2C6280B5" w14:textId="77777777" w:rsidTr="00720329">
        <w:tc>
          <w:tcPr>
            <w:tcW w:w="5920" w:type="dxa"/>
            <w:shd w:val="clear" w:color="auto" w:fill="auto"/>
          </w:tcPr>
          <w:p w14:paraId="73C9BCA9" w14:textId="77777777" w:rsidR="00DB32F5" w:rsidRPr="00720329" w:rsidRDefault="00DB32F5" w:rsidP="00720329">
            <w:pPr>
              <w:rPr>
                <w:rFonts w:ascii="Calibri" w:eastAsia="Calibri" w:hAnsi="Calibri"/>
                <w:sz w:val="22"/>
                <w:szCs w:val="22"/>
              </w:rPr>
            </w:pPr>
            <w:r w:rsidRPr="00720329">
              <w:rPr>
                <w:rFonts w:ascii="Calibri" w:eastAsia="Calibri" w:hAnsi="Calibri"/>
                <w:sz w:val="22"/>
                <w:szCs w:val="22"/>
              </w:rPr>
              <w:t>Ability to initiate, plan, implement and deliver change</w:t>
            </w:r>
          </w:p>
        </w:tc>
        <w:tc>
          <w:tcPr>
            <w:tcW w:w="1418" w:type="dxa"/>
            <w:shd w:val="clear" w:color="auto" w:fill="auto"/>
          </w:tcPr>
          <w:p w14:paraId="1D57A12C" w14:textId="77777777" w:rsidR="00DB32F5" w:rsidRPr="00720329" w:rsidRDefault="00DB32F5" w:rsidP="00720329">
            <w:pPr>
              <w:jc w:val="center"/>
              <w:rPr>
                <w:rFonts w:ascii="Calibri" w:eastAsia="Calibri" w:hAnsi="Calibri"/>
                <w:sz w:val="22"/>
                <w:szCs w:val="22"/>
              </w:rPr>
            </w:pPr>
            <w:r w:rsidRPr="00720329">
              <w:rPr>
                <w:rFonts w:ascii="Calibri" w:eastAsia="Calibri" w:hAnsi="Calibri"/>
                <w:sz w:val="22"/>
                <w:szCs w:val="22"/>
              </w:rPr>
              <w:t>D</w:t>
            </w:r>
          </w:p>
        </w:tc>
        <w:tc>
          <w:tcPr>
            <w:tcW w:w="2409" w:type="dxa"/>
            <w:vMerge/>
            <w:shd w:val="clear" w:color="auto" w:fill="auto"/>
          </w:tcPr>
          <w:p w14:paraId="45CEDF8A" w14:textId="77777777" w:rsidR="00DB32F5" w:rsidRPr="00720329" w:rsidRDefault="00DB32F5" w:rsidP="00720329">
            <w:pPr>
              <w:rPr>
                <w:rFonts w:ascii="Calibri" w:eastAsia="Calibri" w:hAnsi="Calibri"/>
                <w:sz w:val="22"/>
                <w:szCs w:val="22"/>
              </w:rPr>
            </w:pPr>
          </w:p>
        </w:tc>
      </w:tr>
      <w:tr w:rsidR="00DB32F5" w14:paraId="78E5D45B" w14:textId="77777777" w:rsidTr="00720329">
        <w:tc>
          <w:tcPr>
            <w:tcW w:w="9747" w:type="dxa"/>
            <w:gridSpan w:val="3"/>
            <w:shd w:val="clear" w:color="auto" w:fill="D9D9D9"/>
          </w:tcPr>
          <w:p w14:paraId="59F075D8" w14:textId="77777777" w:rsidR="00DB32F5" w:rsidRPr="00720329" w:rsidRDefault="00DB32F5" w:rsidP="00720329">
            <w:pPr>
              <w:jc w:val="center"/>
              <w:rPr>
                <w:rFonts w:ascii="Calibri" w:eastAsia="Calibri" w:hAnsi="Calibri"/>
                <w:sz w:val="22"/>
                <w:szCs w:val="22"/>
              </w:rPr>
            </w:pPr>
          </w:p>
        </w:tc>
      </w:tr>
      <w:tr w:rsidR="00DB32F5" w14:paraId="41E57F4B" w14:textId="77777777" w:rsidTr="00720329">
        <w:tc>
          <w:tcPr>
            <w:tcW w:w="5920" w:type="dxa"/>
            <w:shd w:val="clear" w:color="auto" w:fill="auto"/>
          </w:tcPr>
          <w:p w14:paraId="24108EB0" w14:textId="77777777" w:rsidR="00DB32F5" w:rsidRPr="00720329" w:rsidRDefault="00DB32F5" w:rsidP="00720329">
            <w:pPr>
              <w:jc w:val="center"/>
              <w:rPr>
                <w:rFonts w:ascii="Calibri" w:eastAsia="Calibri" w:hAnsi="Calibri"/>
                <w:b/>
                <w:sz w:val="22"/>
                <w:szCs w:val="22"/>
              </w:rPr>
            </w:pPr>
            <w:r w:rsidRPr="00720329">
              <w:rPr>
                <w:rFonts w:ascii="Calibri" w:eastAsia="Calibri" w:hAnsi="Calibri"/>
                <w:b/>
                <w:sz w:val="22"/>
                <w:szCs w:val="22"/>
              </w:rPr>
              <w:t>Knowledge and Experience</w:t>
            </w:r>
          </w:p>
        </w:tc>
        <w:tc>
          <w:tcPr>
            <w:tcW w:w="1418" w:type="dxa"/>
            <w:shd w:val="clear" w:color="auto" w:fill="auto"/>
          </w:tcPr>
          <w:p w14:paraId="2A3EB182" w14:textId="77777777" w:rsidR="00DB32F5" w:rsidRPr="00720329" w:rsidRDefault="00DB32F5" w:rsidP="00720329">
            <w:pPr>
              <w:jc w:val="center"/>
              <w:rPr>
                <w:rFonts w:ascii="Calibri" w:eastAsia="Calibri" w:hAnsi="Calibri"/>
                <w:sz w:val="22"/>
                <w:szCs w:val="22"/>
              </w:rPr>
            </w:pPr>
          </w:p>
        </w:tc>
        <w:tc>
          <w:tcPr>
            <w:tcW w:w="2409" w:type="dxa"/>
            <w:shd w:val="clear" w:color="auto" w:fill="auto"/>
          </w:tcPr>
          <w:p w14:paraId="422C8B36" w14:textId="77777777" w:rsidR="00DB32F5" w:rsidRPr="00720329" w:rsidRDefault="00DB32F5" w:rsidP="00720329">
            <w:pPr>
              <w:rPr>
                <w:rFonts w:ascii="Calibri" w:eastAsia="Calibri" w:hAnsi="Calibri"/>
                <w:sz w:val="22"/>
                <w:szCs w:val="22"/>
              </w:rPr>
            </w:pPr>
          </w:p>
        </w:tc>
      </w:tr>
      <w:tr w:rsidR="00DB32F5" w14:paraId="1E6AC46E" w14:textId="77777777" w:rsidTr="00720329">
        <w:tc>
          <w:tcPr>
            <w:tcW w:w="5920" w:type="dxa"/>
            <w:shd w:val="clear" w:color="auto" w:fill="auto"/>
          </w:tcPr>
          <w:p w14:paraId="1C513092" w14:textId="77777777" w:rsidR="00DB32F5" w:rsidRPr="00720329" w:rsidRDefault="00DB32F5" w:rsidP="00720329">
            <w:pPr>
              <w:rPr>
                <w:rFonts w:ascii="Calibri" w:eastAsia="Calibri" w:hAnsi="Calibri"/>
                <w:sz w:val="22"/>
                <w:szCs w:val="22"/>
              </w:rPr>
            </w:pPr>
            <w:r w:rsidRPr="00720329">
              <w:rPr>
                <w:rFonts w:ascii="Calibri" w:eastAsia="Calibri" w:hAnsi="Calibri"/>
                <w:sz w:val="22"/>
                <w:szCs w:val="22"/>
              </w:rPr>
              <w:t>Experience of leadership of a team of staff ideally including those not directly supervised throughout the day</w:t>
            </w:r>
          </w:p>
        </w:tc>
        <w:tc>
          <w:tcPr>
            <w:tcW w:w="1418" w:type="dxa"/>
            <w:shd w:val="clear" w:color="auto" w:fill="auto"/>
          </w:tcPr>
          <w:p w14:paraId="71C12016" w14:textId="77777777" w:rsidR="00DB32F5" w:rsidRPr="00720329" w:rsidRDefault="00DB32F5" w:rsidP="00720329">
            <w:pPr>
              <w:jc w:val="center"/>
              <w:rPr>
                <w:rFonts w:ascii="Calibri" w:eastAsia="Calibri" w:hAnsi="Calibri"/>
                <w:sz w:val="22"/>
                <w:szCs w:val="22"/>
              </w:rPr>
            </w:pPr>
            <w:r w:rsidRPr="00720329">
              <w:rPr>
                <w:rFonts w:ascii="Calibri" w:eastAsia="Calibri" w:hAnsi="Calibri"/>
                <w:sz w:val="22"/>
                <w:szCs w:val="22"/>
              </w:rPr>
              <w:t>E</w:t>
            </w:r>
          </w:p>
        </w:tc>
        <w:tc>
          <w:tcPr>
            <w:tcW w:w="2409" w:type="dxa"/>
            <w:shd w:val="clear" w:color="auto" w:fill="auto"/>
          </w:tcPr>
          <w:p w14:paraId="18F8DE09" w14:textId="77777777" w:rsidR="00DB32F5" w:rsidRPr="00720329" w:rsidRDefault="00DB32F5" w:rsidP="00720329">
            <w:pPr>
              <w:rPr>
                <w:rFonts w:ascii="Calibri" w:eastAsia="Calibri" w:hAnsi="Calibri"/>
                <w:sz w:val="22"/>
                <w:szCs w:val="22"/>
              </w:rPr>
            </w:pPr>
            <w:r w:rsidRPr="00720329">
              <w:rPr>
                <w:rFonts w:ascii="Calibri" w:eastAsia="Calibri" w:hAnsi="Calibri"/>
                <w:sz w:val="22"/>
                <w:szCs w:val="22"/>
              </w:rPr>
              <w:t>Application form</w:t>
            </w:r>
          </w:p>
        </w:tc>
      </w:tr>
      <w:tr w:rsidR="00DB32F5" w14:paraId="1F01AC2E" w14:textId="77777777" w:rsidTr="00720329">
        <w:tc>
          <w:tcPr>
            <w:tcW w:w="5920" w:type="dxa"/>
            <w:shd w:val="clear" w:color="auto" w:fill="auto"/>
          </w:tcPr>
          <w:p w14:paraId="00FE7C8B" w14:textId="77777777" w:rsidR="00DB32F5" w:rsidRPr="00720329" w:rsidRDefault="00DB32F5" w:rsidP="00720329">
            <w:pPr>
              <w:rPr>
                <w:rFonts w:ascii="Calibri" w:eastAsia="Calibri" w:hAnsi="Calibri"/>
                <w:sz w:val="22"/>
                <w:szCs w:val="22"/>
              </w:rPr>
            </w:pPr>
            <w:r w:rsidRPr="00720329">
              <w:rPr>
                <w:rFonts w:ascii="Calibri" w:eastAsia="Calibri" w:hAnsi="Calibri"/>
                <w:sz w:val="22"/>
                <w:szCs w:val="22"/>
              </w:rPr>
              <w:t>Knowledge and understanding of how to interpret numerical/ statistical data</w:t>
            </w:r>
          </w:p>
        </w:tc>
        <w:tc>
          <w:tcPr>
            <w:tcW w:w="1418" w:type="dxa"/>
            <w:shd w:val="clear" w:color="auto" w:fill="auto"/>
          </w:tcPr>
          <w:p w14:paraId="3DFC8609" w14:textId="77777777" w:rsidR="00DB32F5" w:rsidRPr="00720329" w:rsidRDefault="008A7900" w:rsidP="00720329">
            <w:pPr>
              <w:jc w:val="center"/>
              <w:rPr>
                <w:rFonts w:ascii="Calibri" w:eastAsia="Calibri" w:hAnsi="Calibri"/>
                <w:sz w:val="22"/>
                <w:szCs w:val="22"/>
              </w:rPr>
            </w:pPr>
            <w:r>
              <w:rPr>
                <w:rFonts w:ascii="Calibri" w:eastAsia="Calibri" w:hAnsi="Calibri"/>
                <w:sz w:val="22"/>
                <w:szCs w:val="22"/>
              </w:rPr>
              <w:t>E</w:t>
            </w:r>
          </w:p>
        </w:tc>
        <w:tc>
          <w:tcPr>
            <w:tcW w:w="2409" w:type="dxa"/>
            <w:shd w:val="clear" w:color="auto" w:fill="auto"/>
          </w:tcPr>
          <w:p w14:paraId="1BAEE130" w14:textId="77777777" w:rsidR="00DB32F5" w:rsidRPr="00720329" w:rsidRDefault="00DB32F5" w:rsidP="00720329">
            <w:pPr>
              <w:rPr>
                <w:rFonts w:ascii="Calibri" w:eastAsia="Calibri" w:hAnsi="Calibri"/>
                <w:sz w:val="22"/>
                <w:szCs w:val="22"/>
              </w:rPr>
            </w:pPr>
          </w:p>
        </w:tc>
      </w:tr>
      <w:tr w:rsidR="00DB32F5" w14:paraId="4721E64A" w14:textId="77777777" w:rsidTr="00720329">
        <w:tc>
          <w:tcPr>
            <w:tcW w:w="5920" w:type="dxa"/>
            <w:shd w:val="clear" w:color="auto" w:fill="auto"/>
          </w:tcPr>
          <w:p w14:paraId="1E372DF7" w14:textId="77777777" w:rsidR="00DB32F5" w:rsidRPr="00720329" w:rsidRDefault="00DB32F5" w:rsidP="00720329">
            <w:pPr>
              <w:rPr>
                <w:rFonts w:ascii="Calibri" w:eastAsia="Calibri" w:hAnsi="Calibri"/>
                <w:sz w:val="22"/>
                <w:szCs w:val="22"/>
              </w:rPr>
            </w:pPr>
            <w:r w:rsidRPr="00720329">
              <w:rPr>
                <w:rFonts w:ascii="Calibri" w:eastAsia="Calibri" w:hAnsi="Calibri"/>
                <w:sz w:val="22"/>
                <w:szCs w:val="22"/>
              </w:rPr>
              <w:t>Knowledge and understanding of relevant legislation (</w:t>
            </w:r>
            <w:proofErr w:type="gramStart"/>
            <w:r w:rsidRPr="00720329">
              <w:rPr>
                <w:rFonts w:ascii="Calibri" w:eastAsia="Calibri" w:hAnsi="Calibri"/>
                <w:sz w:val="22"/>
                <w:szCs w:val="22"/>
              </w:rPr>
              <w:t>e.g.</w:t>
            </w:r>
            <w:proofErr w:type="gramEnd"/>
            <w:r w:rsidRPr="00720329">
              <w:rPr>
                <w:rFonts w:ascii="Calibri" w:eastAsia="Calibri" w:hAnsi="Calibri"/>
                <w:sz w:val="22"/>
                <w:szCs w:val="22"/>
              </w:rPr>
              <w:t xml:space="preserve"> employment, health and safety, equal opportunities)</w:t>
            </w:r>
          </w:p>
        </w:tc>
        <w:tc>
          <w:tcPr>
            <w:tcW w:w="1418" w:type="dxa"/>
            <w:shd w:val="clear" w:color="auto" w:fill="auto"/>
          </w:tcPr>
          <w:p w14:paraId="45EB1A9F" w14:textId="77777777" w:rsidR="00DB32F5" w:rsidRPr="00720329" w:rsidRDefault="00DB32F5" w:rsidP="00720329">
            <w:pPr>
              <w:jc w:val="center"/>
              <w:rPr>
                <w:rFonts w:ascii="Calibri" w:eastAsia="Calibri" w:hAnsi="Calibri"/>
                <w:sz w:val="22"/>
                <w:szCs w:val="22"/>
              </w:rPr>
            </w:pPr>
            <w:r w:rsidRPr="00720329">
              <w:rPr>
                <w:rFonts w:ascii="Calibri" w:eastAsia="Calibri" w:hAnsi="Calibri"/>
                <w:sz w:val="22"/>
                <w:szCs w:val="22"/>
              </w:rPr>
              <w:t>E</w:t>
            </w:r>
          </w:p>
        </w:tc>
        <w:tc>
          <w:tcPr>
            <w:tcW w:w="2409" w:type="dxa"/>
            <w:shd w:val="clear" w:color="auto" w:fill="auto"/>
          </w:tcPr>
          <w:p w14:paraId="676920F3" w14:textId="77777777" w:rsidR="00DB32F5" w:rsidRPr="00720329" w:rsidRDefault="00DB32F5" w:rsidP="00720329">
            <w:pPr>
              <w:rPr>
                <w:rFonts w:ascii="Calibri" w:eastAsia="Calibri" w:hAnsi="Calibri"/>
                <w:sz w:val="22"/>
                <w:szCs w:val="22"/>
              </w:rPr>
            </w:pPr>
            <w:r w:rsidRPr="00720329">
              <w:rPr>
                <w:rFonts w:ascii="Calibri" w:eastAsia="Calibri" w:hAnsi="Calibri"/>
                <w:sz w:val="22"/>
                <w:szCs w:val="22"/>
              </w:rPr>
              <w:t>Application form</w:t>
            </w:r>
          </w:p>
        </w:tc>
      </w:tr>
      <w:tr w:rsidR="00DB32F5" w14:paraId="78C5C2B4" w14:textId="77777777" w:rsidTr="00720329">
        <w:tc>
          <w:tcPr>
            <w:tcW w:w="5920" w:type="dxa"/>
            <w:shd w:val="clear" w:color="auto" w:fill="auto"/>
          </w:tcPr>
          <w:p w14:paraId="7A8C80D1" w14:textId="77777777" w:rsidR="00DB32F5" w:rsidRPr="00720329" w:rsidRDefault="00DB32F5" w:rsidP="00720329">
            <w:pPr>
              <w:rPr>
                <w:rFonts w:ascii="Calibri" w:eastAsia="Calibri" w:hAnsi="Calibri"/>
                <w:sz w:val="22"/>
                <w:szCs w:val="22"/>
              </w:rPr>
            </w:pPr>
            <w:r w:rsidRPr="00720329">
              <w:rPr>
                <w:rFonts w:ascii="Calibri" w:eastAsia="Calibri" w:hAnsi="Calibri"/>
                <w:sz w:val="22"/>
                <w:szCs w:val="22"/>
              </w:rPr>
              <w:t>Fluency in the use of IT based management information systems (FMS, SIMS.net, Excel, and Microsoft systems)</w:t>
            </w:r>
          </w:p>
        </w:tc>
        <w:tc>
          <w:tcPr>
            <w:tcW w:w="1418" w:type="dxa"/>
            <w:shd w:val="clear" w:color="auto" w:fill="auto"/>
          </w:tcPr>
          <w:p w14:paraId="7B36CD41" w14:textId="77777777" w:rsidR="00DB32F5" w:rsidRPr="00720329" w:rsidRDefault="00DB32F5" w:rsidP="00720329">
            <w:pPr>
              <w:jc w:val="center"/>
              <w:rPr>
                <w:rFonts w:ascii="Calibri" w:eastAsia="Calibri" w:hAnsi="Calibri"/>
                <w:sz w:val="22"/>
                <w:szCs w:val="22"/>
              </w:rPr>
            </w:pPr>
            <w:r w:rsidRPr="00720329">
              <w:rPr>
                <w:rFonts w:ascii="Calibri" w:eastAsia="Calibri" w:hAnsi="Calibri"/>
                <w:sz w:val="22"/>
                <w:szCs w:val="22"/>
              </w:rPr>
              <w:t>E</w:t>
            </w:r>
          </w:p>
        </w:tc>
        <w:tc>
          <w:tcPr>
            <w:tcW w:w="2409" w:type="dxa"/>
            <w:shd w:val="clear" w:color="auto" w:fill="auto"/>
          </w:tcPr>
          <w:p w14:paraId="006D3638" w14:textId="77777777" w:rsidR="00DB32F5" w:rsidRPr="00720329" w:rsidRDefault="00DB32F5" w:rsidP="00720329">
            <w:pPr>
              <w:rPr>
                <w:rFonts w:ascii="Calibri" w:eastAsia="Calibri" w:hAnsi="Calibri"/>
                <w:sz w:val="22"/>
                <w:szCs w:val="22"/>
              </w:rPr>
            </w:pPr>
          </w:p>
        </w:tc>
      </w:tr>
      <w:tr w:rsidR="00DB32F5" w14:paraId="6391A3EC" w14:textId="77777777" w:rsidTr="00720329">
        <w:tc>
          <w:tcPr>
            <w:tcW w:w="5920" w:type="dxa"/>
            <w:shd w:val="clear" w:color="auto" w:fill="auto"/>
          </w:tcPr>
          <w:p w14:paraId="55CB74B8" w14:textId="77777777" w:rsidR="00DB32F5" w:rsidRPr="00720329" w:rsidRDefault="00DB32F5" w:rsidP="00720329">
            <w:pPr>
              <w:rPr>
                <w:rFonts w:ascii="Calibri" w:eastAsia="Calibri" w:hAnsi="Calibri"/>
                <w:sz w:val="22"/>
                <w:szCs w:val="22"/>
              </w:rPr>
            </w:pPr>
            <w:r w:rsidRPr="00720329">
              <w:rPr>
                <w:rFonts w:ascii="Calibri" w:eastAsia="Calibri" w:hAnsi="Calibri"/>
                <w:sz w:val="22"/>
                <w:szCs w:val="22"/>
              </w:rPr>
              <w:t>Knowledge and understanding of property management</w:t>
            </w:r>
          </w:p>
        </w:tc>
        <w:tc>
          <w:tcPr>
            <w:tcW w:w="1418" w:type="dxa"/>
            <w:shd w:val="clear" w:color="auto" w:fill="auto"/>
          </w:tcPr>
          <w:p w14:paraId="7949897D" w14:textId="77777777" w:rsidR="00DB32F5" w:rsidRPr="00720329" w:rsidRDefault="00713188" w:rsidP="00720329">
            <w:pPr>
              <w:jc w:val="center"/>
              <w:rPr>
                <w:rFonts w:ascii="Calibri" w:eastAsia="Calibri" w:hAnsi="Calibri"/>
                <w:sz w:val="22"/>
                <w:szCs w:val="22"/>
              </w:rPr>
            </w:pPr>
            <w:r>
              <w:rPr>
                <w:rFonts w:ascii="Calibri" w:eastAsia="Calibri" w:hAnsi="Calibri"/>
                <w:sz w:val="22"/>
                <w:szCs w:val="22"/>
              </w:rPr>
              <w:t>D</w:t>
            </w:r>
          </w:p>
        </w:tc>
        <w:tc>
          <w:tcPr>
            <w:tcW w:w="2409" w:type="dxa"/>
            <w:shd w:val="clear" w:color="auto" w:fill="auto"/>
          </w:tcPr>
          <w:p w14:paraId="152C67AA" w14:textId="77777777" w:rsidR="00DB32F5" w:rsidRPr="00720329" w:rsidRDefault="00DB32F5" w:rsidP="00720329">
            <w:pPr>
              <w:rPr>
                <w:rFonts w:ascii="Calibri" w:eastAsia="Calibri" w:hAnsi="Calibri"/>
                <w:sz w:val="22"/>
                <w:szCs w:val="22"/>
              </w:rPr>
            </w:pPr>
          </w:p>
        </w:tc>
      </w:tr>
      <w:tr w:rsidR="00DB32F5" w14:paraId="7435E6EC" w14:textId="77777777" w:rsidTr="00720329">
        <w:tc>
          <w:tcPr>
            <w:tcW w:w="9747" w:type="dxa"/>
            <w:gridSpan w:val="3"/>
            <w:shd w:val="clear" w:color="auto" w:fill="D9D9D9"/>
          </w:tcPr>
          <w:p w14:paraId="654A734B" w14:textId="77777777" w:rsidR="00DB32F5" w:rsidRPr="00720329" w:rsidRDefault="00DB32F5" w:rsidP="00720329">
            <w:pPr>
              <w:jc w:val="center"/>
              <w:rPr>
                <w:rFonts w:ascii="Calibri" w:eastAsia="Calibri" w:hAnsi="Calibri"/>
                <w:sz w:val="22"/>
                <w:szCs w:val="22"/>
              </w:rPr>
            </w:pPr>
          </w:p>
        </w:tc>
      </w:tr>
      <w:tr w:rsidR="00DB32F5" w14:paraId="188CBE34" w14:textId="77777777" w:rsidTr="00720329">
        <w:tc>
          <w:tcPr>
            <w:tcW w:w="5920" w:type="dxa"/>
            <w:shd w:val="clear" w:color="auto" w:fill="auto"/>
          </w:tcPr>
          <w:p w14:paraId="52E8F467" w14:textId="77777777" w:rsidR="00DB32F5" w:rsidRPr="00720329" w:rsidRDefault="00DB32F5" w:rsidP="00720329">
            <w:pPr>
              <w:jc w:val="center"/>
              <w:rPr>
                <w:rFonts w:ascii="Calibri" w:eastAsia="Calibri" w:hAnsi="Calibri"/>
                <w:b/>
                <w:sz w:val="22"/>
                <w:szCs w:val="22"/>
              </w:rPr>
            </w:pPr>
            <w:r w:rsidRPr="00720329">
              <w:rPr>
                <w:rFonts w:ascii="Calibri" w:eastAsia="Calibri" w:hAnsi="Calibri"/>
                <w:b/>
                <w:sz w:val="22"/>
                <w:szCs w:val="22"/>
              </w:rPr>
              <w:t>Skills</w:t>
            </w:r>
          </w:p>
        </w:tc>
        <w:tc>
          <w:tcPr>
            <w:tcW w:w="1418" w:type="dxa"/>
            <w:shd w:val="clear" w:color="auto" w:fill="auto"/>
          </w:tcPr>
          <w:p w14:paraId="4DF4F93F" w14:textId="77777777" w:rsidR="00DB32F5" w:rsidRPr="00720329" w:rsidRDefault="00DB32F5" w:rsidP="00720329">
            <w:pPr>
              <w:jc w:val="center"/>
              <w:rPr>
                <w:rFonts w:ascii="Calibri" w:eastAsia="Calibri" w:hAnsi="Calibri"/>
                <w:sz w:val="22"/>
                <w:szCs w:val="22"/>
              </w:rPr>
            </w:pPr>
          </w:p>
        </w:tc>
        <w:tc>
          <w:tcPr>
            <w:tcW w:w="2409" w:type="dxa"/>
            <w:shd w:val="clear" w:color="auto" w:fill="auto"/>
          </w:tcPr>
          <w:p w14:paraId="4A0AB9F5" w14:textId="77777777" w:rsidR="00DB32F5" w:rsidRPr="00720329" w:rsidRDefault="00DB32F5" w:rsidP="00720329">
            <w:pPr>
              <w:rPr>
                <w:rFonts w:ascii="Calibri" w:eastAsia="Calibri" w:hAnsi="Calibri"/>
                <w:sz w:val="22"/>
                <w:szCs w:val="22"/>
              </w:rPr>
            </w:pPr>
          </w:p>
        </w:tc>
      </w:tr>
      <w:tr w:rsidR="00DB32F5" w14:paraId="2DD21E5E" w14:textId="77777777" w:rsidTr="00720329">
        <w:tc>
          <w:tcPr>
            <w:tcW w:w="5920" w:type="dxa"/>
            <w:shd w:val="clear" w:color="auto" w:fill="auto"/>
          </w:tcPr>
          <w:p w14:paraId="6A698E54" w14:textId="77777777" w:rsidR="00DB32F5" w:rsidRPr="00720329" w:rsidRDefault="00DB32F5" w:rsidP="00720329">
            <w:pPr>
              <w:rPr>
                <w:rFonts w:ascii="Calibri" w:eastAsia="Calibri" w:hAnsi="Calibri"/>
                <w:sz w:val="22"/>
                <w:szCs w:val="22"/>
              </w:rPr>
            </w:pPr>
            <w:r w:rsidRPr="00720329">
              <w:rPr>
                <w:rFonts w:ascii="Calibri" w:eastAsia="Calibri" w:hAnsi="Calibri"/>
                <w:sz w:val="22"/>
                <w:szCs w:val="22"/>
              </w:rPr>
              <w:t>Has well developed interpersonal skills working with individuals and a team</w:t>
            </w:r>
          </w:p>
        </w:tc>
        <w:tc>
          <w:tcPr>
            <w:tcW w:w="1418" w:type="dxa"/>
            <w:shd w:val="clear" w:color="auto" w:fill="auto"/>
          </w:tcPr>
          <w:p w14:paraId="6E862A9E" w14:textId="77777777" w:rsidR="00DB32F5" w:rsidRPr="00720329" w:rsidRDefault="00DB32F5" w:rsidP="00720329">
            <w:pPr>
              <w:jc w:val="center"/>
              <w:rPr>
                <w:rFonts w:ascii="Calibri" w:eastAsia="Calibri" w:hAnsi="Calibri"/>
                <w:sz w:val="22"/>
                <w:szCs w:val="22"/>
              </w:rPr>
            </w:pPr>
            <w:r w:rsidRPr="00720329">
              <w:rPr>
                <w:rFonts w:ascii="Calibri" w:eastAsia="Calibri" w:hAnsi="Calibri"/>
                <w:sz w:val="22"/>
                <w:szCs w:val="22"/>
              </w:rPr>
              <w:t>E</w:t>
            </w:r>
          </w:p>
        </w:tc>
        <w:tc>
          <w:tcPr>
            <w:tcW w:w="2409" w:type="dxa"/>
            <w:vMerge w:val="restart"/>
            <w:shd w:val="clear" w:color="auto" w:fill="auto"/>
          </w:tcPr>
          <w:p w14:paraId="2C1DE423" w14:textId="77777777" w:rsidR="00DB32F5" w:rsidRPr="00720329" w:rsidRDefault="00DB32F5" w:rsidP="00720329">
            <w:pPr>
              <w:rPr>
                <w:rFonts w:ascii="Calibri" w:eastAsia="Calibri" w:hAnsi="Calibri"/>
                <w:sz w:val="22"/>
                <w:szCs w:val="22"/>
              </w:rPr>
            </w:pPr>
            <w:r w:rsidRPr="00720329">
              <w:rPr>
                <w:rFonts w:ascii="Calibri" w:eastAsia="Calibri" w:hAnsi="Calibri"/>
                <w:sz w:val="22"/>
                <w:szCs w:val="22"/>
              </w:rPr>
              <w:t>Application form /</w:t>
            </w:r>
          </w:p>
          <w:p w14:paraId="11C5EC8F" w14:textId="77777777" w:rsidR="00DB32F5" w:rsidRPr="00720329" w:rsidRDefault="00DB32F5" w:rsidP="00720329">
            <w:pPr>
              <w:rPr>
                <w:rFonts w:ascii="Calibri" w:eastAsia="Calibri" w:hAnsi="Calibri"/>
                <w:sz w:val="22"/>
                <w:szCs w:val="22"/>
              </w:rPr>
            </w:pPr>
            <w:r w:rsidRPr="00720329">
              <w:rPr>
                <w:rFonts w:ascii="Calibri" w:eastAsia="Calibri" w:hAnsi="Calibri"/>
                <w:sz w:val="22"/>
                <w:szCs w:val="22"/>
              </w:rPr>
              <w:t>Presentation / task</w:t>
            </w:r>
          </w:p>
          <w:p w14:paraId="7110D541" w14:textId="77777777" w:rsidR="00DB32F5" w:rsidRPr="00720329" w:rsidRDefault="00DB32F5" w:rsidP="00720329">
            <w:pPr>
              <w:rPr>
                <w:rFonts w:ascii="Calibri" w:eastAsia="Calibri" w:hAnsi="Calibri"/>
                <w:sz w:val="22"/>
                <w:szCs w:val="22"/>
              </w:rPr>
            </w:pPr>
            <w:r w:rsidRPr="00720329">
              <w:rPr>
                <w:rFonts w:ascii="Calibri" w:eastAsia="Calibri" w:hAnsi="Calibri"/>
                <w:sz w:val="22"/>
                <w:szCs w:val="22"/>
              </w:rPr>
              <w:t>interview</w:t>
            </w:r>
          </w:p>
        </w:tc>
      </w:tr>
      <w:tr w:rsidR="00DB32F5" w14:paraId="496CD264" w14:textId="77777777" w:rsidTr="00720329">
        <w:tc>
          <w:tcPr>
            <w:tcW w:w="5920" w:type="dxa"/>
            <w:shd w:val="clear" w:color="auto" w:fill="auto"/>
          </w:tcPr>
          <w:p w14:paraId="70E3CA72" w14:textId="77777777" w:rsidR="00DB32F5" w:rsidRPr="00720329" w:rsidRDefault="00DB32F5" w:rsidP="00720329">
            <w:pPr>
              <w:rPr>
                <w:rFonts w:ascii="Calibri" w:eastAsia="Calibri" w:hAnsi="Calibri"/>
                <w:sz w:val="22"/>
                <w:szCs w:val="22"/>
              </w:rPr>
            </w:pPr>
            <w:r w:rsidRPr="00720329">
              <w:rPr>
                <w:rFonts w:ascii="Calibri" w:eastAsia="Calibri" w:hAnsi="Calibri"/>
                <w:sz w:val="22"/>
                <w:szCs w:val="22"/>
              </w:rPr>
              <w:t>Able to negotiate consult and make effective decisions</w:t>
            </w:r>
          </w:p>
        </w:tc>
        <w:tc>
          <w:tcPr>
            <w:tcW w:w="1418" w:type="dxa"/>
            <w:shd w:val="clear" w:color="auto" w:fill="auto"/>
          </w:tcPr>
          <w:p w14:paraId="6DDA707F" w14:textId="77777777" w:rsidR="00DB32F5" w:rsidRPr="00720329" w:rsidRDefault="00DB32F5" w:rsidP="00720329">
            <w:pPr>
              <w:jc w:val="center"/>
              <w:rPr>
                <w:rFonts w:ascii="Calibri" w:eastAsia="Calibri" w:hAnsi="Calibri"/>
                <w:sz w:val="22"/>
                <w:szCs w:val="22"/>
              </w:rPr>
            </w:pPr>
            <w:r w:rsidRPr="00720329">
              <w:rPr>
                <w:rFonts w:ascii="Calibri" w:eastAsia="Calibri" w:hAnsi="Calibri"/>
                <w:sz w:val="22"/>
                <w:szCs w:val="22"/>
              </w:rPr>
              <w:t>E</w:t>
            </w:r>
          </w:p>
        </w:tc>
        <w:tc>
          <w:tcPr>
            <w:tcW w:w="2409" w:type="dxa"/>
            <w:vMerge/>
            <w:shd w:val="clear" w:color="auto" w:fill="auto"/>
          </w:tcPr>
          <w:p w14:paraId="701AA65B" w14:textId="77777777" w:rsidR="00DB32F5" w:rsidRPr="00720329" w:rsidRDefault="00DB32F5" w:rsidP="00720329">
            <w:pPr>
              <w:rPr>
                <w:rFonts w:ascii="Calibri" w:eastAsia="Calibri" w:hAnsi="Calibri"/>
                <w:sz w:val="22"/>
                <w:szCs w:val="22"/>
              </w:rPr>
            </w:pPr>
          </w:p>
        </w:tc>
      </w:tr>
      <w:tr w:rsidR="00DB32F5" w14:paraId="51AEAF50" w14:textId="77777777" w:rsidTr="00720329">
        <w:tc>
          <w:tcPr>
            <w:tcW w:w="5920" w:type="dxa"/>
            <w:shd w:val="clear" w:color="auto" w:fill="auto"/>
          </w:tcPr>
          <w:p w14:paraId="6ED01E5E" w14:textId="77777777" w:rsidR="00DB32F5" w:rsidRPr="00720329" w:rsidRDefault="00DB32F5" w:rsidP="00720329">
            <w:pPr>
              <w:rPr>
                <w:rFonts w:ascii="Calibri" w:eastAsia="Calibri" w:hAnsi="Calibri"/>
                <w:sz w:val="22"/>
                <w:szCs w:val="22"/>
              </w:rPr>
            </w:pPr>
            <w:r w:rsidRPr="00720329">
              <w:rPr>
                <w:rFonts w:ascii="Calibri" w:eastAsia="Calibri" w:hAnsi="Calibri"/>
                <w:sz w:val="22"/>
                <w:szCs w:val="22"/>
              </w:rPr>
              <w:t xml:space="preserve">Has excellent organisation, </w:t>
            </w:r>
            <w:proofErr w:type="gramStart"/>
            <w:r w:rsidRPr="00720329">
              <w:rPr>
                <w:rFonts w:ascii="Calibri" w:eastAsia="Calibri" w:hAnsi="Calibri"/>
                <w:sz w:val="22"/>
                <w:szCs w:val="22"/>
              </w:rPr>
              <w:t>planning</w:t>
            </w:r>
            <w:proofErr w:type="gramEnd"/>
            <w:r w:rsidRPr="00720329">
              <w:rPr>
                <w:rFonts w:ascii="Calibri" w:eastAsia="Calibri" w:hAnsi="Calibri"/>
                <w:sz w:val="22"/>
                <w:szCs w:val="22"/>
              </w:rPr>
              <w:t xml:space="preserve"> and analytical skills</w:t>
            </w:r>
          </w:p>
        </w:tc>
        <w:tc>
          <w:tcPr>
            <w:tcW w:w="1418" w:type="dxa"/>
            <w:shd w:val="clear" w:color="auto" w:fill="auto"/>
          </w:tcPr>
          <w:p w14:paraId="4129E666" w14:textId="77777777" w:rsidR="00DB32F5" w:rsidRPr="00720329" w:rsidRDefault="00DB32F5" w:rsidP="00720329">
            <w:pPr>
              <w:jc w:val="center"/>
              <w:rPr>
                <w:rFonts w:ascii="Calibri" w:eastAsia="Calibri" w:hAnsi="Calibri"/>
                <w:sz w:val="22"/>
                <w:szCs w:val="22"/>
              </w:rPr>
            </w:pPr>
            <w:r w:rsidRPr="00720329">
              <w:rPr>
                <w:rFonts w:ascii="Calibri" w:eastAsia="Calibri" w:hAnsi="Calibri"/>
                <w:sz w:val="22"/>
                <w:szCs w:val="22"/>
              </w:rPr>
              <w:t>E</w:t>
            </w:r>
          </w:p>
        </w:tc>
        <w:tc>
          <w:tcPr>
            <w:tcW w:w="2409" w:type="dxa"/>
            <w:vMerge/>
            <w:shd w:val="clear" w:color="auto" w:fill="auto"/>
          </w:tcPr>
          <w:p w14:paraId="7F78A068" w14:textId="77777777" w:rsidR="00DB32F5" w:rsidRPr="00720329" w:rsidRDefault="00DB32F5" w:rsidP="00720329">
            <w:pPr>
              <w:rPr>
                <w:rFonts w:ascii="Calibri" w:eastAsia="Calibri" w:hAnsi="Calibri"/>
                <w:sz w:val="22"/>
                <w:szCs w:val="22"/>
              </w:rPr>
            </w:pPr>
          </w:p>
        </w:tc>
      </w:tr>
      <w:tr w:rsidR="00DB32F5" w14:paraId="315D0600" w14:textId="77777777" w:rsidTr="00720329">
        <w:tc>
          <w:tcPr>
            <w:tcW w:w="5920" w:type="dxa"/>
            <w:shd w:val="clear" w:color="auto" w:fill="auto"/>
          </w:tcPr>
          <w:p w14:paraId="358881E1" w14:textId="77777777" w:rsidR="00DB32F5" w:rsidRPr="00720329" w:rsidRDefault="00DB32F5" w:rsidP="00720329">
            <w:pPr>
              <w:rPr>
                <w:rFonts w:ascii="Calibri" w:eastAsia="Calibri" w:hAnsi="Calibri"/>
                <w:sz w:val="22"/>
                <w:szCs w:val="22"/>
              </w:rPr>
            </w:pPr>
            <w:r w:rsidRPr="00720329">
              <w:rPr>
                <w:rFonts w:ascii="Calibri" w:eastAsia="Calibri" w:hAnsi="Calibri"/>
                <w:sz w:val="22"/>
                <w:szCs w:val="22"/>
              </w:rPr>
              <w:t>Able to demonstrate a high level of communication skills orally and in writing</w:t>
            </w:r>
          </w:p>
        </w:tc>
        <w:tc>
          <w:tcPr>
            <w:tcW w:w="1418" w:type="dxa"/>
            <w:shd w:val="clear" w:color="auto" w:fill="auto"/>
          </w:tcPr>
          <w:p w14:paraId="50EB6B34" w14:textId="77777777" w:rsidR="00DB32F5" w:rsidRPr="00720329" w:rsidRDefault="00DB32F5" w:rsidP="00720329">
            <w:pPr>
              <w:jc w:val="center"/>
              <w:rPr>
                <w:rFonts w:ascii="Calibri" w:eastAsia="Calibri" w:hAnsi="Calibri"/>
                <w:sz w:val="22"/>
                <w:szCs w:val="22"/>
              </w:rPr>
            </w:pPr>
            <w:r w:rsidRPr="00720329">
              <w:rPr>
                <w:rFonts w:ascii="Calibri" w:eastAsia="Calibri" w:hAnsi="Calibri"/>
                <w:sz w:val="22"/>
                <w:szCs w:val="22"/>
              </w:rPr>
              <w:t>E</w:t>
            </w:r>
          </w:p>
        </w:tc>
        <w:tc>
          <w:tcPr>
            <w:tcW w:w="2409" w:type="dxa"/>
            <w:vMerge/>
            <w:shd w:val="clear" w:color="auto" w:fill="auto"/>
          </w:tcPr>
          <w:p w14:paraId="727C9B41" w14:textId="77777777" w:rsidR="00DB32F5" w:rsidRPr="00720329" w:rsidRDefault="00DB32F5" w:rsidP="00720329">
            <w:pPr>
              <w:rPr>
                <w:rFonts w:ascii="Calibri" w:eastAsia="Calibri" w:hAnsi="Calibri"/>
                <w:sz w:val="22"/>
                <w:szCs w:val="22"/>
              </w:rPr>
            </w:pPr>
          </w:p>
        </w:tc>
      </w:tr>
      <w:tr w:rsidR="00DB32F5" w14:paraId="1CE74DC0" w14:textId="77777777" w:rsidTr="00720329">
        <w:tc>
          <w:tcPr>
            <w:tcW w:w="5920" w:type="dxa"/>
            <w:shd w:val="clear" w:color="auto" w:fill="auto"/>
          </w:tcPr>
          <w:p w14:paraId="58BBEB5D" w14:textId="77777777" w:rsidR="00DB32F5" w:rsidRPr="00720329" w:rsidRDefault="00DB32F5" w:rsidP="00720329">
            <w:pPr>
              <w:rPr>
                <w:rFonts w:ascii="Calibri" w:eastAsia="Calibri" w:hAnsi="Calibri"/>
                <w:sz w:val="22"/>
                <w:szCs w:val="22"/>
              </w:rPr>
            </w:pPr>
            <w:r w:rsidRPr="00720329">
              <w:rPr>
                <w:rFonts w:ascii="Calibri" w:eastAsia="Calibri" w:hAnsi="Calibri"/>
                <w:sz w:val="22"/>
                <w:szCs w:val="22"/>
              </w:rPr>
              <w:t>Able to devolve responsibilities, delegate tasks and monitor outcomes</w:t>
            </w:r>
          </w:p>
        </w:tc>
        <w:tc>
          <w:tcPr>
            <w:tcW w:w="1418" w:type="dxa"/>
            <w:shd w:val="clear" w:color="auto" w:fill="auto"/>
          </w:tcPr>
          <w:p w14:paraId="3C4145EC" w14:textId="77777777" w:rsidR="00DB32F5" w:rsidRPr="00720329" w:rsidRDefault="00DB32F5" w:rsidP="00720329">
            <w:pPr>
              <w:jc w:val="center"/>
              <w:rPr>
                <w:rFonts w:ascii="Calibri" w:eastAsia="Calibri" w:hAnsi="Calibri"/>
                <w:sz w:val="22"/>
                <w:szCs w:val="22"/>
              </w:rPr>
            </w:pPr>
            <w:r w:rsidRPr="00720329">
              <w:rPr>
                <w:rFonts w:ascii="Calibri" w:eastAsia="Calibri" w:hAnsi="Calibri"/>
                <w:sz w:val="22"/>
                <w:szCs w:val="22"/>
              </w:rPr>
              <w:t>E</w:t>
            </w:r>
          </w:p>
        </w:tc>
        <w:tc>
          <w:tcPr>
            <w:tcW w:w="2409" w:type="dxa"/>
            <w:vMerge/>
            <w:shd w:val="clear" w:color="auto" w:fill="auto"/>
          </w:tcPr>
          <w:p w14:paraId="2F24413B" w14:textId="77777777" w:rsidR="00DB32F5" w:rsidRPr="00720329" w:rsidRDefault="00DB32F5" w:rsidP="00720329">
            <w:pPr>
              <w:rPr>
                <w:rFonts w:ascii="Calibri" w:eastAsia="Calibri" w:hAnsi="Calibri"/>
                <w:sz w:val="22"/>
                <w:szCs w:val="22"/>
              </w:rPr>
            </w:pPr>
          </w:p>
        </w:tc>
      </w:tr>
      <w:tr w:rsidR="00DB32F5" w14:paraId="17093C02" w14:textId="77777777" w:rsidTr="00720329">
        <w:tc>
          <w:tcPr>
            <w:tcW w:w="5920" w:type="dxa"/>
            <w:shd w:val="clear" w:color="auto" w:fill="auto"/>
          </w:tcPr>
          <w:p w14:paraId="709E8601" w14:textId="77777777" w:rsidR="00DB32F5" w:rsidRPr="00720329" w:rsidRDefault="00DB32F5" w:rsidP="00720329">
            <w:pPr>
              <w:rPr>
                <w:rFonts w:ascii="Calibri" w:eastAsia="Calibri" w:hAnsi="Calibri"/>
                <w:sz w:val="22"/>
                <w:szCs w:val="22"/>
              </w:rPr>
            </w:pPr>
            <w:r w:rsidRPr="00720329">
              <w:rPr>
                <w:rFonts w:ascii="Calibri" w:eastAsia="Calibri" w:hAnsi="Calibri"/>
                <w:sz w:val="22"/>
                <w:szCs w:val="22"/>
              </w:rPr>
              <w:t>Experience of organising meetings, minuting and follow up</w:t>
            </w:r>
          </w:p>
        </w:tc>
        <w:tc>
          <w:tcPr>
            <w:tcW w:w="1418" w:type="dxa"/>
            <w:shd w:val="clear" w:color="auto" w:fill="auto"/>
          </w:tcPr>
          <w:p w14:paraId="0C87CA9B" w14:textId="77777777" w:rsidR="00DB32F5" w:rsidRPr="00720329" w:rsidRDefault="00DB32F5" w:rsidP="00720329">
            <w:pPr>
              <w:jc w:val="center"/>
              <w:rPr>
                <w:rFonts w:ascii="Calibri" w:eastAsia="Calibri" w:hAnsi="Calibri"/>
                <w:sz w:val="22"/>
                <w:szCs w:val="22"/>
              </w:rPr>
            </w:pPr>
            <w:r w:rsidRPr="00720329">
              <w:rPr>
                <w:rFonts w:ascii="Calibri" w:eastAsia="Calibri" w:hAnsi="Calibri"/>
                <w:sz w:val="22"/>
                <w:szCs w:val="22"/>
              </w:rPr>
              <w:t>E</w:t>
            </w:r>
          </w:p>
        </w:tc>
        <w:tc>
          <w:tcPr>
            <w:tcW w:w="2409" w:type="dxa"/>
            <w:vMerge/>
            <w:shd w:val="clear" w:color="auto" w:fill="auto"/>
          </w:tcPr>
          <w:p w14:paraId="507441B2" w14:textId="77777777" w:rsidR="00DB32F5" w:rsidRPr="00720329" w:rsidRDefault="00DB32F5" w:rsidP="00720329">
            <w:pPr>
              <w:rPr>
                <w:rFonts w:ascii="Calibri" w:eastAsia="Calibri" w:hAnsi="Calibri"/>
                <w:sz w:val="22"/>
                <w:szCs w:val="22"/>
              </w:rPr>
            </w:pPr>
          </w:p>
        </w:tc>
      </w:tr>
      <w:tr w:rsidR="00DB32F5" w14:paraId="5C264BAD" w14:textId="77777777" w:rsidTr="00720329">
        <w:tc>
          <w:tcPr>
            <w:tcW w:w="5920" w:type="dxa"/>
            <w:shd w:val="clear" w:color="auto" w:fill="auto"/>
          </w:tcPr>
          <w:p w14:paraId="584FD33F" w14:textId="77777777" w:rsidR="00DB32F5" w:rsidRPr="00720329" w:rsidRDefault="00DB32F5" w:rsidP="00720329">
            <w:pPr>
              <w:rPr>
                <w:rFonts w:ascii="Calibri" w:eastAsia="Calibri" w:hAnsi="Calibri"/>
                <w:sz w:val="22"/>
                <w:szCs w:val="22"/>
              </w:rPr>
            </w:pPr>
            <w:r w:rsidRPr="00720329">
              <w:rPr>
                <w:rFonts w:ascii="Calibri" w:eastAsia="Calibri" w:hAnsi="Calibri"/>
                <w:sz w:val="22"/>
                <w:szCs w:val="22"/>
              </w:rPr>
              <w:t>Experience of providing PA/administrative support at a senior level</w:t>
            </w:r>
          </w:p>
        </w:tc>
        <w:tc>
          <w:tcPr>
            <w:tcW w:w="1418" w:type="dxa"/>
            <w:shd w:val="clear" w:color="auto" w:fill="auto"/>
          </w:tcPr>
          <w:p w14:paraId="0967EC69" w14:textId="77777777" w:rsidR="00DB32F5" w:rsidRPr="00720329" w:rsidRDefault="001A6011" w:rsidP="00720329">
            <w:pPr>
              <w:jc w:val="center"/>
              <w:rPr>
                <w:rFonts w:ascii="Calibri" w:eastAsia="Calibri" w:hAnsi="Calibri"/>
                <w:sz w:val="22"/>
                <w:szCs w:val="22"/>
              </w:rPr>
            </w:pPr>
            <w:r>
              <w:rPr>
                <w:rFonts w:ascii="Calibri" w:eastAsia="Calibri" w:hAnsi="Calibri"/>
                <w:sz w:val="22"/>
                <w:szCs w:val="22"/>
              </w:rPr>
              <w:t>D</w:t>
            </w:r>
          </w:p>
        </w:tc>
        <w:tc>
          <w:tcPr>
            <w:tcW w:w="2409" w:type="dxa"/>
            <w:vMerge/>
            <w:shd w:val="clear" w:color="auto" w:fill="auto"/>
          </w:tcPr>
          <w:p w14:paraId="72E5276C" w14:textId="77777777" w:rsidR="00DB32F5" w:rsidRPr="00720329" w:rsidRDefault="00DB32F5" w:rsidP="00720329">
            <w:pPr>
              <w:rPr>
                <w:rFonts w:ascii="Calibri" w:eastAsia="Calibri" w:hAnsi="Calibri"/>
                <w:sz w:val="22"/>
                <w:szCs w:val="22"/>
              </w:rPr>
            </w:pPr>
          </w:p>
        </w:tc>
      </w:tr>
      <w:tr w:rsidR="00DB32F5" w14:paraId="4E1C8217" w14:textId="77777777" w:rsidTr="00720329">
        <w:tc>
          <w:tcPr>
            <w:tcW w:w="9747" w:type="dxa"/>
            <w:gridSpan w:val="3"/>
            <w:shd w:val="clear" w:color="auto" w:fill="D9D9D9"/>
          </w:tcPr>
          <w:p w14:paraId="443205FD" w14:textId="77777777" w:rsidR="00DB32F5" w:rsidRPr="00720329" w:rsidRDefault="00DB32F5" w:rsidP="00720329">
            <w:pPr>
              <w:jc w:val="center"/>
              <w:rPr>
                <w:rFonts w:ascii="Calibri" w:eastAsia="Calibri" w:hAnsi="Calibri"/>
                <w:sz w:val="22"/>
                <w:szCs w:val="22"/>
              </w:rPr>
            </w:pPr>
          </w:p>
        </w:tc>
      </w:tr>
      <w:tr w:rsidR="00DB32F5" w14:paraId="6B118491" w14:textId="77777777" w:rsidTr="00720329">
        <w:tc>
          <w:tcPr>
            <w:tcW w:w="5920" w:type="dxa"/>
            <w:shd w:val="clear" w:color="auto" w:fill="auto"/>
          </w:tcPr>
          <w:p w14:paraId="36B79BA0" w14:textId="77777777" w:rsidR="00DB32F5" w:rsidRPr="00720329" w:rsidRDefault="00DB32F5" w:rsidP="00720329">
            <w:pPr>
              <w:jc w:val="center"/>
              <w:rPr>
                <w:rFonts w:ascii="Calibri" w:eastAsia="Calibri" w:hAnsi="Calibri"/>
                <w:b/>
                <w:sz w:val="22"/>
                <w:szCs w:val="22"/>
              </w:rPr>
            </w:pPr>
            <w:r w:rsidRPr="00720329">
              <w:rPr>
                <w:rFonts w:ascii="Calibri" w:eastAsia="Calibri" w:hAnsi="Calibri"/>
                <w:b/>
                <w:sz w:val="22"/>
                <w:szCs w:val="22"/>
              </w:rPr>
              <w:lastRenderedPageBreak/>
              <w:t>Personal Qualities</w:t>
            </w:r>
          </w:p>
        </w:tc>
        <w:tc>
          <w:tcPr>
            <w:tcW w:w="1418" w:type="dxa"/>
            <w:shd w:val="clear" w:color="auto" w:fill="auto"/>
          </w:tcPr>
          <w:p w14:paraId="3CDA18D9" w14:textId="77777777" w:rsidR="00DB32F5" w:rsidRPr="00720329" w:rsidRDefault="00DB32F5" w:rsidP="00720329">
            <w:pPr>
              <w:jc w:val="center"/>
              <w:rPr>
                <w:rFonts w:ascii="Calibri" w:eastAsia="Calibri" w:hAnsi="Calibri"/>
                <w:sz w:val="22"/>
                <w:szCs w:val="22"/>
              </w:rPr>
            </w:pPr>
          </w:p>
        </w:tc>
        <w:tc>
          <w:tcPr>
            <w:tcW w:w="2409" w:type="dxa"/>
            <w:shd w:val="clear" w:color="auto" w:fill="auto"/>
          </w:tcPr>
          <w:p w14:paraId="15F820DD" w14:textId="77777777" w:rsidR="00DB32F5" w:rsidRPr="00720329" w:rsidRDefault="00DB32F5" w:rsidP="00720329">
            <w:pPr>
              <w:rPr>
                <w:rFonts w:ascii="Calibri" w:eastAsia="Calibri" w:hAnsi="Calibri"/>
                <w:sz w:val="22"/>
                <w:szCs w:val="22"/>
              </w:rPr>
            </w:pPr>
          </w:p>
        </w:tc>
      </w:tr>
      <w:tr w:rsidR="00DB32F5" w14:paraId="5E313767" w14:textId="77777777" w:rsidTr="00720329">
        <w:tc>
          <w:tcPr>
            <w:tcW w:w="5920" w:type="dxa"/>
            <w:shd w:val="clear" w:color="auto" w:fill="auto"/>
          </w:tcPr>
          <w:p w14:paraId="1A17970E" w14:textId="77777777" w:rsidR="00DB32F5" w:rsidRPr="00720329" w:rsidRDefault="00DB32F5" w:rsidP="00720329">
            <w:pPr>
              <w:rPr>
                <w:rFonts w:ascii="Calibri" w:eastAsia="Calibri" w:hAnsi="Calibri"/>
                <w:sz w:val="22"/>
                <w:szCs w:val="22"/>
              </w:rPr>
            </w:pPr>
            <w:r w:rsidRPr="00720329">
              <w:rPr>
                <w:rFonts w:ascii="Calibri" w:eastAsia="Calibri" w:hAnsi="Calibri"/>
                <w:sz w:val="22"/>
                <w:szCs w:val="22"/>
              </w:rPr>
              <w:t>A desire to make a difference to the lives of children</w:t>
            </w:r>
          </w:p>
        </w:tc>
        <w:tc>
          <w:tcPr>
            <w:tcW w:w="1418" w:type="dxa"/>
            <w:shd w:val="clear" w:color="auto" w:fill="auto"/>
          </w:tcPr>
          <w:p w14:paraId="160AA89D" w14:textId="77777777" w:rsidR="00DB32F5" w:rsidRPr="00720329" w:rsidRDefault="00DB32F5" w:rsidP="00720329">
            <w:pPr>
              <w:jc w:val="center"/>
              <w:rPr>
                <w:rFonts w:ascii="Calibri" w:eastAsia="Calibri" w:hAnsi="Calibri"/>
                <w:sz w:val="22"/>
                <w:szCs w:val="22"/>
              </w:rPr>
            </w:pPr>
            <w:r w:rsidRPr="00720329">
              <w:rPr>
                <w:rFonts w:ascii="Calibri" w:eastAsia="Calibri" w:hAnsi="Calibri"/>
                <w:sz w:val="22"/>
                <w:szCs w:val="22"/>
              </w:rPr>
              <w:t>E</w:t>
            </w:r>
          </w:p>
        </w:tc>
        <w:tc>
          <w:tcPr>
            <w:tcW w:w="2409" w:type="dxa"/>
            <w:shd w:val="clear" w:color="auto" w:fill="auto"/>
          </w:tcPr>
          <w:p w14:paraId="31F34F2D" w14:textId="77777777" w:rsidR="00DB32F5" w:rsidRPr="00720329" w:rsidRDefault="00DB32F5" w:rsidP="00720329">
            <w:pPr>
              <w:rPr>
                <w:rFonts w:ascii="Calibri" w:eastAsia="Calibri" w:hAnsi="Calibri"/>
                <w:sz w:val="22"/>
                <w:szCs w:val="22"/>
              </w:rPr>
            </w:pPr>
            <w:r w:rsidRPr="00720329">
              <w:rPr>
                <w:rFonts w:ascii="Calibri" w:eastAsia="Calibri" w:hAnsi="Calibri"/>
                <w:sz w:val="22"/>
                <w:szCs w:val="22"/>
              </w:rPr>
              <w:t>Application form</w:t>
            </w:r>
          </w:p>
        </w:tc>
      </w:tr>
      <w:tr w:rsidR="00DB32F5" w14:paraId="03F4E779" w14:textId="77777777" w:rsidTr="00720329">
        <w:tc>
          <w:tcPr>
            <w:tcW w:w="5920" w:type="dxa"/>
            <w:shd w:val="clear" w:color="auto" w:fill="auto"/>
          </w:tcPr>
          <w:p w14:paraId="21276441" w14:textId="77777777" w:rsidR="00DB32F5" w:rsidRPr="00720329" w:rsidRDefault="00DB32F5" w:rsidP="00720329">
            <w:pPr>
              <w:rPr>
                <w:rFonts w:ascii="Calibri" w:eastAsia="Calibri" w:hAnsi="Calibri"/>
                <w:sz w:val="22"/>
                <w:szCs w:val="22"/>
              </w:rPr>
            </w:pPr>
            <w:r w:rsidRPr="00720329">
              <w:rPr>
                <w:rFonts w:ascii="Calibri" w:eastAsia="Calibri" w:hAnsi="Calibri"/>
                <w:sz w:val="22"/>
                <w:szCs w:val="22"/>
              </w:rPr>
              <w:t>Resilience, energy</w:t>
            </w:r>
            <w:r w:rsidR="00713188">
              <w:rPr>
                <w:rFonts w:ascii="Calibri" w:eastAsia="Calibri" w:hAnsi="Calibri"/>
                <w:sz w:val="22"/>
                <w:szCs w:val="22"/>
              </w:rPr>
              <w:t>,</w:t>
            </w:r>
            <w:r w:rsidRPr="00720329">
              <w:rPr>
                <w:rFonts w:ascii="Calibri" w:eastAsia="Calibri" w:hAnsi="Calibri"/>
                <w:sz w:val="22"/>
                <w:szCs w:val="22"/>
              </w:rPr>
              <w:t xml:space="preserve"> </w:t>
            </w:r>
            <w:proofErr w:type="gramStart"/>
            <w:r w:rsidRPr="00720329">
              <w:rPr>
                <w:rFonts w:ascii="Calibri" w:eastAsia="Calibri" w:hAnsi="Calibri"/>
                <w:sz w:val="22"/>
                <w:szCs w:val="22"/>
              </w:rPr>
              <w:t>enthusiasm</w:t>
            </w:r>
            <w:proofErr w:type="gramEnd"/>
            <w:r w:rsidRPr="00720329">
              <w:rPr>
                <w:rFonts w:ascii="Calibri" w:eastAsia="Calibri" w:hAnsi="Calibri"/>
                <w:sz w:val="22"/>
                <w:szCs w:val="22"/>
              </w:rPr>
              <w:t xml:space="preserve"> and creativity </w:t>
            </w:r>
          </w:p>
        </w:tc>
        <w:tc>
          <w:tcPr>
            <w:tcW w:w="1418" w:type="dxa"/>
            <w:shd w:val="clear" w:color="auto" w:fill="auto"/>
          </w:tcPr>
          <w:p w14:paraId="7F3DD26C" w14:textId="77777777" w:rsidR="00DB32F5" w:rsidRPr="00720329" w:rsidRDefault="00DB32F5" w:rsidP="00720329">
            <w:pPr>
              <w:jc w:val="center"/>
              <w:rPr>
                <w:rFonts w:ascii="Calibri" w:eastAsia="Calibri" w:hAnsi="Calibri"/>
                <w:sz w:val="22"/>
                <w:szCs w:val="22"/>
              </w:rPr>
            </w:pPr>
            <w:r w:rsidRPr="00720329">
              <w:rPr>
                <w:rFonts w:ascii="Calibri" w:eastAsia="Calibri" w:hAnsi="Calibri"/>
                <w:sz w:val="22"/>
                <w:szCs w:val="22"/>
              </w:rPr>
              <w:t>E</w:t>
            </w:r>
          </w:p>
        </w:tc>
        <w:tc>
          <w:tcPr>
            <w:tcW w:w="2409" w:type="dxa"/>
            <w:shd w:val="clear" w:color="auto" w:fill="auto"/>
          </w:tcPr>
          <w:p w14:paraId="01BE7E03" w14:textId="77777777" w:rsidR="00DB32F5" w:rsidRPr="00720329" w:rsidRDefault="00DB32F5" w:rsidP="00720329">
            <w:pPr>
              <w:rPr>
                <w:rFonts w:ascii="Calibri" w:eastAsia="Calibri" w:hAnsi="Calibri"/>
                <w:sz w:val="22"/>
                <w:szCs w:val="22"/>
              </w:rPr>
            </w:pPr>
            <w:r w:rsidRPr="00720329">
              <w:rPr>
                <w:rFonts w:ascii="Calibri" w:eastAsia="Calibri" w:hAnsi="Calibri"/>
                <w:sz w:val="22"/>
                <w:szCs w:val="22"/>
              </w:rPr>
              <w:t>References and interview</w:t>
            </w:r>
          </w:p>
        </w:tc>
      </w:tr>
      <w:tr w:rsidR="00DB32F5" w14:paraId="4705AE3B" w14:textId="77777777" w:rsidTr="00720329">
        <w:tc>
          <w:tcPr>
            <w:tcW w:w="5920" w:type="dxa"/>
            <w:shd w:val="clear" w:color="auto" w:fill="auto"/>
          </w:tcPr>
          <w:p w14:paraId="6560D124" w14:textId="77777777" w:rsidR="00DB32F5" w:rsidRPr="00720329" w:rsidRDefault="00DB32F5" w:rsidP="00720329">
            <w:pPr>
              <w:rPr>
                <w:rFonts w:ascii="Calibri" w:eastAsia="Calibri" w:hAnsi="Calibri"/>
                <w:sz w:val="22"/>
                <w:szCs w:val="22"/>
              </w:rPr>
            </w:pPr>
            <w:r w:rsidRPr="00720329">
              <w:rPr>
                <w:rFonts w:ascii="Calibri" w:eastAsia="Calibri" w:hAnsi="Calibri"/>
                <w:sz w:val="22"/>
                <w:szCs w:val="22"/>
              </w:rPr>
              <w:t>Able to work as part of a team (to include staff governors, parents, other schools wi</w:t>
            </w:r>
            <w:r w:rsidR="00713188">
              <w:rPr>
                <w:rFonts w:ascii="Calibri" w:eastAsia="Calibri" w:hAnsi="Calibri"/>
                <w:sz w:val="22"/>
                <w:szCs w:val="22"/>
              </w:rPr>
              <w:t>th the locality SDBE and Local A</w:t>
            </w:r>
            <w:r w:rsidRPr="00720329">
              <w:rPr>
                <w:rFonts w:ascii="Calibri" w:eastAsia="Calibri" w:hAnsi="Calibri"/>
                <w:sz w:val="22"/>
                <w:szCs w:val="22"/>
              </w:rPr>
              <w:t>uthority)</w:t>
            </w:r>
          </w:p>
        </w:tc>
        <w:tc>
          <w:tcPr>
            <w:tcW w:w="1418" w:type="dxa"/>
            <w:shd w:val="clear" w:color="auto" w:fill="auto"/>
          </w:tcPr>
          <w:p w14:paraId="4E444E26" w14:textId="77777777" w:rsidR="00DB32F5" w:rsidRPr="00720329" w:rsidRDefault="00DB32F5" w:rsidP="00720329">
            <w:pPr>
              <w:jc w:val="center"/>
              <w:rPr>
                <w:rFonts w:ascii="Calibri" w:eastAsia="Calibri" w:hAnsi="Calibri"/>
                <w:sz w:val="22"/>
                <w:szCs w:val="22"/>
              </w:rPr>
            </w:pPr>
            <w:r w:rsidRPr="00720329">
              <w:rPr>
                <w:rFonts w:ascii="Calibri" w:eastAsia="Calibri" w:hAnsi="Calibri"/>
                <w:sz w:val="22"/>
                <w:szCs w:val="22"/>
              </w:rPr>
              <w:t>E</w:t>
            </w:r>
          </w:p>
        </w:tc>
        <w:tc>
          <w:tcPr>
            <w:tcW w:w="2409" w:type="dxa"/>
            <w:shd w:val="clear" w:color="auto" w:fill="auto"/>
          </w:tcPr>
          <w:p w14:paraId="2D76F0EE" w14:textId="77777777" w:rsidR="00DB32F5" w:rsidRPr="00720329" w:rsidRDefault="00DB32F5" w:rsidP="00720329">
            <w:pPr>
              <w:rPr>
                <w:rFonts w:ascii="Calibri" w:eastAsia="Calibri" w:hAnsi="Calibri"/>
                <w:sz w:val="22"/>
                <w:szCs w:val="22"/>
              </w:rPr>
            </w:pPr>
          </w:p>
        </w:tc>
      </w:tr>
      <w:tr w:rsidR="00DB32F5" w14:paraId="36C357C0" w14:textId="77777777" w:rsidTr="00720329">
        <w:tc>
          <w:tcPr>
            <w:tcW w:w="5920" w:type="dxa"/>
            <w:shd w:val="clear" w:color="auto" w:fill="auto"/>
          </w:tcPr>
          <w:p w14:paraId="3FF9EA1F" w14:textId="77777777" w:rsidR="00DB32F5" w:rsidRPr="00720329" w:rsidRDefault="00DB32F5" w:rsidP="00720329">
            <w:pPr>
              <w:rPr>
                <w:rFonts w:ascii="Calibri" w:eastAsia="Calibri" w:hAnsi="Calibri"/>
                <w:sz w:val="22"/>
                <w:szCs w:val="22"/>
              </w:rPr>
            </w:pPr>
            <w:r w:rsidRPr="00720329">
              <w:rPr>
                <w:rFonts w:ascii="Calibri" w:eastAsia="Calibri" w:hAnsi="Calibri"/>
                <w:sz w:val="22"/>
                <w:szCs w:val="22"/>
              </w:rPr>
              <w:t>Able to work under pressure, meet deadlines, work flexibly and calmly and be able to reflect on processes and outcomes</w:t>
            </w:r>
          </w:p>
        </w:tc>
        <w:tc>
          <w:tcPr>
            <w:tcW w:w="1418" w:type="dxa"/>
            <w:shd w:val="clear" w:color="auto" w:fill="auto"/>
          </w:tcPr>
          <w:p w14:paraId="7197752F" w14:textId="77777777" w:rsidR="00DB32F5" w:rsidRPr="00720329" w:rsidRDefault="00DB32F5" w:rsidP="00720329">
            <w:pPr>
              <w:jc w:val="center"/>
              <w:rPr>
                <w:rFonts w:ascii="Calibri" w:eastAsia="Calibri" w:hAnsi="Calibri"/>
                <w:sz w:val="22"/>
                <w:szCs w:val="22"/>
              </w:rPr>
            </w:pPr>
            <w:r w:rsidRPr="00720329">
              <w:rPr>
                <w:rFonts w:ascii="Calibri" w:eastAsia="Calibri" w:hAnsi="Calibri"/>
                <w:sz w:val="22"/>
                <w:szCs w:val="22"/>
              </w:rPr>
              <w:t>E</w:t>
            </w:r>
          </w:p>
        </w:tc>
        <w:tc>
          <w:tcPr>
            <w:tcW w:w="2409" w:type="dxa"/>
            <w:shd w:val="clear" w:color="auto" w:fill="auto"/>
          </w:tcPr>
          <w:p w14:paraId="5A7788AE" w14:textId="77777777" w:rsidR="00DB32F5" w:rsidRPr="00720329" w:rsidRDefault="00DB32F5" w:rsidP="00720329">
            <w:pPr>
              <w:rPr>
                <w:rFonts w:ascii="Calibri" w:eastAsia="Calibri" w:hAnsi="Calibri"/>
                <w:sz w:val="22"/>
                <w:szCs w:val="22"/>
              </w:rPr>
            </w:pPr>
          </w:p>
        </w:tc>
      </w:tr>
      <w:tr w:rsidR="00DB32F5" w14:paraId="3BC62277" w14:textId="77777777" w:rsidTr="00720329">
        <w:tc>
          <w:tcPr>
            <w:tcW w:w="5920" w:type="dxa"/>
            <w:shd w:val="clear" w:color="auto" w:fill="auto"/>
          </w:tcPr>
          <w:p w14:paraId="7F0A20BC" w14:textId="77777777" w:rsidR="00DB32F5" w:rsidRPr="00720329" w:rsidRDefault="00DB32F5" w:rsidP="00720329">
            <w:pPr>
              <w:rPr>
                <w:rFonts w:ascii="Calibri" w:eastAsia="Calibri" w:hAnsi="Calibri"/>
                <w:sz w:val="22"/>
                <w:szCs w:val="22"/>
              </w:rPr>
            </w:pPr>
            <w:r w:rsidRPr="00720329">
              <w:rPr>
                <w:rFonts w:ascii="Calibri" w:eastAsia="Calibri" w:hAnsi="Calibri"/>
                <w:sz w:val="22"/>
                <w:szCs w:val="22"/>
              </w:rPr>
              <w:t>Supportive of the ethos of the school</w:t>
            </w:r>
          </w:p>
        </w:tc>
        <w:tc>
          <w:tcPr>
            <w:tcW w:w="1418" w:type="dxa"/>
            <w:shd w:val="clear" w:color="auto" w:fill="auto"/>
          </w:tcPr>
          <w:p w14:paraId="4296D125" w14:textId="77777777" w:rsidR="00DB32F5" w:rsidRPr="00720329" w:rsidRDefault="00DB32F5" w:rsidP="00720329">
            <w:pPr>
              <w:jc w:val="center"/>
              <w:rPr>
                <w:rFonts w:ascii="Calibri" w:eastAsia="Calibri" w:hAnsi="Calibri"/>
                <w:sz w:val="22"/>
                <w:szCs w:val="22"/>
              </w:rPr>
            </w:pPr>
            <w:r w:rsidRPr="00720329">
              <w:rPr>
                <w:rFonts w:ascii="Calibri" w:eastAsia="Calibri" w:hAnsi="Calibri"/>
                <w:sz w:val="22"/>
                <w:szCs w:val="22"/>
              </w:rPr>
              <w:t>E</w:t>
            </w:r>
          </w:p>
        </w:tc>
        <w:tc>
          <w:tcPr>
            <w:tcW w:w="2409" w:type="dxa"/>
            <w:shd w:val="clear" w:color="auto" w:fill="auto"/>
          </w:tcPr>
          <w:p w14:paraId="2EE2543B" w14:textId="77777777" w:rsidR="00DB32F5" w:rsidRPr="00720329" w:rsidRDefault="00DB32F5" w:rsidP="00720329">
            <w:pPr>
              <w:rPr>
                <w:rFonts w:ascii="Calibri" w:eastAsia="Calibri" w:hAnsi="Calibri"/>
                <w:sz w:val="22"/>
                <w:szCs w:val="22"/>
              </w:rPr>
            </w:pPr>
          </w:p>
        </w:tc>
      </w:tr>
      <w:tr w:rsidR="00DB32F5" w14:paraId="08A1CD3B" w14:textId="77777777" w:rsidTr="00720329">
        <w:tc>
          <w:tcPr>
            <w:tcW w:w="5920" w:type="dxa"/>
            <w:shd w:val="clear" w:color="auto" w:fill="auto"/>
          </w:tcPr>
          <w:p w14:paraId="3B251090" w14:textId="77777777" w:rsidR="00DB32F5" w:rsidRPr="00720329" w:rsidRDefault="00DB32F5" w:rsidP="00720329">
            <w:pPr>
              <w:rPr>
                <w:rFonts w:ascii="Calibri" w:eastAsia="Calibri" w:hAnsi="Calibri"/>
                <w:sz w:val="22"/>
                <w:szCs w:val="22"/>
              </w:rPr>
            </w:pPr>
            <w:r w:rsidRPr="00720329">
              <w:rPr>
                <w:rFonts w:ascii="Calibri" w:eastAsia="Calibri" w:hAnsi="Calibri"/>
                <w:sz w:val="22"/>
                <w:szCs w:val="22"/>
              </w:rPr>
              <w:t xml:space="preserve">Approachable, </w:t>
            </w:r>
            <w:proofErr w:type="gramStart"/>
            <w:r w:rsidRPr="00720329">
              <w:rPr>
                <w:rFonts w:ascii="Calibri" w:eastAsia="Calibri" w:hAnsi="Calibri"/>
                <w:sz w:val="22"/>
                <w:szCs w:val="22"/>
              </w:rPr>
              <w:t>courteous</w:t>
            </w:r>
            <w:proofErr w:type="gramEnd"/>
            <w:r w:rsidRPr="00720329">
              <w:rPr>
                <w:rFonts w:ascii="Calibri" w:eastAsia="Calibri" w:hAnsi="Calibri"/>
                <w:sz w:val="22"/>
                <w:szCs w:val="22"/>
              </w:rPr>
              <w:t xml:space="preserve"> and able to present a positive image of the school to parents, callers and visitors</w:t>
            </w:r>
          </w:p>
        </w:tc>
        <w:tc>
          <w:tcPr>
            <w:tcW w:w="1418" w:type="dxa"/>
            <w:shd w:val="clear" w:color="auto" w:fill="auto"/>
          </w:tcPr>
          <w:p w14:paraId="17F93C48" w14:textId="77777777" w:rsidR="00DB32F5" w:rsidRPr="00720329" w:rsidRDefault="00DB32F5" w:rsidP="00720329">
            <w:pPr>
              <w:jc w:val="center"/>
              <w:rPr>
                <w:rFonts w:ascii="Calibri" w:eastAsia="Calibri" w:hAnsi="Calibri"/>
                <w:sz w:val="22"/>
                <w:szCs w:val="22"/>
              </w:rPr>
            </w:pPr>
            <w:r w:rsidRPr="00720329">
              <w:rPr>
                <w:rFonts w:ascii="Calibri" w:eastAsia="Calibri" w:hAnsi="Calibri"/>
                <w:sz w:val="22"/>
                <w:szCs w:val="22"/>
              </w:rPr>
              <w:t>E</w:t>
            </w:r>
          </w:p>
        </w:tc>
        <w:tc>
          <w:tcPr>
            <w:tcW w:w="2409" w:type="dxa"/>
            <w:shd w:val="clear" w:color="auto" w:fill="auto"/>
          </w:tcPr>
          <w:p w14:paraId="4F8A5313" w14:textId="77777777" w:rsidR="00DB32F5" w:rsidRPr="00720329" w:rsidRDefault="00DB32F5" w:rsidP="00720329">
            <w:pPr>
              <w:rPr>
                <w:rFonts w:ascii="Calibri" w:eastAsia="Calibri" w:hAnsi="Calibri"/>
                <w:sz w:val="22"/>
                <w:szCs w:val="22"/>
              </w:rPr>
            </w:pPr>
          </w:p>
        </w:tc>
      </w:tr>
      <w:tr w:rsidR="00DB32F5" w14:paraId="5EE60631" w14:textId="77777777" w:rsidTr="00720329">
        <w:tc>
          <w:tcPr>
            <w:tcW w:w="5920" w:type="dxa"/>
            <w:shd w:val="clear" w:color="auto" w:fill="auto"/>
          </w:tcPr>
          <w:p w14:paraId="424B154B" w14:textId="77777777" w:rsidR="00DB32F5" w:rsidRPr="00720329" w:rsidRDefault="00DB32F5" w:rsidP="00720329">
            <w:pPr>
              <w:rPr>
                <w:rFonts w:ascii="Calibri" w:eastAsia="Calibri" w:hAnsi="Calibri"/>
                <w:sz w:val="22"/>
                <w:szCs w:val="22"/>
              </w:rPr>
            </w:pPr>
            <w:r w:rsidRPr="00720329">
              <w:rPr>
                <w:rFonts w:ascii="Calibri" w:eastAsia="Calibri" w:hAnsi="Calibri"/>
                <w:sz w:val="22"/>
                <w:szCs w:val="22"/>
              </w:rPr>
              <w:t>Able to relate well to children</w:t>
            </w:r>
          </w:p>
        </w:tc>
        <w:tc>
          <w:tcPr>
            <w:tcW w:w="1418" w:type="dxa"/>
            <w:shd w:val="clear" w:color="auto" w:fill="auto"/>
          </w:tcPr>
          <w:p w14:paraId="557CB550" w14:textId="77777777" w:rsidR="00DB32F5" w:rsidRPr="00720329" w:rsidRDefault="00DB32F5" w:rsidP="00720329">
            <w:pPr>
              <w:jc w:val="center"/>
              <w:rPr>
                <w:rFonts w:ascii="Calibri" w:eastAsia="Calibri" w:hAnsi="Calibri"/>
                <w:sz w:val="22"/>
                <w:szCs w:val="22"/>
              </w:rPr>
            </w:pPr>
            <w:r w:rsidRPr="00720329">
              <w:rPr>
                <w:rFonts w:ascii="Calibri" w:eastAsia="Calibri" w:hAnsi="Calibri"/>
                <w:sz w:val="22"/>
                <w:szCs w:val="22"/>
              </w:rPr>
              <w:t>E</w:t>
            </w:r>
          </w:p>
        </w:tc>
        <w:tc>
          <w:tcPr>
            <w:tcW w:w="2409" w:type="dxa"/>
            <w:shd w:val="clear" w:color="auto" w:fill="auto"/>
          </w:tcPr>
          <w:p w14:paraId="2C449A73" w14:textId="77777777" w:rsidR="00DB32F5" w:rsidRPr="00720329" w:rsidRDefault="00DB32F5" w:rsidP="00720329">
            <w:pPr>
              <w:rPr>
                <w:rFonts w:ascii="Calibri" w:eastAsia="Calibri" w:hAnsi="Calibri"/>
                <w:sz w:val="22"/>
                <w:szCs w:val="22"/>
              </w:rPr>
            </w:pPr>
          </w:p>
        </w:tc>
      </w:tr>
    </w:tbl>
    <w:p w14:paraId="39886C87" w14:textId="77777777" w:rsidR="00DB32F5" w:rsidRPr="00063D69" w:rsidRDefault="00DB32F5" w:rsidP="00FA544F">
      <w:pPr>
        <w:rPr>
          <w:rFonts w:ascii="Arial" w:eastAsia="Calibri" w:hAnsi="Arial" w:cs="Arial"/>
          <w:sz w:val="22"/>
          <w:szCs w:val="22"/>
          <w:lang w:eastAsia="en-US"/>
        </w:rPr>
      </w:pPr>
    </w:p>
    <w:sectPr w:rsidR="00DB32F5" w:rsidRPr="00063D69" w:rsidSect="00AC2543">
      <w:headerReference w:type="default" r:id="rId11"/>
      <w:footerReference w:type="default" r:id="rId1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C2BD0A2" w14:textId="77777777" w:rsidR="00180E46" w:rsidRDefault="00180E46">
      <w:r>
        <w:separator/>
      </w:r>
    </w:p>
  </w:endnote>
  <w:endnote w:type="continuationSeparator" w:id="0">
    <w:p w14:paraId="3137C987" w14:textId="77777777" w:rsidR="00180E46" w:rsidRDefault="00180E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8761FF" w14:textId="77777777" w:rsidR="00B91F85" w:rsidRPr="00315913" w:rsidRDefault="00B91F85" w:rsidP="00AC2543">
    <w:pPr>
      <w:pStyle w:val="Footer"/>
      <w:tabs>
        <w:tab w:val="clear" w:pos="9026"/>
      </w:tabs>
      <w:jc w:val="center"/>
      <w:rPr>
        <w:rFonts w:ascii="Verdana" w:hAnsi="Verdana"/>
      </w:rPr>
    </w:pPr>
    <w:r w:rsidRPr="0090180F">
      <w:rPr>
        <w:noProof/>
      </w:rPr>
      <w:t xml:space="preserve"> </w:t>
    </w:r>
    <w:r>
      <w:rPr>
        <w:rFonts w:ascii="Verdana" w:hAnsi="Verdana"/>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C011CAE" w14:textId="77777777" w:rsidR="00180E46" w:rsidRDefault="00180E46">
      <w:r>
        <w:separator/>
      </w:r>
    </w:p>
  </w:footnote>
  <w:footnote w:type="continuationSeparator" w:id="0">
    <w:p w14:paraId="1105E3BE" w14:textId="77777777" w:rsidR="00180E46" w:rsidRDefault="00180E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3534A0" w14:textId="7E28180D" w:rsidR="00B91F85" w:rsidRPr="00245BA5" w:rsidRDefault="00EE7EA7" w:rsidP="00AC2543">
    <w:pPr>
      <w:pStyle w:val="Header"/>
      <w:jc w:val="right"/>
      <w:rPr>
        <w:sz w:val="20"/>
        <w:szCs w:val="20"/>
      </w:rPr>
    </w:pPr>
    <w:r>
      <w:rPr>
        <w:rFonts w:ascii="Verdana" w:hAnsi="Verdana"/>
        <w:i/>
        <w:noProof/>
        <w:szCs w:val="28"/>
      </w:rPr>
      <mc:AlternateContent>
        <mc:Choice Requires="wps">
          <w:drawing>
            <wp:anchor distT="0" distB="0" distL="114300" distR="114300" simplePos="0" relativeHeight="251659264" behindDoc="0" locked="0" layoutInCell="0" allowOverlap="1" wp14:anchorId="632FA54E" wp14:editId="19759B90">
              <wp:simplePos x="0" y="0"/>
              <wp:positionH relativeFrom="page">
                <wp:posOffset>0</wp:posOffset>
              </wp:positionH>
              <wp:positionV relativeFrom="page">
                <wp:posOffset>190500</wp:posOffset>
              </wp:positionV>
              <wp:extent cx="7560310" cy="273050"/>
              <wp:effectExtent l="0" t="0" r="0" b="12700"/>
              <wp:wrapNone/>
              <wp:docPr id="2" name="MSIPCM730745a0be80a72477cc8595" descr="{&quot;HashCode&quot;:1987674191,&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3051C82" w14:textId="763FBBCE" w:rsidR="00EE7EA7" w:rsidRPr="00EE7EA7" w:rsidRDefault="00EE7EA7" w:rsidP="00EE7EA7">
                          <w:pPr>
                            <w:rPr>
                              <w:rFonts w:ascii="Calibri" w:hAnsi="Calibri" w:cs="Calibri"/>
                              <w:color w:val="000000"/>
                              <w:sz w:val="20"/>
                            </w:rPr>
                          </w:pPr>
                          <w:r w:rsidRPr="00EE7EA7">
                            <w:rPr>
                              <w:rFonts w:ascii="Calibri" w:hAnsi="Calibri" w:cs="Calibri"/>
                              <w:color w:val="000000"/>
                              <w:sz w:val="20"/>
                            </w:rPr>
                            <w:t>Official</w:t>
                          </w:r>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w:pict>
            <v:shapetype w14:anchorId="632FA54E" id="_x0000_t202" coordsize="21600,21600" o:spt="202" path="m,l,21600r21600,l21600,xe">
              <v:stroke joinstyle="miter"/>
              <v:path gradientshapeok="t" o:connecttype="rect"/>
            </v:shapetype>
            <v:shape id="MSIPCM730745a0be80a72477cc8595" o:spid="_x0000_s1026" type="#_x0000_t202" alt="{&quot;HashCode&quot;:1987674191,&quot;Height&quot;:841.0,&quot;Width&quot;:595.0,&quot;Placement&quot;:&quot;Header&quot;,&quot;Index&quot;:&quot;Primary&quot;,&quot;Section&quot;:1,&quot;Top&quot;:0.0,&quot;Left&quot;:0.0}" style="position:absolute;left:0;text-align:left;margin-left:0;margin-top:15pt;width:595.3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" o:allowincell="f" filled="f" stroked="f" strokeweight=".5pt">
              <v:fill o:detectmouseclick="t"/>
              <v:textbox inset="20pt,0,,0">
                <w:txbxContent>
                  <w:p w14:paraId="63051C82" w14:textId="763FBBCE" w:rsidR="00EE7EA7" w:rsidRPr="00EE7EA7" w:rsidRDefault="00EE7EA7" w:rsidP="00EE7EA7">
                    <w:pPr>
                      <w:rPr>
                        <w:rFonts w:ascii="Calibri" w:hAnsi="Calibri" w:cs="Calibri"/>
                        <w:color w:val="000000"/>
                        <w:sz w:val="20"/>
                      </w:rPr>
                    </w:pPr>
                    <w:r w:rsidRPr="00EE7EA7">
                      <w:rPr>
                        <w:rFonts w:ascii="Calibri" w:hAnsi="Calibri" w:cs="Calibri"/>
                        <w:color w:val="000000"/>
                        <w:sz w:val="20"/>
                      </w:rPr>
                      <w:t>Official</w:t>
                    </w:r>
                  </w:p>
                </w:txbxContent>
              </v:textbox>
              <w10:wrap anchorx="page" anchory="page"/>
            </v:shape>
          </w:pict>
        </mc:Fallback>
      </mc:AlternateContent>
    </w:r>
    <w:r w:rsidR="00B91F85">
      <w:rPr>
        <w:rFonts w:ascii="Verdana" w:hAnsi="Verdana"/>
        <w:i/>
        <w:szCs w:val="28"/>
      </w:rPr>
      <w:tab/>
    </w:r>
    <w:r w:rsidR="00B91F85">
      <w:rPr>
        <w:rFonts w:ascii="Verdana" w:hAnsi="Verdana"/>
        <w:i/>
        <w:szCs w:val="28"/>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61C11"/>
    <w:multiLevelType w:val="hybridMultilevel"/>
    <w:tmpl w:val="81983B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AF67D7"/>
    <w:multiLevelType w:val="hybridMultilevel"/>
    <w:tmpl w:val="D138E9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F00A5A"/>
    <w:multiLevelType w:val="hybridMultilevel"/>
    <w:tmpl w:val="7FF434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CC1C4C"/>
    <w:multiLevelType w:val="hybridMultilevel"/>
    <w:tmpl w:val="2456786C"/>
    <w:lvl w:ilvl="0" w:tplc="08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160A2D6A"/>
    <w:multiLevelType w:val="hybridMultilevel"/>
    <w:tmpl w:val="8362C0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872818"/>
    <w:multiLevelType w:val="hybridMultilevel"/>
    <w:tmpl w:val="37947202"/>
    <w:lvl w:ilvl="0" w:tplc="08090001">
      <w:start w:val="1"/>
      <w:numFmt w:val="bullet"/>
      <w:lvlText w:val=""/>
      <w:lvlJc w:val="left"/>
      <w:pPr>
        <w:ind w:left="776" w:hanging="360"/>
      </w:pPr>
      <w:rPr>
        <w:rFonts w:ascii="Symbol" w:hAnsi="Symbol" w:hint="default"/>
      </w:rPr>
    </w:lvl>
    <w:lvl w:ilvl="1" w:tplc="08090003" w:tentative="1">
      <w:start w:val="1"/>
      <w:numFmt w:val="bullet"/>
      <w:lvlText w:val="o"/>
      <w:lvlJc w:val="left"/>
      <w:pPr>
        <w:ind w:left="1496" w:hanging="360"/>
      </w:pPr>
      <w:rPr>
        <w:rFonts w:ascii="Courier New" w:hAnsi="Courier New" w:cs="Courier New" w:hint="default"/>
      </w:rPr>
    </w:lvl>
    <w:lvl w:ilvl="2" w:tplc="08090005" w:tentative="1">
      <w:start w:val="1"/>
      <w:numFmt w:val="bullet"/>
      <w:lvlText w:val=""/>
      <w:lvlJc w:val="left"/>
      <w:pPr>
        <w:ind w:left="2216" w:hanging="360"/>
      </w:pPr>
      <w:rPr>
        <w:rFonts w:ascii="Wingdings" w:hAnsi="Wingdings" w:hint="default"/>
      </w:rPr>
    </w:lvl>
    <w:lvl w:ilvl="3" w:tplc="08090001">
      <w:start w:val="1"/>
      <w:numFmt w:val="bullet"/>
      <w:lvlText w:val=""/>
      <w:lvlJc w:val="left"/>
      <w:pPr>
        <w:ind w:left="2936" w:hanging="360"/>
      </w:pPr>
      <w:rPr>
        <w:rFonts w:ascii="Symbol" w:hAnsi="Symbol" w:hint="default"/>
      </w:rPr>
    </w:lvl>
    <w:lvl w:ilvl="4" w:tplc="08090003" w:tentative="1">
      <w:start w:val="1"/>
      <w:numFmt w:val="bullet"/>
      <w:lvlText w:val="o"/>
      <w:lvlJc w:val="left"/>
      <w:pPr>
        <w:ind w:left="3656" w:hanging="360"/>
      </w:pPr>
      <w:rPr>
        <w:rFonts w:ascii="Courier New" w:hAnsi="Courier New" w:cs="Courier New" w:hint="default"/>
      </w:rPr>
    </w:lvl>
    <w:lvl w:ilvl="5" w:tplc="08090005" w:tentative="1">
      <w:start w:val="1"/>
      <w:numFmt w:val="bullet"/>
      <w:lvlText w:val=""/>
      <w:lvlJc w:val="left"/>
      <w:pPr>
        <w:ind w:left="4376" w:hanging="360"/>
      </w:pPr>
      <w:rPr>
        <w:rFonts w:ascii="Wingdings" w:hAnsi="Wingdings" w:hint="default"/>
      </w:rPr>
    </w:lvl>
    <w:lvl w:ilvl="6" w:tplc="08090001" w:tentative="1">
      <w:start w:val="1"/>
      <w:numFmt w:val="bullet"/>
      <w:lvlText w:val=""/>
      <w:lvlJc w:val="left"/>
      <w:pPr>
        <w:ind w:left="5096" w:hanging="360"/>
      </w:pPr>
      <w:rPr>
        <w:rFonts w:ascii="Symbol" w:hAnsi="Symbol" w:hint="default"/>
      </w:rPr>
    </w:lvl>
    <w:lvl w:ilvl="7" w:tplc="08090003" w:tentative="1">
      <w:start w:val="1"/>
      <w:numFmt w:val="bullet"/>
      <w:lvlText w:val="o"/>
      <w:lvlJc w:val="left"/>
      <w:pPr>
        <w:ind w:left="5816" w:hanging="360"/>
      </w:pPr>
      <w:rPr>
        <w:rFonts w:ascii="Courier New" w:hAnsi="Courier New" w:cs="Courier New" w:hint="default"/>
      </w:rPr>
    </w:lvl>
    <w:lvl w:ilvl="8" w:tplc="08090005" w:tentative="1">
      <w:start w:val="1"/>
      <w:numFmt w:val="bullet"/>
      <w:lvlText w:val=""/>
      <w:lvlJc w:val="left"/>
      <w:pPr>
        <w:ind w:left="6536" w:hanging="360"/>
      </w:pPr>
      <w:rPr>
        <w:rFonts w:ascii="Wingdings" w:hAnsi="Wingdings" w:hint="default"/>
      </w:rPr>
    </w:lvl>
  </w:abstractNum>
  <w:abstractNum w:abstractNumId="6" w15:restartNumberingAfterBreak="0">
    <w:nsid w:val="2CAE4D4A"/>
    <w:multiLevelType w:val="hybridMultilevel"/>
    <w:tmpl w:val="A5AE829A"/>
    <w:lvl w:ilvl="0" w:tplc="2BA6026C">
      <w:start w:val="1"/>
      <w:numFmt w:val="bullet"/>
      <w:lvlText w:val=""/>
      <w:lvlJc w:val="left"/>
      <w:pPr>
        <w:tabs>
          <w:tab w:val="num" w:pos="357"/>
        </w:tabs>
        <w:ind w:left="357" w:hanging="357"/>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1C75F79"/>
    <w:multiLevelType w:val="hybridMultilevel"/>
    <w:tmpl w:val="C8E24376"/>
    <w:lvl w:ilvl="0" w:tplc="FDD20384">
      <w:start w:val="1"/>
      <w:numFmt w:val="bullet"/>
      <w:lvlText w:val=""/>
      <w:lvlJc w:val="left"/>
      <w:pPr>
        <w:tabs>
          <w:tab w:val="num" w:pos="681"/>
        </w:tabs>
        <w:ind w:left="681" w:hanging="397"/>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7AA28AB"/>
    <w:multiLevelType w:val="hybridMultilevel"/>
    <w:tmpl w:val="BEF2F35E"/>
    <w:lvl w:ilvl="0" w:tplc="08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38025654"/>
    <w:multiLevelType w:val="hybridMultilevel"/>
    <w:tmpl w:val="44A24D9A"/>
    <w:lvl w:ilvl="0" w:tplc="08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3DA34B85"/>
    <w:multiLevelType w:val="hybridMultilevel"/>
    <w:tmpl w:val="55889E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A9A280E"/>
    <w:multiLevelType w:val="hybridMultilevel"/>
    <w:tmpl w:val="D92A9A16"/>
    <w:lvl w:ilvl="0" w:tplc="2BA6026C">
      <w:start w:val="1"/>
      <w:numFmt w:val="bullet"/>
      <w:lvlText w:val=""/>
      <w:lvlJc w:val="left"/>
      <w:pPr>
        <w:tabs>
          <w:tab w:val="num" w:pos="417"/>
        </w:tabs>
        <w:ind w:left="417" w:hanging="357"/>
      </w:pPr>
      <w:rPr>
        <w:rFonts w:ascii="Symbol" w:hAnsi="Symbol" w:hint="default"/>
        <w:color w:val="auto"/>
      </w:rPr>
    </w:lvl>
    <w:lvl w:ilvl="1" w:tplc="04090003">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12" w15:restartNumberingAfterBreak="0">
    <w:nsid w:val="4D5B2D0C"/>
    <w:multiLevelType w:val="hybridMultilevel"/>
    <w:tmpl w:val="C97E5E86"/>
    <w:lvl w:ilvl="0" w:tplc="08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50231378"/>
    <w:multiLevelType w:val="hybridMultilevel"/>
    <w:tmpl w:val="303489A8"/>
    <w:lvl w:ilvl="0" w:tplc="2BA6026C">
      <w:start w:val="1"/>
      <w:numFmt w:val="bullet"/>
      <w:lvlText w:val=""/>
      <w:lvlJc w:val="left"/>
      <w:pPr>
        <w:tabs>
          <w:tab w:val="num" w:pos="357"/>
        </w:tabs>
        <w:ind w:left="357" w:hanging="357"/>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067456F"/>
    <w:multiLevelType w:val="hybridMultilevel"/>
    <w:tmpl w:val="64F6C1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6C50A5D"/>
    <w:multiLevelType w:val="hybridMultilevel"/>
    <w:tmpl w:val="630AE4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AFB0916"/>
    <w:multiLevelType w:val="hybridMultilevel"/>
    <w:tmpl w:val="4D88CAC0"/>
    <w:lvl w:ilvl="0" w:tplc="08090001">
      <w:start w:val="1"/>
      <w:numFmt w:val="bullet"/>
      <w:lvlText w:val=""/>
      <w:lvlJc w:val="left"/>
      <w:pPr>
        <w:ind w:left="380" w:hanging="360"/>
      </w:pPr>
      <w:rPr>
        <w:rFonts w:ascii="Symbol" w:hAnsi="Symbol" w:hint="default"/>
      </w:rPr>
    </w:lvl>
    <w:lvl w:ilvl="1" w:tplc="08090003" w:tentative="1">
      <w:start w:val="1"/>
      <w:numFmt w:val="bullet"/>
      <w:lvlText w:val="o"/>
      <w:lvlJc w:val="left"/>
      <w:pPr>
        <w:ind w:left="1100" w:hanging="360"/>
      </w:pPr>
      <w:rPr>
        <w:rFonts w:ascii="Courier New" w:hAnsi="Courier New" w:cs="Courier New" w:hint="default"/>
      </w:rPr>
    </w:lvl>
    <w:lvl w:ilvl="2" w:tplc="08090005" w:tentative="1">
      <w:start w:val="1"/>
      <w:numFmt w:val="bullet"/>
      <w:lvlText w:val=""/>
      <w:lvlJc w:val="left"/>
      <w:pPr>
        <w:ind w:left="1820" w:hanging="360"/>
      </w:pPr>
      <w:rPr>
        <w:rFonts w:ascii="Wingdings" w:hAnsi="Wingdings" w:hint="default"/>
      </w:rPr>
    </w:lvl>
    <w:lvl w:ilvl="3" w:tplc="08090001" w:tentative="1">
      <w:start w:val="1"/>
      <w:numFmt w:val="bullet"/>
      <w:lvlText w:val=""/>
      <w:lvlJc w:val="left"/>
      <w:pPr>
        <w:ind w:left="2540" w:hanging="360"/>
      </w:pPr>
      <w:rPr>
        <w:rFonts w:ascii="Symbol" w:hAnsi="Symbol" w:hint="default"/>
      </w:rPr>
    </w:lvl>
    <w:lvl w:ilvl="4" w:tplc="08090003" w:tentative="1">
      <w:start w:val="1"/>
      <w:numFmt w:val="bullet"/>
      <w:lvlText w:val="o"/>
      <w:lvlJc w:val="left"/>
      <w:pPr>
        <w:ind w:left="3260" w:hanging="360"/>
      </w:pPr>
      <w:rPr>
        <w:rFonts w:ascii="Courier New" w:hAnsi="Courier New" w:cs="Courier New" w:hint="default"/>
      </w:rPr>
    </w:lvl>
    <w:lvl w:ilvl="5" w:tplc="08090005" w:tentative="1">
      <w:start w:val="1"/>
      <w:numFmt w:val="bullet"/>
      <w:lvlText w:val=""/>
      <w:lvlJc w:val="left"/>
      <w:pPr>
        <w:ind w:left="3980" w:hanging="360"/>
      </w:pPr>
      <w:rPr>
        <w:rFonts w:ascii="Wingdings" w:hAnsi="Wingdings" w:hint="default"/>
      </w:rPr>
    </w:lvl>
    <w:lvl w:ilvl="6" w:tplc="08090001" w:tentative="1">
      <w:start w:val="1"/>
      <w:numFmt w:val="bullet"/>
      <w:lvlText w:val=""/>
      <w:lvlJc w:val="left"/>
      <w:pPr>
        <w:ind w:left="4700" w:hanging="360"/>
      </w:pPr>
      <w:rPr>
        <w:rFonts w:ascii="Symbol" w:hAnsi="Symbol" w:hint="default"/>
      </w:rPr>
    </w:lvl>
    <w:lvl w:ilvl="7" w:tplc="08090003" w:tentative="1">
      <w:start w:val="1"/>
      <w:numFmt w:val="bullet"/>
      <w:lvlText w:val="o"/>
      <w:lvlJc w:val="left"/>
      <w:pPr>
        <w:ind w:left="5420" w:hanging="360"/>
      </w:pPr>
      <w:rPr>
        <w:rFonts w:ascii="Courier New" w:hAnsi="Courier New" w:cs="Courier New" w:hint="default"/>
      </w:rPr>
    </w:lvl>
    <w:lvl w:ilvl="8" w:tplc="08090005" w:tentative="1">
      <w:start w:val="1"/>
      <w:numFmt w:val="bullet"/>
      <w:lvlText w:val=""/>
      <w:lvlJc w:val="left"/>
      <w:pPr>
        <w:ind w:left="6140" w:hanging="360"/>
      </w:pPr>
      <w:rPr>
        <w:rFonts w:ascii="Wingdings" w:hAnsi="Wingdings" w:hint="default"/>
      </w:rPr>
    </w:lvl>
  </w:abstractNum>
  <w:abstractNum w:abstractNumId="17" w15:restartNumberingAfterBreak="0">
    <w:nsid w:val="68444681"/>
    <w:multiLevelType w:val="hybridMultilevel"/>
    <w:tmpl w:val="3934F2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7E55A49"/>
    <w:multiLevelType w:val="hybridMultilevel"/>
    <w:tmpl w:val="29DADD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13"/>
  </w:num>
  <w:num w:numId="3">
    <w:abstractNumId w:val="6"/>
  </w:num>
  <w:num w:numId="4">
    <w:abstractNumId w:val="17"/>
  </w:num>
  <w:num w:numId="5">
    <w:abstractNumId w:val="12"/>
  </w:num>
  <w:num w:numId="6">
    <w:abstractNumId w:val="5"/>
  </w:num>
  <w:num w:numId="7">
    <w:abstractNumId w:val="0"/>
  </w:num>
  <w:num w:numId="8">
    <w:abstractNumId w:val="2"/>
  </w:num>
  <w:num w:numId="9">
    <w:abstractNumId w:val="3"/>
  </w:num>
  <w:num w:numId="10">
    <w:abstractNumId w:val="1"/>
  </w:num>
  <w:num w:numId="11">
    <w:abstractNumId w:val="8"/>
  </w:num>
  <w:num w:numId="12">
    <w:abstractNumId w:val="16"/>
  </w:num>
  <w:num w:numId="13">
    <w:abstractNumId w:val="18"/>
  </w:num>
  <w:num w:numId="14">
    <w:abstractNumId w:val="9"/>
  </w:num>
  <w:num w:numId="15">
    <w:abstractNumId w:val="15"/>
  </w:num>
  <w:num w:numId="16">
    <w:abstractNumId w:val="10"/>
  </w:num>
  <w:num w:numId="17">
    <w:abstractNumId w:val="14"/>
  </w:num>
  <w:num w:numId="18">
    <w:abstractNumId w:val="4"/>
  </w:num>
  <w:num w:numId="19">
    <w:abstractNumId w:val="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92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4CDE"/>
    <w:rsid w:val="000010F7"/>
    <w:rsid w:val="000140DF"/>
    <w:rsid w:val="00044C7A"/>
    <w:rsid w:val="00063D69"/>
    <w:rsid w:val="000A6F13"/>
    <w:rsid w:val="000E70BE"/>
    <w:rsid w:val="000E7F1A"/>
    <w:rsid w:val="00110DD7"/>
    <w:rsid w:val="00114697"/>
    <w:rsid w:val="001210BA"/>
    <w:rsid w:val="001407C8"/>
    <w:rsid w:val="00151A8A"/>
    <w:rsid w:val="0015580E"/>
    <w:rsid w:val="00155FB5"/>
    <w:rsid w:val="0016521C"/>
    <w:rsid w:val="0017758A"/>
    <w:rsid w:val="00180E46"/>
    <w:rsid w:val="00192EEA"/>
    <w:rsid w:val="001A6011"/>
    <w:rsid w:val="001C0551"/>
    <w:rsid w:val="001C6AE7"/>
    <w:rsid w:val="001D049A"/>
    <w:rsid w:val="001D1783"/>
    <w:rsid w:val="001F5515"/>
    <w:rsid w:val="0021167D"/>
    <w:rsid w:val="00215FC3"/>
    <w:rsid w:val="00264CA7"/>
    <w:rsid w:val="00287B7E"/>
    <w:rsid w:val="00296F22"/>
    <w:rsid w:val="002B18E8"/>
    <w:rsid w:val="002F550A"/>
    <w:rsid w:val="002F584A"/>
    <w:rsid w:val="00310C31"/>
    <w:rsid w:val="00324581"/>
    <w:rsid w:val="0033561B"/>
    <w:rsid w:val="00363947"/>
    <w:rsid w:val="00374FB8"/>
    <w:rsid w:val="003776CD"/>
    <w:rsid w:val="003A7F98"/>
    <w:rsid w:val="003B32CE"/>
    <w:rsid w:val="003B4816"/>
    <w:rsid w:val="003C0979"/>
    <w:rsid w:val="00431736"/>
    <w:rsid w:val="00437D3B"/>
    <w:rsid w:val="004614B3"/>
    <w:rsid w:val="004804BE"/>
    <w:rsid w:val="00492C94"/>
    <w:rsid w:val="00496207"/>
    <w:rsid w:val="004C3F08"/>
    <w:rsid w:val="004C5A8C"/>
    <w:rsid w:val="004E06FE"/>
    <w:rsid w:val="004E5D7A"/>
    <w:rsid w:val="00523268"/>
    <w:rsid w:val="00562ADA"/>
    <w:rsid w:val="0056483F"/>
    <w:rsid w:val="00574332"/>
    <w:rsid w:val="005803C4"/>
    <w:rsid w:val="00582F7F"/>
    <w:rsid w:val="005C19DC"/>
    <w:rsid w:val="005C77CE"/>
    <w:rsid w:val="005F6721"/>
    <w:rsid w:val="00610DDE"/>
    <w:rsid w:val="00625CF6"/>
    <w:rsid w:val="00646C84"/>
    <w:rsid w:val="00650CB9"/>
    <w:rsid w:val="00651053"/>
    <w:rsid w:val="00671886"/>
    <w:rsid w:val="00685FC3"/>
    <w:rsid w:val="00691010"/>
    <w:rsid w:val="00694819"/>
    <w:rsid w:val="006977B0"/>
    <w:rsid w:val="006F4A1C"/>
    <w:rsid w:val="00713188"/>
    <w:rsid w:val="00717235"/>
    <w:rsid w:val="00720329"/>
    <w:rsid w:val="00722C35"/>
    <w:rsid w:val="00760D7C"/>
    <w:rsid w:val="00763497"/>
    <w:rsid w:val="00772A52"/>
    <w:rsid w:val="00773CE1"/>
    <w:rsid w:val="00781A98"/>
    <w:rsid w:val="00787CDB"/>
    <w:rsid w:val="00795060"/>
    <w:rsid w:val="00795ED9"/>
    <w:rsid w:val="007978AC"/>
    <w:rsid w:val="007A3CED"/>
    <w:rsid w:val="007B2BA6"/>
    <w:rsid w:val="007B5990"/>
    <w:rsid w:val="007C09E0"/>
    <w:rsid w:val="007C210F"/>
    <w:rsid w:val="007C7D5E"/>
    <w:rsid w:val="007D3FA4"/>
    <w:rsid w:val="007F2C52"/>
    <w:rsid w:val="00840010"/>
    <w:rsid w:val="008A7900"/>
    <w:rsid w:val="008B6116"/>
    <w:rsid w:val="008B7955"/>
    <w:rsid w:val="008C0C5B"/>
    <w:rsid w:val="008D089C"/>
    <w:rsid w:val="008D4CEA"/>
    <w:rsid w:val="008E7C58"/>
    <w:rsid w:val="00902C52"/>
    <w:rsid w:val="00941DE0"/>
    <w:rsid w:val="009568F7"/>
    <w:rsid w:val="00963380"/>
    <w:rsid w:val="00972BD3"/>
    <w:rsid w:val="0098202D"/>
    <w:rsid w:val="00992795"/>
    <w:rsid w:val="009A4CDE"/>
    <w:rsid w:val="009B6818"/>
    <w:rsid w:val="009C20CC"/>
    <w:rsid w:val="009C335F"/>
    <w:rsid w:val="009C7ED8"/>
    <w:rsid w:val="009E1F12"/>
    <w:rsid w:val="00A467C9"/>
    <w:rsid w:val="00A502F5"/>
    <w:rsid w:val="00A573FC"/>
    <w:rsid w:val="00A635DB"/>
    <w:rsid w:val="00A707FC"/>
    <w:rsid w:val="00A81757"/>
    <w:rsid w:val="00AA41EF"/>
    <w:rsid w:val="00AA6594"/>
    <w:rsid w:val="00AC2543"/>
    <w:rsid w:val="00AD6A29"/>
    <w:rsid w:val="00B45A56"/>
    <w:rsid w:val="00B45D49"/>
    <w:rsid w:val="00B54EBB"/>
    <w:rsid w:val="00B62265"/>
    <w:rsid w:val="00B8502D"/>
    <w:rsid w:val="00B91F85"/>
    <w:rsid w:val="00BA77D2"/>
    <w:rsid w:val="00BC3569"/>
    <w:rsid w:val="00BD1591"/>
    <w:rsid w:val="00BD54E0"/>
    <w:rsid w:val="00BE3186"/>
    <w:rsid w:val="00BF4A53"/>
    <w:rsid w:val="00C11246"/>
    <w:rsid w:val="00C20224"/>
    <w:rsid w:val="00C512A4"/>
    <w:rsid w:val="00C56954"/>
    <w:rsid w:val="00C65B2E"/>
    <w:rsid w:val="00C65F8F"/>
    <w:rsid w:val="00CA60AE"/>
    <w:rsid w:val="00CB25EF"/>
    <w:rsid w:val="00CC656E"/>
    <w:rsid w:val="00CE5998"/>
    <w:rsid w:val="00D202A4"/>
    <w:rsid w:val="00D37748"/>
    <w:rsid w:val="00D579D1"/>
    <w:rsid w:val="00D646F9"/>
    <w:rsid w:val="00DB00FC"/>
    <w:rsid w:val="00DB32F5"/>
    <w:rsid w:val="00DE1C5F"/>
    <w:rsid w:val="00DE44AE"/>
    <w:rsid w:val="00DF6E49"/>
    <w:rsid w:val="00E152E5"/>
    <w:rsid w:val="00E312C6"/>
    <w:rsid w:val="00E34476"/>
    <w:rsid w:val="00E35264"/>
    <w:rsid w:val="00E545A3"/>
    <w:rsid w:val="00E57C5E"/>
    <w:rsid w:val="00E74047"/>
    <w:rsid w:val="00ED1DDD"/>
    <w:rsid w:val="00EE5F01"/>
    <w:rsid w:val="00EE7EA7"/>
    <w:rsid w:val="00F11191"/>
    <w:rsid w:val="00F22805"/>
    <w:rsid w:val="00F55A28"/>
    <w:rsid w:val="00F92E85"/>
    <w:rsid w:val="00FA544F"/>
    <w:rsid w:val="00FC38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o:shapelayout v:ext="edit">
      <o:idmap v:ext="edit" data="1"/>
    </o:shapelayout>
  </w:shapeDefaults>
  <w:decimalSymbol w:val="."/>
  <w:listSeparator w:val=","/>
  <w14:docId w14:val="57D5E99C"/>
  <w15:chartTrackingRefBased/>
  <w15:docId w15:val="{B77E39A6-585C-451E-9AC2-66BB4ECB42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9A4CDE"/>
    <w:pPr>
      <w:tabs>
        <w:tab w:val="center" w:pos="4513"/>
        <w:tab w:val="right" w:pos="9026"/>
      </w:tabs>
    </w:pPr>
  </w:style>
  <w:style w:type="character" w:customStyle="1" w:styleId="HeaderChar">
    <w:name w:val="Header Char"/>
    <w:link w:val="Header"/>
    <w:rsid w:val="009A4CDE"/>
    <w:rPr>
      <w:sz w:val="24"/>
      <w:szCs w:val="24"/>
    </w:rPr>
  </w:style>
  <w:style w:type="paragraph" w:styleId="Footer">
    <w:name w:val="footer"/>
    <w:basedOn w:val="Normal"/>
    <w:link w:val="FooterChar"/>
    <w:rsid w:val="009A4CDE"/>
    <w:pPr>
      <w:tabs>
        <w:tab w:val="center" w:pos="4513"/>
        <w:tab w:val="right" w:pos="9026"/>
      </w:tabs>
    </w:pPr>
  </w:style>
  <w:style w:type="character" w:customStyle="1" w:styleId="FooterChar">
    <w:name w:val="Footer Char"/>
    <w:link w:val="Footer"/>
    <w:rsid w:val="009A4CDE"/>
    <w:rPr>
      <w:sz w:val="24"/>
      <w:szCs w:val="24"/>
    </w:rPr>
  </w:style>
  <w:style w:type="paragraph" w:styleId="ListParagraph">
    <w:name w:val="List Paragraph"/>
    <w:basedOn w:val="Normal"/>
    <w:uiPriority w:val="34"/>
    <w:qFormat/>
    <w:rsid w:val="00A635DB"/>
    <w:pPr>
      <w:ind w:left="720"/>
      <w:contextualSpacing/>
    </w:pPr>
  </w:style>
  <w:style w:type="paragraph" w:customStyle="1" w:styleId="Default">
    <w:name w:val="Default"/>
    <w:rsid w:val="00492C94"/>
    <w:pPr>
      <w:autoSpaceDE w:val="0"/>
      <w:autoSpaceDN w:val="0"/>
      <w:adjustRightInd w:val="0"/>
    </w:pPr>
    <w:rPr>
      <w:rFonts w:ascii="Cambria" w:hAnsi="Cambria" w:cs="Cambria"/>
      <w:color w:val="000000"/>
      <w:sz w:val="24"/>
      <w:szCs w:val="24"/>
    </w:rPr>
  </w:style>
  <w:style w:type="paragraph" w:styleId="BalloonText">
    <w:name w:val="Balloon Text"/>
    <w:basedOn w:val="Normal"/>
    <w:link w:val="BalloonTextChar"/>
    <w:rsid w:val="00437D3B"/>
    <w:rPr>
      <w:rFonts w:ascii="Tahoma" w:hAnsi="Tahoma" w:cs="Tahoma"/>
      <w:sz w:val="16"/>
      <w:szCs w:val="16"/>
    </w:rPr>
  </w:style>
  <w:style w:type="character" w:customStyle="1" w:styleId="BalloonTextChar">
    <w:name w:val="Balloon Text Char"/>
    <w:link w:val="BalloonText"/>
    <w:rsid w:val="00437D3B"/>
    <w:rPr>
      <w:rFonts w:ascii="Tahoma" w:hAnsi="Tahoma" w:cs="Tahoma"/>
      <w:sz w:val="16"/>
      <w:szCs w:val="16"/>
    </w:rPr>
  </w:style>
  <w:style w:type="character" w:styleId="CommentReference">
    <w:name w:val="annotation reference"/>
    <w:rsid w:val="00DB00FC"/>
    <w:rPr>
      <w:sz w:val="16"/>
      <w:szCs w:val="16"/>
    </w:rPr>
  </w:style>
  <w:style w:type="paragraph" w:styleId="CommentText">
    <w:name w:val="annotation text"/>
    <w:basedOn w:val="Normal"/>
    <w:link w:val="CommentTextChar"/>
    <w:rsid w:val="00DB00FC"/>
    <w:rPr>
      <w:sz w:val="20"/>
      <w:szCs w:val="20"/>
    </w:rPr>
  </w:style>
  <w:style w:type="character" w:customStyle="1" w:styleId="CommentTextChar">
    <w:name w:val="Comment Text Char"/>
    <w:basedOn w:val="DefaultParagraphFont"/>
    <w:link w:val="CommentText"/>
    <w:rsid w:val="00DB00FC"/>
  </w:style>
  <w:style w:type="paragraph" w:styleId="CommentSubject">
    <w:name w:val="annotation subject"/>
    <w:basedOn w:val="CommentText"/>
    <w:next w:val="CommentText"/>
    <w:link w:val="CommentSubjectChar"/>
    <w:rsid w:val="00DB00FC"/>
    <w:rPr>
      <w:b/>
      <w:bCs/>
    </w:rPr>
  </w:style>
  <w:style w:type="character" w:customStyle="1" w:styleId="CommentSubjectChar">
    <w:name w:val="Comment Subject Char"/>
    <w:link w:val="CommentSubject"/>
    <w:rsid w:val="00DB00FC"/>
    <w:rPr>
      <w:b/>
      <w:bCs/>
    </w:rPr>
  </w:style>
  <w:style w:type="table" w:styleId="TableGrid">
    <w:name w:val="Table Grid"/>
    <w:basedOn w:val="TableNormal"/>
    <w:uiPriority w:val="59"/>
    <w:rsid w:val="00DB32F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1407C8"/>
    <w:pPr>
      <w:suppressAutoHyphens/>
      <w:autoSpaceDN w:val="0"/>
      <w:spacing w:before="100" w:after="100"/>
      <w:textAlignment w:val="baselin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00398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9F16682383A8940B5320D78494D673C" ma:contentTypeVersion="14" ma:contentTypeDescription="Create a new document." ma:contentTypeScope="" ma:versionID="dc5d46f829a235ed1ac4be48d798125c">
  <xsd:schema xmlns:xsd="http://www.w3.org/2001/XMLSchema" xmlns:xs="http://www.w3.org/2001/XMLSchema" xmlns:p="http://schemas.microsoft.com/office/2006/metadata/properties" xmlns:ns1="http://schemas.microsoft.com/sharepoint/v3" xmlns:ns2="ad2ced07-1d57-44af-a2d4-427505efc089" xmlns:ns3="d059bbd8-d4ad-41ad-8fc0-28a89b253506" targetNamespace="http://schemas.microsoft.com/office/2006/metadata/properties" ma:root="true" ma:fieldsID="5eb3d7dfce52a8c5c69bbdeeea93a132" ns1:_="" ns2:_="" ns3:_="">
    <xsd:import namespace="http://schemas.microsoft.com/sharepoint/v3"/>
    <xsd:import namespace="ad2ced07-1d57-44af-a2d4-427505efc089"/>
    <xsd:import namespace="d059bbd8-d4ad-41ad-8fc0-28a89b25350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2ced07-1d57-44af-a2d4-427505efc0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059bbd8-d4ad-41ad-8fc0-28a89b25350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9AC8E1-B9C1-4397-A063-C0D24A9B13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d2ced07-1d57-44af-a2d4-427505efc089"/>
    <ds:schemaRef ds:uri="d059bbd8-d4ad-41ad-8fc0-28a89b2535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6803AF6-567C-44E9-95E0-565F3AF6C3A4}">
  <ds:schemaRefs>
    <ds:schemaRef ds:uri="http://schemas.microsoft.com/sharepoint/v3/contenttype/forms"/>
  </ds:schemaRefs>
</ds:datastoreItem>
</file>

<file path=customXml/itemProps3.xml><?xml version="1.0" encoding="utf-8"?>
<ds:datastoreItem xmlns:ds="http://schemas.openxmlformats.org/officeDocument/2006/customXml" ds:itemID="{7AF54D81-1982-4BE1-8A4B-3B0E01E1A642}">
  <ds:schemaRefs>
    <ds:schemaRef ds:uri="http://schemas.openxmlformats.org/package/2006/metadata/core-properties"/>
    <ds:schemaRef ds:uri="http://purl.org/dc/dcmitype/"/>
    <ds:schemaRef ds:uri="d059bbd8-d4ad-41ad-8fc0-28a89b253506"/>
    <ds:schemaRef ds:uri="http://purl.org/dc/elements/1.1/"/>
    <ds:schemaRef ds:uri="http://schemas.microsoft.com/office/2006/metadata/properties"/>
    <ds:schemaRef ds:uri="http://schemas.microsoft.com/office/2006/documentManagement/types"/>
    <ds:schemaRef ds:uri="http://schemas.microsoft.com/sharepoint/v3"/>
    <ds:schemaRef ds:uri="http://purl.org/dc/terms/"/>
    <ds:schemaRef ds:uri="http://schemas.microsoft.com/office/infopath/2007/PartnerControls"/>
    <ds:schemaRef ds:uri="ad2ced07-1d57-44af-a2d4-427505efc089"/>
    <ds:schemaRef ds:uri="http://www.w3.org/XML/1998/namespace"/>
  </ds:schemaRefs>
</ds:datastoreItem>
</file>

<file path=customXml/itemProps4.xml><?xml version="1.0" encoding="utf-8"?>
<ds:datastoreItem xmlns:ds="http://schemas.openxmlformats.org/officeDocument/2006/customXml" ds:itemID="{B589CEC9-4903-4942-A498-6A338783E9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2272</Words>
  <Characters>13592</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SCC</Company>
  <LinksUpToDate>false</LinksUpToDate>
  <CharactersWithSpaces>15833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Valerie Willliams</dc:creator>
  <cp:keywords/>
  <cp:lastModifiedBy>Clyne, Edward</cp:lastModifiedBy>
  <cp:revision>6</cp:revision>
  <cp:lastPrinted>2019-10-28T08:24:00Z</cp:lastPrinted>
  <dcterms:created xsi:type="dcterms:W3CDTF">2021-11-18T14:54:00Z</dcterms:created>
  <dcterms:modified xsi:type="dcterms:W3CDTF">2021-11-19T16:39:00Z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63da656-5c75-4f6d-9461-4a3ce9a537cc_Enabled">
    <vt:lpwstr>true</vt:lpwstr>
  </property>
  <property fmtid="{D5CDD505-2E9C-101B-9397-08002B2CF9AE}" pid="3" name="MSIP_Label_763da656-5c75-4f6d-9461-4a3ce9a537cc_SetDate">
    <vt:lpwstr>2021-11-18T12:46:58Z</vt:lpwstr>
  </property>
  <property fmtid="{D5CDD505-2E9C-101B-9397-08002B2CF9AE}" pid="4" name="MSIP_Label_763da656-5c75-4f6d-9461-4a3ce9a537cc_Method">
    <vt:lpwstr>Standard</vt:lpwstr>
  </property>
  <property fmtid="{D5CDD505-2E9C-101B-9397-08002B2CF9AE}" pid="5" name="MSIP_Label_763da656-5c75-4f6d-9461-4a3ce9a537cc_Name">
    <vt:lpwstr>763da656-5c75-4f6d-9461-4a3ce9a537cc</vt:lpwstr>
  </property>
  <property fmtid="{D5CDD505-2E9C-101B-9397-08002B2CF9AE}" pid="6" name="MSIP_Label_763da656-5c75-4f6d-9461-4a3ce9a537cc_SiteId">
    <vt:lpwstr>d9d3f5ac-f803-49be-949f-14a7074d74a7</vt:lpwstr>
  </property>
  <property fmtid="{D5CDD505-2E9C-101B-9397-08002B2CF9AE}" pid="7" name="MSIP_Label_763da656-5c75-4f6d-9461-4a3ce9a537cc_ActionId">
    <vt:lpwstr>3cd818e5-ede9-4803-898e-ee307d4cb002</vt:lpwstr>
  </property>
  <property fmtid="{D5CDD505-2E9C-101B-9397-08002B2CF9AE}" pid="8" name="MSIP_Label_763da656-5c75-4f6d-9461-4a3ce9a537cc_ContentBits">
    <vt:lpwstr>1</vt:lpwstr>
  </property>
</Properties>
</file>